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DD01DC" w14:textId="77777777" w:rsidR="00604865" w:rsidRPr="00C52B85" w:rsidRDefault="00604865" w:rsidP="0084070A">
      <w:pPr>
        <w:spacing w:after="0"/>
        <w:jc w:val="center"/>
        <w:rPr>
          <w:rFonts w:cstheme="minorHAnsi"/>
          <w:lang w:val="el-GR"/>
        </w:rPr>
      </w:pPr>
      <w:bookmarkStart w:id="0" w:name="_Hlk18674323"/>
    </w:p>
    <w:bookmarkEnd w:id="0"/>
    <w:tbl>
      <w:tblPr>
        <w:tblW w:w="992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23"/>
      </w:tblGrid>
      <w:tr w:rsidR="00C52B85" w:rsidRPr="00C52B85" w14:paraId="1EF1A5BC" w14:textId="77777777" w:rsidTr="007B07C5">
        <w:trPr>
          <w:jc w:val="center"/>
        </w:trPr>
        <w:tc>
          <w:tcPr>
            <w:tcW w:w="9923" w:type="dxa"/>
            <w:tcBorders>
              <w:top w:val="threeDEmboss" w:sz="24" w:space="0" w:color="auto"/>
              <w:left w:val="threeDEmboss" w:sz="24" w:space="0" w:color="auto"/>
              <w:bottom w:val="nil"/>
              <w:right w:val="threeDEmboss" w:sz="24" w:space="0" w:color="auto"/>
            </w:tcBorders>
          </w:tcPr>
          <w:p w14:paraId="723EE801" w14:textId="77777777" w:rsidR="00913DC2" w:rsidRPr="00C52B85" w:rsidRDefault="00913DC2" w:rsidP="00A9085B">
            <w:pPr>
              <w:tabs>
                <w:tab w:val="center" w:pos="1985"/>
                <w:tab w:val="left" w:pos="6237"/>
              </w:tabs>
              <w:spacing w:after="0"/>
              <w:jc w:val="center"/>
              <w:rPr>
                <w:rFonts w:ascii="Century" w:hAnsi="Century" w:cs="Arial"/>
                <w:b/>
                <w:sz w:val="22"/>
                <w:lang w:eastAsia="el-GR"/>
              </w:rPr>
            </w:pPr>
          </w:p>
          <w:tbl>
            <w:tblPr>
              <w:tblW w:w="9138" w:type="dxa"/>
              <w:jc w:val="center"/>
              <w:tblLook w:val="00A0" w:firstRow="1" w:lastRow="0" w:firstColumn="1" w:lastColumn="0" w:noHBand="0" w:noVBand="0"/>
            </w:tblPr>
            <w:tblGrid>
              <w:gridCol w:w="2102"/>
              <w:gridCol w:w="5051"/>
              <w:gridCol w:w="1985"/>
            </w:tblGrid>
            <w:tr w:rsidR="00B95F95" w:rsidRPr="00F65BBC" w14:paraId="07FED1F3" w14:textId="77777777" w:rsidTr="00413D14">
              <w:trPr>
                <w:trHeight w:hRule="exact" w:val="1219"/>
                <w:jc w:val="center"/>
              </w:trPr>
              <w:tc>
                <w:tcPr>
                  <w:tcW w:w="2102" w:type="dxa"/>
                  <w:tcMar>
                    <w:top w:w="85" w:type="dxa"/>
                    <w:bottom w:w="28" w:type="dxa"/>
                  </w:tcMar>
                </w:tcPr>
                <w:p w14:paraId="052F75CA" w14:textId="77777777" w:rsidR="00B95F95" w:rsidRPr="00F65BBC" w:rsidRDefault="00B95F95" w:rsidP="00B95F95">
                  <w:pPr>
                    <w:spacing w:after="0"/>
                    <w:jc w:val="both"/>
                    <w:rPr>
                      <w:rFonts w:ascii="Cambria" w:eastAsia="Calibri" w:hAnsi="Cambria" w:cs="Calibri"/>
                      <w:sz w:val="22"/>
                      <w:highlight w:val="green"/>
                      <w:lang w:val="el-GR"/>
                    </w:rPr>
                  </w:pPr>
                  <w:r w:rsidRPr="00F65BBC">
                    <w:rPr>
                      <w:rFonts w:ascii="Cambria" w:eastAsia="Calibri" w:hAnsi="Cambria" w:cs="Calibri"/>
                      <w:noProof/>
                      <w:sz w:val="22"/>
                      <w:lang w:val="el-GR" w:eastAsia="el-GR"/>
                    </w:rPr>
                    <w:t xml:space="preserve">           </w:t>
                  </w:r>
                  <w:r w:rsidRPr="00F65BBC">
                    <w:rPr>
                      <w:rFonts w:ascii="Cambria" w:eastAsia="Calibri" w:hAnsi="Cambria" w:cs="Calibri"/>
                      <w:noProof/>
                      <w:sz w:val="22"/>
                      <w:lang w:val="el-GR" w:eastAsia="el-GR"/>
                    </w:rPr>
                    <w:drawing>
                      <wp:inline distT="0" distB="0" distL="0" distR="0" wp14:anchorId="55C912EB" wp14:editId="1DE7B1B1">
                        <wp:extent cx="643890" cy="426720"/>
                        <wp:effectExtent l="0" t="0" r="0" b="0"/>
                        <wp:docPr id="70" name="Εικόνα 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Εικόνα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3890" cy="4267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8C68AF2" w14:textId="77777777" w:rsidR="00B95F95" w:rsidRPr="00F65BBC" w:rsidRDefault="00B95F95" w:rsidP="00B95F95">
                  <w:pPr>
                    <w:spacing w:after="0" w:line="240" w:lineRule="auto"/>
                    <w:jc w:val="both"/>
                    <w:rPr>
                      <w:rFonts w:ascii="Calibri" w:eastAsia="Calibri" w:hAnsi="Calibri" w:cs="Calibri"/>
                      <w:b/>
                      <w:bCs/>
                      <w:sz w:val="10"/>
                      <w:szCs w:val="10"/>
                      <w:lang w:val="el-GR"/>
                    </w:rPr>
                  </w:pPr>
                  <w:r w:rsidRPr="00F65BBC"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  <w:lang w:val="el-GR"/>
                    </w:rPr>
                    <w:t xml:space="preserve">           </w:t>
                  </w:r>
                  <w:r w:rsidRPr="00F65BBC">
                    <w:rPr>
                      <w:rFonts w:ascii="Calibri" w:eastAsia="Calibri" w:hAnsi="Calibri" w:cs="Calibri"/>
                      <w:b/>
                      <w:bCs/>
                      <w:sz w:val="10"/>
                      <w:szCs w:val="10"/>
                      <w:lang w:val="el-GR"/>
                    </w:rPr>
                    <w:t xml:space="preserve">ΕΥΡΩΠΑΪΚΗ ΕΝΩΣΗ </w:t>
                  </w:r>
                </w:p>
                <w:p w14:paraId="43CD211C" w14:textId="77777777" w:rsidR="00B95F95" w:rsidRPr="00F65BBC" w:rsidRDefault="00B95F95" w:rsidP="00B95F95">
                  <w:pPr>
                    <w:spacing w:after="0" w:line="240" w:lineRule="auto"/>
                    <w:rPr>
                      <w:rFonts w:ascii="Calibri" w:eastAsia="Calibri" w:hAnsi="Calibri" w:cs="Calibri"/>
                      <w:sz w:val="10"/>
                      <w:szCs w:val="10"/>
                      <w:lang w:val="el-GR"/>
                    </w:rPr>
                  </w:pPr>
                  <w:r w:rsidRPr="00F65BBC">
                    <w:rPr>
                      <w:rFonts w:ascii="Calibri" w:eastAsia="Calibri" w:hAnsi="Calibri" w:cs="Calibri"/>
                      <w:sz w:val="10"/>
                      <w:szCs w:val="10"/>
                      <w:lang w:val="el-GR"/>
                    </w:rPr>
                    <w:t xml:space="preserve">                            Ευρωπαϊκό Ταμείο</w:t>
                  </w:r>
                </w:p>
                <w:p w14:paraId="2F7BF5AE" w14:textId="77777777" w:rsidR="00B95F95" w:rsidRPr="00F65BBC" w:rsidRDefault="00B95F95" w:rsidP="00B95F95">
                  <w:pPr>
                    <w:spacing w:after="0" w:line="240" w:lineRule="auto"/>
                    <w:rPr>
                      <w:rFonts w:ascii="Cambria" w:eastAsia="Calibri" w:hAnsi="Cambria" w:cs="Calibri"/>
                      <w:sz w:val="22"/>
                      <w:highlight w:val="green"/>
                      <w:lang w:val="el-GR"/>
                    </w:rPr>
                  </w:pPr>
                  <w:r w:rsidRPr="00F65BBC">
                    <w:rPr>
                      <w:rFonts w:ascii="Calibri" w:eastAsia="Calibri" w:hAnsi="Calibri" w:cs="Calibri"/>
                      <w:sz w:val="10"/>
                      <w:szCs w:val="10"/>
                      <w:lang w:val="el-GR"/>
                    </w:rPr>
                    <w:t xml:space="preserve">                      Περιφερειακής Ανάπτυξης</w:t>
                  </w:r>
                </w:p>
              </w:tc>
              <w:tc>
                <w:tcPr>
                  <w:tcW w:w="5051" w:type="dxa"/>
                  <w:tcBorders>
                    <w:left w:val="nil"/>
                  </w:tcBorders>
                  <w:tcMar>
                    <w:top w:w="85" w:type="dxa"/>
                    <w:bottom w:w="28" w:type="dxa"/>
                  </w:tcMar>
                </w:tcPr>
                <w:p w14:paraId="418CEB21" w14:textId="77777777" w:rsidR="00B95F95" w:rsidRPr="00F65BBC" w:rsidRDefault="00B95F95" w:rsidP="00B95F95">
                  <w:pPr>
                    <w:spacing w:before="40" w:after="0"/>
                    <w:jc w:val="center"/>
                    <w:rPr>
                      <w:rFonts w:ascii="Cambria" w:eastAsia="Calibri" w:hAnsi="Cambria" w:cs="Calibri"/>
                      <w:szCs w:val="18"/>
                      <w:lang w:val="el-GR"/>
                    </w:rPr>
                  </w:pPr>
                  <w:r w:rsidRPr="00F65BBC">
                    <w:rPr>
                      <w:rFonts w:ascii="Calibri" w:eastAsia="Calibri" w:hAnsi="Calibri" w:cs="Calibri"/>
                      <w:b/>
                      <w:noProof/>
                      <w:szCs w:val="18"/>
                      <w:lang w:val="el-GR" w:eastAsia="el-GR"/>
                    </w:rPr>
                    <w:t>ΠΕΡΙΦΕΡΕΙΑΚΟ ΕΠΙΧΕΙΡΗΣΙΑΚΟ ΠΡΟΓΡΑΜΜΑ                                  «ΠΕΛΟΠΟΝΝΗΣΟΣ 2014-2020»</w:t>
                  </w:r>
                </w:p>
              </w:tc>
              <w:tc>
                <w:tcPr>
                  <w:tcW w:w="1985" w:type="dxa"/>
                  <w:tcMar>
                    <w:top w:w="85" w:type="dxa"/>
                    <w:bottom w:w="28" w:type="dxa"/>
                  </w:tcMar>
                </w:tcPr>
                <w:p w14:paraId="56251F70" w14:textId="77777777" w:rsidR="00B95F95" w:rsidRPr="00F65BBC" w:rsidRDefault="00B95F95" w:rsidP="00B95F95">
                  <w:pPr>
                    <w:jc w:val="right"/>
                    <w:rPr>
                      <w:rFonts w:ascii="Cambria" w:eastAsia="Calibri" w:hAnsi="Cambria" w:cs="Calibri"/>
                      <w:sz w:val="22"/>
                      <w:lang w:val="el-GR"/>
                    </w:rPr>
                  </w:pPr>
                  <w:r w:rsidRPr="00F65BBC">
                    <w:rPr>
                      <w:rFonts w:ascii="Cambria" w:eastAsia="Calibri" w:hAnsi="Cambria" w:cs="Calibri"/>
                      <w:noProof/>
                      <w:sz w:val="22"/>
                      <w:lang w:val="el-GR" w:eastAsia="el-GR"/>
                    </w:rPr>
                    <w:drawing>
                      <wp:inline distT="0" distB="0" distL="0" distR="0" wp14:anchorId="5C98917D" wp14:editId="64125F78">
                        <wp:extent cx="822960" cy="518160"/>
                        <wp:effectExtent l="0" t="0" r="0" b="0"/>
                        <wp:docPr id="71" name="Εικόνα 1" descr="C:\Users\Dell\AppData\Local\Temp\Rar$DIa4728.48014\espa1420_print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Dell\AppData\Local\Temp\Rar$DIa4728.48014\espa1420_print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9398" cy="5411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933EC58" w14:textId="77777777" w:rsidR="00B95F95" w:rsidRPr="00F65BBC" w:rsidRDefault="00B95F95" w:rsidP="00B95F95">
                  <w:pPr>
                    <w:rPr>
                      <w:rFonts w:ascii="Cambria" w:eastAsia="Calibri" w:hAnsi="Cambria" w:cs="Calibri"/>
                      <w:sz w:val="22"/>
                      <w:lang w:val="el-GR"/>
                    </w:rPr>
                  </w:pPr>
                </w:p>
              </w:tc>
            </w:tr>
          </w:tbl>
          <w:p w14:paraId="72576CB1" w14:textId="77777777" w:rsidR="00913DC2" w:rsidRPr="00C52B85" w:rsidRDefault="00913DC2" w:rsidP="00A9085B">
            <w:pPr>
              <w:tabs>
                <w:tab w:val="left" w:pos="1560"/>
                <w:tab w:val="left" w:pos="1701"/>
                <w:tab w:val="left" w:pos="4678"/>
                <w:tab w:val="left" w:pos="5387"/>
              </w:tabs>
              <w:spacing w:before="40" w:after="0"/>
              <w:rPr>
                <w:rFonts w:ascii="Century" w:hAnsi="Century" w:cs="Arial"/>
                <w:b/>
                <w:w w:val="90"/>
                <w:sz w:val="20"/>
                <w:lang w:eastAsia="el-GR"/>
              </w:rPr>
            </w:pPr>
          </w:p>
        </w:tc>
      </w:tr>
      <w:tr w:rsidR="00913DC2" w:rsidRPr="00C52B85" w14:paraId="7D603076" w14:textId="77777777" w:rsidTr="001424A4">
        <w:trPr>
          <w:trHeight w:val="11992"/>
          <w:jc w:val="center"/>
        </w:trPr>
        <w:tc>
          <w:tcPr>
            <w:tcW w:w="9923" w:type="dxa"/>
            <w:tcBorders>
              <w:top w:val="nil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376FD246" w14:textId="3EB97071" w:rsidR="00913DC2" w:rsidRPr="00C52B85" w:rsidRDefault="00913DC2" w:rsidP="00A9085B">
            <w:pPr>
              <w:jc w:val="center"/>
              <w:rPr>
                <w:lang w:val="el-GR"/>
              </w:rPr>
            </w:pPr>
            <w:r w:rsidRPr="00C52B85">
              <w:rPr>
                <w:lang w:val="el-GR"/>
              </w:rPr>
              <w:t xml:space="preserve">                                                             </w:t>
            </w:r>
          </w:p>
          <w:p w14:paraId="57E28B04" w14:textId="77777777" w:rsidR="00913DC2" w:rsidRPr="00C52B85" w:rsidRDefault="00913DC2" w:rsidP="00A9085B">
            <w:pPr>
              <w:tabs>
                <w:tab w:val="left" w:pos="4200"/>
              </w:tabs>
              <w:jc w:val="center"/>
              <w:rPr>
                <w:lang w:val="el-GR"/>
              </w:rPr>
            </w:pPr>
          </w:p>
          <w:p w14:paraId="28FBEC26" w14:textId="77777777" w:rsidR="00913DC2" w:rsidRPr="00C52B85" w:rsidRDefault="00913DC2" w:rsidP="00A9085B">
            <w:pPr>
              <w:tabs>
                <w:tab w:val="left" w:pos="4200"/>
              </w:tabs>
              <w:jc w:val="center"/>
              <w:rPr>
                <w:lang w:val="el-GR"/>
              </w:rPr>
            </w:pPr>
          </w:p>
          <w:p w14:paraId="639F4385" w14:textId="1B5C483F" w:rsidR="00913DC2" w:rsidRPr="00C52B85" w:rsidRDefault="00720B9C" w:rsidP="00A9085B">
            <w:pPr>
              <w:tabs>
                <w:tab w:val="left" w:pos="4200"/>
              </w:tabs>
              <w:jc w:val="center"/>
              <w:rPr>
                <w:lang w:val="el-GR"/>
              </w:rPr>
            </w:pPr>
            <w:r w:rsidRPr="00C52B85">
              <w:rPr>
                <w:noProof/>
                <w:lang w:val="el-GR" w:eastAsia="el-GR"/>
              </w:rPr>
              <w:drawing>
                <wp:inline distT="0" distB="0" distL="0" distR="0" wp14:anchorId="771F3D61" wp14:editId="2B66A1DC">
                  <wp:extent cx="2249805" cy="835025"/>
                  <wp:effectExtent l="0" t="0" r="0" b="3175"/>
                  <wp:docPr id="2" name="Εικόνα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805" cy="835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FEE3DB9" w14:textId="38BA3B62" w:rsidR="00913DC2" w:rsidRPr="00C52B85" w:rsidRDefault="00913DC2" w:rsidP="00A9085B">
            <w:pPr>
              <w:tabs>
                <w:tab w:val="left" w:pos="993"/>
                <w:tab w:val="left" w:pos="1701"/>
                <w:tab w:val="left" w:pos="4678"/>
                <w:tab w:val="left" w:pos="5387"/>
              </w:tabs>
              <w:spacing w:after="0"/>
              <w:jc w:val="center"/>
              <w:rPr>
                <w:rFonts w:ascii="Calibri" w:hAnsi="Calibri" w:cs="Calibri"/>
                <w:b/>
                <w:w w:val="90"/>
                <w:sz w:val="20"/>
                <w:lang w:val="el-GR" w:eastAsia="el-GR"/>
              </w:rPr>
            </w:pPr>
            <w:r w:rsidRPr="00C52B85">
              <w:rPr>
                <w:rFonts w:ascii="Calibri" w:hAnsi="Calibri" w:cs="Calibri"/>
                <w:b/>
                <w:w w:val="90"/>
                <w:sz w:val="20"/>
                <w:lang w:val="el-GR" w:eastAsia="el-GR"/>
              </w:rPr>
              <w:t>Δ/ΝΣΗ: Πλατεία Νέας Δημοτικής Αγοράς, Τρίπολη, Τ.Κ. 221</w:t>
            </w:r>
            <w:r w:rsidR="006F0A6F">
              <w:rPr>
                <w:rFonts w:ascii="Calibri" w:hAnsi="Calibri" w:cs="Calibri"/>
                <w:b/>
                <w:w w:val="90"/>
                <w:sz w:val="20"/>
                <w:lang w:val="el-GR" w:eastAsia="el-GR"/>
              </w:rPr>
              <w:t>31</w:t>
            </w:r>
          </w:p>
          <w:p w14:paraId="21C2DE71" w14:textId="77777777" w:rsidR="00913DC2" w:rsidRPr="00C52B85" w:rsidRDefault="00913DC2" w:rsidP="00A9085B">
            <w:pPr>
              <w:tabs>
                <w:tab w:val="left" w:pos="1560"/>
                <w:tab w:val="left" w:pos="1701"/>
                <w:tab w:val="left" w:pos="4678"/>
                <w:tab w:val="left" w:pos="5387"/>
              </w:tabs>
              <w:spacing w:before="40" w:after="0"/>
              <w:jc w:val="center"/>
              <w:rPr>
                <w:rFonts w:ascii="Calibri" w:hAnsi="Calibri" w:cs="Calibri"/>
                <w:b/>
                <w:w w:val="90"/>
                <w:sz w:val="20"/>
                <w:lang w:val="el-GR" w:eastAsia="el-GR"/>
              </w:rPr>
            </w:pPr>
            <w:r w:rsidRPr="00C52B85">
              <w:rPr>
                <w:rFonts w:ascii="Calibri" w:hAnsi="Calibri" w:cs="Calibri"/>
                <w:b/>
                <w:w w:val="90"/>
                <w:sz w:val="20"/>
                <w:lang w:eastAsia="el-GR"/>
              </w:rPr>
              <w:sym w:font="Wingdings" w:char="F028"/>
            </w:r>
            <w:r w:rsidRPr="00C52B85">
              <w:rPr>
                <w:rFonts w:ascii="Calibri" w:hAnsi="Calibri" w:cs="Calibri"/>
                <w:b/>
                <w:w w:val="90"/>
                <w:sz w:val="20"/>
                <w:lang w:val="el-GR" w:eastAsia="el-GR"/>
              </w:rPr>
              <w:t xml:space="preserve"> : 2710 - 237890, 227753, 227754,  </w:t>
            </w:r>
            <w:r w:rsidRPr="00C52B85">
              <w:rPr>
                <w:rFonts w:ascii="Calibri" w:hAnsi="Calibri" w:cs="Calibri"/>
                <w:b/>
                <w:w w:val="90"/>
                <w:sz w:val="20"/>
                <w:lang w:eastAsia="el-GR"/>
              </w:rPr>
              <w:sym w:font="Webdings" w:char="F0CA"/>
            </w:r>
            <w:r w:rsidRPr="00C52B85">
              <w:rPr>
                <w:rFonts w:ascii="Calibri" w:hAnsi="Calibri" w:cs="Calibri"/>
                <w:b/>
                <w:w w:val="90"/>
                <w:sz w:val="20"/>
                <w:lang w:val="el-GR" w:eastAsia="el-GR"/>
              </w:rPr>
              <w:t xml:space="preserve"> : 2710 - 230282</w:t>
            </w:r>
          </w:p>
          <w:p w14:paraId="4BDC4ED2" w14:textId="77777777" w:rsidR="00913DC2" w:rsidRPr="00C52B85" w:rsidRDefault="00913DC2" w:rsidP="00A9085B">
            <w:pPr>
              <w:tabs>
                <w:tab w:val="left" w:pos="1560"/>
                <w:tab w:val="left" w:pos="1701"/>
                <w:tab w:val="left" w:pos="4678"/>
                <w:tab w:val="left" w:pos="5387"/>
              </w:tabs>
              <w:spacing w:before="40" w:after="0"/>
              <w:jc w:val="center"/>
              <w:rPr>
                <w:rFonts w:ascii="Century" w:hAnsi="Century" w:cs="Arial"/>
                <w:b/>
                <w:sz w:val="20"/>
                <w:lang w:val="el-GR" w:eastAsia="el-GR"/>
              </w:rPr>
            </w:pPr>
            <w:r w:rsidRPr="00C52B85">
              <w:rPr>
                <w:rFonts w:ascii="Calibri" w:hAnsi="Calibri" w:cs="Calibri"/>
                <w:b/>
                <w:w w:val="90"/>
                <w:sz w:val="20"/>
                <w:lang w:eastAsia="el-GR"/>
              </w:rPr>
              <w:t>email</w:t>
            </w:r>
            <w:r w:rsidRPr="00C52B85">
              <w:rPr>
                <w:rFonts w:ascii="Calibri" w:hAnsi="Calibri" w:cs="Calibri"/>
                <w:b/>
                <w:w w:val="90"/>
                <w:sz w:val="20"/>
                <w:lang w:val="el-GR" w:eastAsia="el-GR"/>
              </w:rPr>
              <w:t xml:space="preserve">: </w:t>
            </w:r>
            <w:hyperlink r:id="rId11" w:history="1">
              <w:r w:rsidRPr="00C52B85">
                <w:rPr>
                  <w:rFonts w:ascii="Calibri" w:hAnsi="Calibri" w:cs="Calibri"/>
                  <w:b/>
                  <w:w w:val="90"/>
                  <w:sz w:val="20"/>
                  <w:lang w:eastAsia="el-GR"/>
                </w:rPr>
                <w:t>deyatrip</w:t>
              </w:r>
              <w:r w:rsidRPr="00C52B85">
                <w:rPr>
                  <w:rFonts w:ascii="Calibri" w:hAnsi="Calibri" w:cs="Calibri"/>
                  <w:b/>
                  <w:w w:val="90"/>
                  <w:sz w:val="20"/>
                  <w:lang w:val="el-GR" w:eastAsia="el-GR"/>
                </w:rPr>
                <w:t>@</w:t>
              </w:r>
              <w:r w:rsidRPr="00C52B85">
                <w:rPr>
                  <w:rFonts w:ascii="Calibri" w:hAnsi="Calibri" w:cs="Calibri"/>
                  <w:b/>
                  <w:w w:val="90"/>
                  <w:sz w:val="20"/>
                  <w:lang w:eastAsia="el-GR"/>
                </w:rPr>
                <w:t>otenet</w:t>
              </w:r>
              <w:r w:rsidRPr="00C52B85">
                <w:rPr>
                  <w:rFonts w:ascii="Calibri" w:hAnsi="Calibri" w:cs="Calibri"/>
                  <w:b/>
                  <w:w w:val="90"/>
                  <w:sz w:val="20"/>
                  <w:lang w:val="el-GR" w:eastAsia="el-GR"/>
                </w:rPr>
                <w:t>.</w:t>
              </w:r>
              <w:r w:rsidRPr="00C52B85">
                <w:rPr>
                  <w:rFonts w:ascii="Calibri" w:hAnsi="Calibri" w:cs="Calibri"/>
                  <w:b/>
                  <w:w w:val="90"/>
                  <w:sz w:val="20"/>
                  <w:lang w:eastAsia="el-GR"/>
                </w:rPr>
                <w:t>gr</w:t>
              </w:r>
            </w:hyperlink>
          </w:p>
          <w:p w14:paraId="5DC8A9DA" w14:textId="77777777" w:rsidR="00913DC2" w:rsidRPr="00C52B85" w:rsidRDefault="00913DC2" w:rsidP="00A9085B">
            <w:pPr>
              <w:rPr>
                <w:lang w:val="el-GR"/>
              </w:rPr>
            </w:pPr>
          </w:p>
          <w:p w14:paraId="7628E8AF" w14:textId="77777777" w:rsidR="00913DC2" w:rsidRPr="00C52B85" w:rsidRDefault="00913DC2" w:rsidP="00A9085B">
            <w:pPr>
              <w:jc w:val="center"/>
              <w:rPr>
                <w:rFonts w:ascii="Calibri" w:hAnsi="Calibri" w:cs="Calibri"/>
                <w:b/>
                <w:bCs/>
                <w:spacing w:val="20"/>
                <w:sz w:val="40"/>
                <w:szCs w:val="40"/>
                <w:lang w:val="el-GR"/>
              </w:rPr>
            </w:pPr>
          </w:p>
          <w:p w14:paraId="1A736F46" w14:textId="4C4185D7" w:rsidR="00913DC2" w:rsidRPr="00C52B85" w:rsidRDefault="007902B3" w:rsidP="00A9085B">
            <w:pPr>
              <w:jc w:val="center"/>
              <w:rPr>
                <w:rFonts w:ascii="Calibri" w:hAnsi="Calibri" w:cs="Calibri"/>
                <w:b/>
                <w:bCs/>
                <w:spacing w:val="20"/>
                <w:sz w:val="36"/>
                <w:szCs w:val="36"/>
                <w:lang w:val="el-GR"/>
              </w:rPr>
            </w:pPr>
            <w:r>
              <w:rPr>
                <w:rFonts w:ascii="Calibri" w:hAnsi="Calibri" w:cs="Calibri"/>
                <w:b/>
                <w:bCs/>
                <w:spacing w:val="20"/>
                <w:sz w:val="36"/>
                <w:szCs w:val="36"/>
                <w:lang w:val="el-GR"/>
              </w:rPr>
              <w:t>ΕΝΤΥΠΟ ΟΙΚΟΝΟΜΙΚΗΣ ΠΡΟΣΦΟΡΑΣ</w:t>
            </w:r>
          </w:p>
          <w:p w14:paraId="598080E8" w14:textId="77777777" w:rsidR="00913DC2" w:rsidRPr="00C52B85" w:rsidRDefault="00913DC2" w:rsidP="00A9085B">
            <w:pPr>
              <w:jc w:val="center"/>
              <w:rPr>
                <w:rFonts w:ascii="Calibri" w:hAnsi="Calibri" w:cs="Calibri"/>
                <w:b/>
                <w:bCs/>
                <w:spacing w:val="20"/>
                <w:sz w:val="28"/>
                <w:szCs w:val="28"/>
                <w:lang w:val="el-GR"/>
              </w:rPr>
            </w:pPr>
          </w:p>
          <w:p w14:paraId="31DE3221" w14:textId="77777777" w:rsidR="00913DC2" w:rsidRPr="00C52B85" w:rsidRDefault="00913DC2" w:rsidP="00A9085B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u w:val="single"/>
                <w:lang w:val="el-GR"/>
              </w:rPr>
            </w:pPr>
          </w:p>
          <w:p w14:paraId="434550AA" w14:textId="77777777" w:rsidR="007B07C5" w:rsidRDefault="00913DC2" w:rsidP="00A9085B">
            <w:pPr>
              <w:widowControl w:val="0"/>
              <w:tabs>
                <w:tab w:val="left" w:pos="-3205"/>
                <w:tab w:val="left" w:pos="-3063"/>
              </w:tabs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el-GR"/>
              </w:rPr>
            </w:pPr>
            <w:r w:rsidRPr="00C52B85">
              <w:rPr>
                <w:rFonts w:ascii="Calibri" w:hAnsi="Calibri" w:cs="Calibri"/>
                <w:b/>
                <w:sz w:val="28"/>
                <w:szCs w:val="28"/>
                <w:lang w:val="el-GR"/>
              </w:rPr>
              <w:t xml:space="preserve"> </w:t>
            </w:r>
            <w:bookmarkStart w:id="1" w:name="_Hlk31196514"/>
            <w:r w:rsidRPr="00C52B85">
              <w:rPr>
                <w:rFonts w:ascii="Calibri" w:hAnsi="Calibri" w:cs="Calibri"/>
                <w:b/>
                <w:sz w:val="28"/>
                <w:szCs w:val="28"/>
                <w:lang w:val="el-GR"/>
              </w:rPr>
              <w:t>«</w:t>
            </w:r>
            <w:r w:rsidRPr="00C52B85">
              <w:rPr>
                <w:rFonts w:ascii="Calibri" w:hAnsi="Calibri" w:cs="Calibri"/>
                <w:b/>
                <w:bCs/>
                <w:sz w:val="28"/>
                <w:szCs w:val="28"/>
                <w:lang w:val="el-GR"/>
              </w:rPr>
              <w:t xml:space="preserve">ΣΥΣΤΗΜΑ ΤΗΛΕΕΛΕΓΧΟΥ / ΤΗΛΕΧΕΙΡΙΣΜΟΥ, ΕΛΕΓΧΟΥ ΔΙΑΡΡΟΩΝ ΚΑΙ </w:t>
            </w:r>
          </w:p>
          <w:p w14:paraId="3435DA68" w14:textId="666B73C6" w:rsidR="00913DC2" w:rsidRPr="00C52B85" w:rsidRDefault="00913DC2" w:rsidP="00A9085B">
            <w:pPr>
              <w:widowControl w:val="0"/>
              <w:tabs>
                <w:tab w:val="left" w:pos="-3205"/>
                <w:tab w:val="left" w:pos="-3063"/>
              </w:tabs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el-GR"/>
              </w:rPr>
            </w:pPr>
            <w:r w:rsidRPr="00C52B85">
              <w:rPr>
                <w:rFonts w:ascii="Calibri" w:hAnsi="Calibri" w:cs="Calibri"/>
                <w:b/>
                <w:bCs/>
                <w:sz w:val="28"/>
                <w:szCs w:val="28"/>
                <w:lang w:val="el-GR"/>
              </w:rPr>
              <w:t>ΠΟΙΟΤΗΤΑΣ ΤΩΝ ΔΙΚΤΥΩΝ ΥΔΡΕΥΣΗΣ Δ.Ε. ΔΗΜΟΥ ΤΡΙΠΟΛΗΣ»</w:t>
            </w:r>
            <w:bookmarkEnd w:id="1"/>
          </w:p>
          <w:p w14:paraId="11088706" w14:textId="77777777" w:rsidR="00913DC2" w:rsidRPr="00C52B85" w:rsidRDefault="00913DC2" w:rsidP="00A9085B">
            <w:pPr>
              <w:widowControl w:val="0"/>
              <w:tabs>
                <w:tab w:val="left" w:pos="-3205"/>
                <w:tab w:val="left" w:pos="-3063"/>
              </w:tabs>
              <w:jc w:val="center"/>
              <w:rPr>
                <w:rFonts w:ascii="Calibri" w:hAnsi="Calibri" w:cs="Calibri"/>
                <w:bCs/>
                <w:sz w:val="28"/>
                <w:szCs w:val="28"/>
                <w:u w:val="single"/>
                <w:lang w:val="el-GR"/>
              </w:rPr>
            </w:pPr>
          </w:p>
          <w:p w14:paraId="0F30B059" w14:textId="77777777" w:rsidR="00913DC2" w:rsidRPr="00C52B85" w:rsidRDefault="00913DC2" w:rsidP="00A9085B">
            <w:pPr>
              <w:widowControl w:val="0"/>
              <w:tabs>
                <w:tab w:val="left" w:pos="-3205"/>
                <w:tab w:val="left" w:pos="-3063"/>
              </w:tabs>
              <w:jc w:val="center"/>
              <w:rPr>
                <w:rFonts w:ascii="Calibri" w:hAnsi="Calibri" w:cs="Calibri"/>
                <w:bCs/>
                <w:sz w:val="28"/>
                <w:szCs w:val="28"/>
                <w:u w:val="single"/>
                <w:lang w:val="el-GR"/>
              </w:rPr>
            </w:pPr>
          </w:p>
          <w:p w14:paraId="59E9FE87" w14:textId="77777777" w:rsidR="00913DC2" w:rsidRPr="00C52B85" w:rsidRDefault="00913DC2" w:rsidP="00A9085B">
            <w:pPr>
              <w:tabs>
                <w:tab w:val="left" w:pos="720"/>
                <w:tab w:val="left" w:pos="1021"/>
                <w:tab w:val="left" w:pos="1588"/>
              </w:tabs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Calibri" w:hAnsi="Calibri" w:cs="Calibri"/>
                <w:b/>
                <w:noProof/>
                <w:spacing w:val="15"/>
                <w:w w:val="200"/>
                <w:sz w:val="20"/>
                <w:lang w:val="el-GR" w:eastAsia="el-GR"/>
              </w:rPr>
            </w:pPr>
          </w:p>
          <w:p w14:paraId="00D663BA" w14:textId="77777777" w:rsidR="00913DC2" w:rsidRPr="00C52B85" w:rsidRDefault="00913DC2" w:rsidP="00A9085B">
            <w:pPr>
              <w:tabs>
                <w:tab w:val="left" w:pos="720"/>
                <w:tab w:val="left" w:pos="1021"/>
                <w:tab w:val="left" w:pos="1588"/>
              </w:tabs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Calibri" w:hAnsi="Calibri" w:cs="Calibri"/>
                <w:b/>
                <w:noProof/>
                <w:spacing w:val="15"/>
                <w:w w:val="200"/>
                <w:sz w:val="20"/>
                <w:lang w:val="el-GR" w:eastAsia="el-GR"/>
              </w:rPr>
            </w:pPr>
          </w:p>
          <w:p w14:paraId="3BBC9283" w14:textId="0A389CA9" w:rsidR="00913DC2" w:rsidRDefault="00913DC2" w:rsidP="00A9085B">
            <w:pPr>
              <w:tabs>
                <w:tab w:val="left" w:pos="720"/>
                <w:tab w:val="left" w:pos="1021"/>
                <w:tab w:val="left" w:pos="1588"/>
              </w:tabs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Calibri" w:hAnsi="Calibri" w:cs="Calibri"/>
                <w:b/>
                <w:noProof/>
                <w:spacing w:val="15"/>
                <w:w w:val="200"/>
                <w:sz w:val="20"/>
                <w:lang w:val="el-GR" w:eastAsia="el-GR"/>
              </w:rPr>
            </w:pPr>
          </w:p>
          <w:p w14:paraId="38DEAFA6" w14:textId="52054C3E" w:rsidR="00B53990" w:rsidRDefault="00B53990" w:rsidP="00A9085B">
            <w:pPr>
              <w:tabs>
                <w:tab w:val="left" w:pos="720"/>
                <w:tab w:val="left" w:pos="1021"/>
                <w:tab w:val="left" w:pos="1588"/>
              </w:tabs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Calibri" w:hAnsi="Calibri" w:cs="Calibri"/>
                <w:b/>
                <w:noProof/>
                <w:spacing w:val="15"/>
                <w:w w:val="200"/>
                <w:sz w:val="20"/>
                <w:lang w:val="el-GR" w:eastAsia="el-GR"/>
              </w:rPr>
            </w:pPr>
          </w:p>
          <w:p w14:paraId="304AD7AB" w14:textId="4240793D" w:rsidR="00B53990" w:rsidRDefault="00B53990" w:rsidP="00A9085B">
            <w:pPr>
              <w:tabs>
                <w:tab w:val="left" w:pos="720"/>
                <w:tab w:val="left" w:pos="1021"/>
                <w:tab w:val="left" w:pos="1588"/>
              </w:tabs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Calibri" w:hAnsi="Calibri" w:cs="Calibri"/>
                <w:b/>
                <w:noProof/>
                <w:spacing w:val="15"/>
                <w:w w:val="200"/>
                <w:sz w:val="20"/>
                <w:lang w:val="el-GR" w:eastAsia="el-GR"/>
              </w:rPr>
            </w:pPr>
          </w:p>
          <w:p w14:paraId="3E77E2E4" w14:textId="1848147B" w:rsidR="00B53990" w:rsidRDefault="00B53990" w:rsidP="00A9085B">
            <w:pPr>
              <w:tabs>
                <w:tab w:val="left" w:pos="720"/>
                <w:tab w:val="left" w:pos="1021"/>
                <w:tab w:val="left" w:pos="1588"/>
              </w:tabs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Calibri" w:hAnsi="Calibri" w:cs="Calibri"/>
                <w:b/>
                <w:noProof/>
                <w:spacing w:val="15"/>
                <w:w w:val="200"/>
                <w:sz w:val="20"/>
                <w:lang w:val="el-GR" w:eastAsia="el-GR"/>
              </w:rPr>
            </w:pPr>
          </w:p>
          <w:p w14:paraId="20466962" w14:textId="48459F01" w:rsidR="00B53990" w:rsidRDefault="00B53990" w:rsidP="00A9085B">
            <w:pPr>
              <w:tabs>
                <w:tab w:val="left" w:pos="720"/>
                <w:tab w:val="left" w:pos="1021"/>
                <w:tab w:val="left" w:pos="1588"/>
              </w:tabs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Calibri" w:hAnsi="Calibri" w:cs="Calibri"/>
                <w:b/>
                <w:noProof/>
                <w:spacing w:val="15"/>
                <w:w w:val="200"/>
                <w:sz w:val="20"/>
                <w:lang w:val="el-GR" w:eastAsia="el-GR"/>
              </w:rPr>
            </w:pPr>
          </w:p>
          <w:p w14:paraId="4C4D916B" w14:textId="77777777" w:rsidR="00913DC2" w:rsidRPr="00C52B85" w:rsidRDefault="00913DC2" w:rsidP="00A9085B">
            <w:pPr>
              <w:tabs>
                <w:tab w:val="left" w:pos="720"/>
                <w:tab w:val="left" w:pos="1021"/>
                <w:tab w:val="left" w:pos="1588"/>
              </w:tabs>
              <w:overflowPunct w:val="0"/>
              <w:autoSpaceDE w:val="0"/>
              <w:autoSpaceDN w:val="0"/>
              <w:spacing w:after="0" w:line="240" w:lineRule="auto"/>
              <w:jc w:val="center"/>
              <w:rPr>
                <w:rFonts w:ascii="Calibri" w:hAnsi="Calibri" w:cs="Calibri"/>
                <w:b/>
                <w:noProof/>
                <w:spacing w:val="15"/>
                <w:w w:val="200"/>
                <w:sz w:val="20"/>
                <w:lang w:val="el-GR" w:eastAsia="el-GR"/>
              </w:rPr>
            </w:pPr>
          </w:p>
          <w:p w14:paraId="56D09567" w14:textId="36C1710B" w:rsidR="00913DC2" w:rsidRPr="00C52B85" w:rsidRDefault="00913DC2" w:rsidP="00A9085B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C52B8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ΤΡΙΠΟΛΗ, </w:t>
            </w:r>
            <w:r w:rsidR="00EA2257" w:rsidRPr="00C52B85">
              <w:rPr>
                <w:rFonts w:ascii="Calibri" w:hAnsi="Calibri" w:cs="Calibri"/>
                <w:b/>
                <w:bCs/>
                <w:sz w:val="28"/>
                <w:szCs w:val="28"/>
                <w:lang w:val="el-GR"/>
              </w:rPr>
              <w:t>ΔΕΚΕΜΒΡΙΟΣ</w:t>
            </w:r>
            <w:r w:rsidRPr="00C52B8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2020</w:t>
            </w:r>
          </w:p>
          <w:p w14:paraId="1B0080F6" w14:textId="77777777" w:rsidR="00913DC2" w:rsidRPr="00C52B85" w:rsidRDefault="00913DC2" w:rsidP="00A9085B">
            <w:pPr>
              <w:tabs>
                <w:tab w:val="left" w:pos="720"/>
                <w:tab w:val="left" w:pos="1021"/>
                <w:tab w:val="left" w:pos="1588"/>
              </w:tabs>
              <w:overflowPunct w:val="0"/>
              <w:autoSpaceDE w:val="0"/>
              <w:autoSpaceDN w:val="0"/>
              <w:spacing w:after="0" w:line="240" w:lineRule="auto"/>
              <w:rPr>
                <w:rFonts w:ascii="Century" w:hAnsi="Century" w:cs="Arial"/>
                <w:b/>
                <w:noProof/>
                <w:spacing w:val="15"/>
                <w:w w:val="200"/>
                <w:sz w:val="20"/>
                <w:lang w:eastAsia="el-GR"/>
              </w:rPr>
            </w:pPr>
            <w:r w:rsidRPr="00C52B85">
              <w:rPr>
                <w:rFonts w:ascii="Century" w:hAnsi="Century" w:cs="Arial"/>
                <w:b/>
                <w:noProof/>
                <w:spacing w:val="15"/>
                <w:w w:val="200"/>
                <w:sz w:val="20"/>
                <w:lang w:eastAsia="el-GR"/>
              </w:rPr>
              <w:t xml:space="preserve">       </w:t>
            </w:r>
          </w:p>
        </w:tc>
      </w:tr>
    </w:tbl>
    <w:p w14:paraId="218B1809" w14:textId="77777777" w:rsidR="003B16D3" w:rsidRPr="00C52B85" w:rsidRDefault="003B16D3">
      <w:pPr>
        <w:rPr>
          <w:rFonts w:asciiTheme="majorHAnsi" w:eastAsiaTheme="majorEastAsia" w:hAnsiTheme="majorHAnsi" w:cstheme="majorBidi"/>
          <w:sz w:val="32"/>
          <w:szCs w:val="32"/>
          <w:lang w:val="el-GR"/>
        </w:rPr>
        <w:sectPr w:rsidR="003B16D3" w:rsidRPr="00C52B85" w:rsidSect="001424A4">
          <w:pgSz w:w="12240" w:h="15840"/>
          <w:pgMar w:top="851" w:right="1800" w:bottom="851" w:left="1800" w:header="426" w:footer="708" w:gutter="0"/>
          <w:cols w:space="708"/>
          <w:docGrid w:linePitch="360"/>
        </w:sect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18"/>
          <w:szCs w:val="22"/>
          <w:lang w:val="en-US"/>
        </w:rPr>
        <w:id w:val="575941158"/>
        <w:docPartObj>
          <w:docPartGallery w:val="Table of Contents"/>
          <w:docPartUnique/>
        </w:docPartObj>
      </w:sdtPr>
      <w:sdtEndPr/>
      <w:sdtContent>
        <w:p w14:paraId="755E1505" w14:textId="45644DF8" w:rsidR="003B16D3" w:rsidRPr="00C52B85" w:rsidRDefault="00A9085B" w:rsidP="00A9085B">
          <w:pPr>
            <w:pStyle w:val="a4"/>
            <w:spacing w:after="600"/>
            <w:rPr>
              <w:color w:val="auto"/>
            </w:rPr>
          </w:pPr>
          <w:r w:rsidRPr="00C52B85">
            <w:rPr>
              <w:color w:val="auto"/>
            </w:rPr>
            <w:t>ΠΕΡΙΕΧΟΜΕΝΑ</w:t>
          </w:r>
        </w:p>
        <w:p w14:paraId="25205B6A" w14:textId="00977A3F" w:rsidR="007902B3" w:rsidRPr="007902B3" w:rsidRDefault="00754519" w:rsidP="007902B3">
          <w:pPr>
            <w:pStyle w:val="10"/>
            <w:tabs>
              <w:tab w:val="right" w:leader="dot" w:pos="9629"/>
            </w:tabs>
            <w:spacing w:before="240"/>
            <w:rPr>
              <w:rFonts w:eastAsiaTheme="minorEastAsia"/>
              <w:noProof/>
              <w:sz w:val="24"/>
              <w:szCs w:val="24"/>
              <w:lang w:val="el-GR" w:eastAsia="el-GR"/>
            </w:rPr>
          </w:pPr>
          <w:r w:rsidRPr="00294315">
            <w:rPr>
              <w:sz w:val="22"/>
              <w:lang w:val="el-GR"/>
            </w:rPr>
            <w:fldChar w:fldCharType="begin"/>
          </w:r>
          <w:r w:rsidR="003B16D3" w:rsidRPr="00294315">
            <w:rPr>
              <w:sz w:val="22"/>
              <w:lang w:val="el-GR"/>
            </w:rPr>
            <w:instrText xml:space="preserve"> TOC \o "1-3" \h \z \u </w:instrText>
          </w:r>
          <w:r w:rsidRPr="00294315">
            <w:rPr>
              <w:sz w:val="22"/>
              <w:lang w:val="el-GR"/>
            </w:rPr>
            <w:fldChar w:fldCharType="separate"/>
          </w:r>
          <w:hyperlink w:anchor="_Toc64887029" w:history="1">
            <w:r w:rsidR="007902B3" w:rsidRPr="007902B3">
              <w:rPr>
                <w:rStyle w:val="-"/>
                <w:rFonts w:asciiTheme="majorHAnsi" w:eastAsiaTheme="majorEastAsia" w:hAnsiTheme="majorHAnsi" w:cstheme="majorBidi"/>
                <w:noProof/>
                <w:sz w:val="24"/>
                <w:szCs w:val="24"/>
                <w:lang w:val="el-GR"/>
              </w:rPr>
              <w:t>ΤΟΠΙΚΟΙ ΣΤΑΘΜΟΙ ΕΛΕΓΧΟΥ</w:t>
            </w:r>
            <w:r w:rsidR="007902B3" w:rsidRPr="007902B3">
              <w:rPr>
                <w:noProof/>
                <w:webHidden/>
                <w:sz w:val="24"/>
                <w:szCs w:val="24"/>
              </w:rPr>
              <w:tab/>
            </w:r>
            <w:r w:rsidR="007902B3" w:rsidRPr="007902B3">
              <w:rPr>
                <w:noProof/>
                <w:webHidden/>
                <w:sz w:val="24"/>
                <w:szCs w:val="24"/>
              </w:rPr>
              <w:fldChar w:fldCharType="begin"/>
            </w:r>
            <w:r w:rsidR="007902B3" w:rsidRPr="007902B3">
              <w:rPr>
                <w:noProof/>
                <w:webHidden/>
                <w:sz w:val="24"/>
                <w:szCs w:val="24"/>
              </w:rPr>
              <w:instrText xml:space="preserve"> PAGEREF _Toc64887029 \h </w:instrText>
            </w:r>
            <w:r w:rsidR="007902B3" w:rsidRPr="007902B3">
              <w:rPr>
                <w:noProof/>
                <w:webHidden/>
                <w:sz w:val="24"/>
                <w:szCs w:val="24"/>
              </w:rPr>
            </w:r>
            <w:r w:rsidR="007902B3" w:rsidRPr="007902B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7902B3" w:rsidRPr="007902B3">
              <w:rPr>
                <w:noProof/>
                <w:webHidden/>
                <w:sz w:val="24"/>
                <w:szCs w:val="24"/>
              </w:rPr>
              <w:t>2</w:t>
            </w:r>
            <w:r w:rsidR="007902B3" w:rsidRPr="007902B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55FC5A6" w14:textId="35310E18" w:rsidR="007902B3" w:rsidRPr="007902B3" w:rsidRDefault="00EE024B" w:rsidP="007902B3">
          <w:pPr>
            <w:pStyle w:val="10"/>
            <w:tabs>
              <w:tab w:val="right" w:leader="dot" w:pos="9629"/>
            </w:tabs>
            <w:spacing w:before="240"/>
            <w:rPr>
              <w:rFonts w:eastAsiaTheme="minorEastAsia"/>
              <w:noProof/>
              <w:sz w:val="24"/>
              <w:szCs w:val="24"/>
              <w:lang w:val="el-GR" w:eastAsia="el-GR"/>
            </w:rPr>
          </w:pPr>
          <w:hyperlink w:anchor="_Toc64887030" w:history="1">
            <w:r w:rsidR="007902B3" w:rsidRPr="007902B3">
              <w:rPr>
                <w:rStyle w:val="-"/>
                <w:rFonts w:asciiTheme="majorHAnsi" w:eastAsiaTheme="majorEastAsia" w:hAnsiTheme="majorHAnsi" w:cstheme="majorBidi"/>
                <w:noProof/>
                <w:sz w:val="24"/>
                <w:szCs w:val="24"/>
                <w:lang w:val="el-GR"/>
              </w:rPr>
              <w:t>ΦΟΡΗΤΟΣ ΕΞΟΠΛΙΣΜΟΣ ΑΝΙΧΝΕΥΣΗΣ ΑΦΑΝΩΝ ΔΙΑΡΡΟΩΝ, ΦΣΕ</w:t>
            </w:r>
            <w:r w:rsidR="007902B3" w:rsidRPr="007902B3">
              <w:rPr>
                <w:noProof/>
                <w:webHidden/>
                <w:sz w:val="24"/>
                <w:szCs w:val="24"/>
              </w:rPr>
              <w:tab/>
            </w:r>
            <w:r w:rsidR="007902B3" w:rsidRPr="007902B3">
              <w:rPr>
                <w:noProof/>
                <w:webHidden/>
                <w:sz w:val="24"/>
                <w:szCs w:val="24"/>
              </w:rPr>
              <w:fldChar w:fldCharType="begin"/>
            </w:r>
            <w:r w:rsidR="007902B3" w:rsidRPr="007902B3">
              <w:rPr>
                <w:noProof/>
                <w:webHidden/>
                <w:sz w:val="24"/>
                <w:szCs w:val="24"/>
              </w:rPr>
              <w:instrText xml:space="preserve"> PAGEREF _Toc64887030 \h </w:instrText>
            </w:r>
            <w:r w:rsidR="007902B3" w:rsidRPr="007902B3">
              <w:rPr>
                <w:noProof/>
                <w:webHidden/>
                <w:sz w:val="24"/>
                <w:szCs w:val="24"/>
              </w:rPr>
            </w:r>
            <w:r w:rsidR="007902B3" w:rsidRPr="007902B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7902B3" w:rsidRPr="007902B3">
              <w:rPr>
                <w:noProof/>
                <w:webHidden/>
                <w:sz w:val="24"/>
                <w:szCs w:val="24"/>
              </w:rPr>
              <w:t>22</w:t>
            </w:r>
            <w:r w:rsidR="007902B3" w:rsidRPr="007902B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62E70D6" w14:textId="2BF90A2D" w:rsidR="007902B3" w:rsidRPr="007902B3" w:rsidRDefault="00EE024B" w:rsidP="007902B3">
          <w:pPr>
            <w:pStyle w:val="10"/>
            <w:tabs>
              <w:tab w:val="right" w:leader="dot" w:pos="9629"/>
            </w:tabs>
            <w:spacing w:before="240"/>
            <w:rPr>
              <w:rFonts w:eastAsiaTheme="minorEastAsia"/>
              <w:noProof/>
              <w:sz w:val="24"/>
              <w:szCs w:val="24"/>
              <w:lang w:val="el-GR" w:eastAsia="el-GR"/>
            </w:rPr>
          </w:pPr>
          <w:hyperlink w:anchor="_Toc64887031" w:history="1">
            <w:r w:rsidR="007902B3" w:rsidRPr="007902B3">
              <w:rPr>
                <w:rStyle w:val="-"/>
                <w:rFonts w:asciiTheme="majorHAnsi" w:eastAsiaTheme="majorEastAsia" w:hAnsiTheme="majorHAnsi" w:cstheme="majorBidi"/>
                <w:noProof/>
                <w:sz w:val="24"/>
                <w:szCs w:val="24"/>
                <w:lang w:val="el-GR"/>
              </w:rPr>
              <w:t>ΣΤΑΘΜΟΙ ΕΛΕΓΧΟΥ &amp; ΔΙΑΧΕΙΡΙΣΗΣ (ΚΣΕ)</w:t>
            </w:r>
            <w:r w:rsidR="007902B3" w:rsidRPr="007902B3">
              <w:rPr>
                <w:noProof/>
                <w:webHidden/>
                <w:sz w:val="24"/>
                <w:szCs w:val="24"/>
              </w:rPr>
              <w:tab/>
            </w:r>
            <w:r w:rsidR="007902B3" w:rsidRPr="007902B3">
              <w:rPr>
                <w:noProof/>
                <w:webHidden/>
                <w:sz w:val="24"/>
                <w:szCs w:val="24"/>
              </w:rPr>
              <w:fldChar w:fldCharType="begin"/>
            </w:r>
            <w:r w:rsidR="007902B3" w:rsidRPr="007902B3">
              <w:rPr>
                <w:noProof/>
                <w:webHidden/>
                <w:sz w:val="24"/>
                <w:szCs w:val="24"/>
              </w:rPr>
              <w:instrText xml:space="preserve"> PAGEREF _Toc64887031 \h </w:instrText>
            </w:r>
            <w:r w:rsidR="007902B3" w:rsidRPr="007902B3">
              <w:rPr>
                <w:noProof/>
                <w:webHidden/>
                <w:sz w:val="24"/>
                <w:szCs w:val="24"/>
              </w:rPr>
            </w:r>
            <w:r w:rsidR="007902B3" w:rsidRPr="007902B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7902B3" w:rsidRPr="007902B3">
              <w:rPr>
                <w:noProof/>
                <w:webHidden/>
                <w:sz w:val="24"/>
                <w:szCs w:val="24"/>
              </w:rPr>
              <w:t>23</w:t>
            </w:r>
            <w:r w:rsidR="007902B3" w:rsidRPr="007902B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EAB7B10" w14:textId="31B2E195" w:rsidR="007902B3" w:rsidRPr="007902B3" w:rsidRDefault="00EE024B" w:rsidP="007902B3">
          <w:pPr>
            <w:pStyle w:val="10"/>
            <w:tabs>
              <w:tab w:val="right" w:leader="dot" w:pos="9629"/>
            </w:tabs>
            <w:spacing w:before="240"/>
            <w:rPr>
              <w:rFonts w:eastAsiaTheme="minorEastAsia"/>
              <w:noProof/>
              <w:sz w:val="24"/>
              <w:szCs w:val="24"/>
              <w:lang w:val="el-GR" w:eastAsia="el-GR"/>
            </w:rPr>
          </w:pPr>
          <w:hyperlink w:anchor="_Toc64887032" w:history="1">
            <w:r w:rsidR="007902B3" w:rsidRPr="007902B3">
              <w:rPr>
                <w:rStyle w:val="-"/>
                <w:rFonts w:asciiTheme="majorHAnsi" w:eastAsiaTheme="majorEastAsia" w:hAnsiTheme="majorHAnsi" w:cstheme="majorBidi"/>
                <w:noProof/>
                <w:sz w:val="24"/>
                <w:szCs w:val="24"/>
                <w:lang w:val="el-GR"/>
              </w:rPr>
              <w:t>ΓΕΝΙΚΕΣ ΥΠΗΡΕΣΙΕΣ</w:t>
            </w:r>
            <w:r w:rsidR="007902B3" w:rsidRPr="007902B3">
              <w:rPr>
                <w:noProof/>
                <w:webHidden/>
                <w:sz w:val="24"/>
                <w:szCs w:val="24"/>
              </w:rPr>
              <w:tab/>
            </w:r>
            <w:r w:rsidR="007902B3" w:rsidRPr="007902B3">
              <w:rPr>
                <w:noProof/>
                <w:webHidden/>
                <w:sz w:val="24"/>
                <w:szCs w:val="24"/>
              </w:rPr>
              <w:fldChar w:fldCharType="begin"/>
            </w:r>
            <w:r w:rsidR="007902B3" w:rsidRPr="007902B3">
              <w:rPr>
                <w:noProof/>
                <w:webHidden/>
                <w:sz w:val="24"/>
                <w:szCs w:val="24"/>
              </w:rPr>
              <w:instrText xml:space="preserve"> PAGEREF _Toc64887032 \h </w:instrText>
            </w:r>
            <w:r w:rsidR="007902B3" w:rsidRPr="007902B3">
              <w:rPr>
                <w:noProof/>
                <w:webHidden/>
                <w:sz w:val="24"/>
                <w:szCs w:val="24"/>
              </w:rPr>
            </w:r>
            <w:r w:rsidR="007902B3" w:rsidRPr="007902B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7902B3" w:rsidRPr="007902B3">
              <w:rPr>
                <w:noProof/>
                <w:webHidden/>
                <w:sz w:val="24"/>
                <w:szCs w:val="24"/>
              </w:rPr>
              <w:t>24</w:t>
            </w:r>
            <w:r w:rsidR="007902B3" w:rsidRPr="007902B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39CECED" w14:textId="7188AE18" w:rsidR="007902B3" w:rsidRDefault="00EE024B" w:rsidP="007902B3">
          <w:pPr>
            <w:pStyle w:val="10"/>
            <w:tabs>
              <w:tab w:val="right" w:leader="dot" w:pos="9629"/>
            </w:tabs>
            <w:spacing w:before="240"/>
            <w:rPr>
              <w:rFonts w:eastAsiaTheme="minorEastAsia"/>
              <w:noProof/>
              <w:sz w:val="22"/>
              <w:lang w:val="el-GR" w:eastAsia="el-GR"/>
            </w:rPr>
          </w:pPr>
          <w:hyperlink w:anchor="_Toc64887033" w:history="1">
            <w:r w:rsidR="007902B3" w:rsidRPr="007902B3">
              <w:rPr>
                <w:rStyle w:val="-"/>
                <w:rFonts w:asciiTheme="majorHAnsi" w:eastAsiaTheme="majorEastAsia" w:hAnsiTheme="majorHAnsi" w:cstheme="majorBidi"/>
                <w:noProof/>
                <w:sz w:val="24"/>
                <w:szCs w:val="24"/>
                <w:lang w:val="el-GR"/>
              </w:rPr>
              <w:t>ΣΥΝΟΛΙΚΟΣ ΠΡΟΫΠΟΛΟΓΙΣΜΟΣ</w:t>
            </w:r>
            <w:r w:rsidR="007902B3" w:rsidRPr="007902B3">
              <w:rPr>
                <w:noProof/>
                <w:webHidden/>
                <w:sz w:val="24"/>
                <w:szCs w:val="24"/>
              </w:rPr>
              <w:tab/>
            </w:r>
            <w:r w:rsidR="007902B3" w:rsidRPr="007902B3">
              <w:rPr>
                <w:noProof/>
                <w:webHidden/>
                <w:sz w:val="24"/>
                <w:szCs w:val="24"/>
              </w:rPr>
              <w:fldChar w:fldCharType="begin"/>
            </w:r>
            <w:r w:rsidR="007902B3" w:rsidRPr="007902B3">
              <w:rPr>
                <w:noProof/>
                <w:webHidden/>
                <w:sz w:val="24"/>
                <w:szCs w:val="24"/>
              </w:rPr>
              <w:instrText xml:space="preserve"> PAGEREF _Toc64887033 \h </w:instrText>
            </w:r>
            <w:r w:rsidR="007902B3" w:rsidRPr="007902B3">
              <w:rPr>
                <w:noProof/>
                <w:webHidden/>
                <w:sz w:val="24"/>
                <w:szCs w:val="24"/>
              </w:rPr>
            </w:r>
            <w:r w:rsidR="007902B3" w:rsidRPr="007902B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7902B3" w:rsidRPr="007902B3">
              <w:rPr>
                <w:noProof/>
                <w:webHidden/>
                <w:sz w:val="24"/>
                <w:szCs w:val="24"/>
              </w:rPr>
              <w:t>24</w:t>
            </w:r>
            <w:r w:rsidR="007902B3" w:rsidRPr="007902B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F0A2C31" w14:textId="663A3150" w:rsidR="003B16D3" w:rsidRPr="00C52B85" w:rsidRDefault="00754519" w:rsidP="00294315">
          <w:pPr>
            <w:spacing w:before="240" w:after="120"/>
            <w:rPr>
              <w:lang w:val="el-GR"/>
            </w:rPr>
          </w:pPr>
          <w:r w:rsidRPr="00294315">
            <w:rPr>
              <w:sz w:val="22"/>
              <w:lang w:val="el-GR"/>
            </w:rPr>
            <w:fldChar w:fldCharType="end"/>
          </w:r>
        </w:p>
      </w:sdtContent>
    </w:sdt>
    <w:p w14:paraId="444E4637" w14:textId="77777777" w:rsidR="00D31B34" w:rsidRPr="00C52B85" w:rsidRDefault="00D31B34">
      <w:pPr>
        <w:rPr>
          <w:rFonts w:asciiTheme="majorHAnsi" w:eastAsiaTheme="majorEastAsia" w:hAnsiTheme="majorHAnsi" w:cstheme="majorBidi"/>
          <w:sz w:val="32"/>
          <w:szCs w:val="32"/>
          <w:lang w:val="el-GR"/>
        </w:rPr>
      </w:pPr>
    </w:p>
    <w:p w14:paraId="6CB1DF48" w14:textId="77777777" w:rsidR="003B16D3" w:rsidRDefault="003B16D3" w:rsidP="00D31B34">
      <w:pPr>
        <w:keepNext/>
        <w:keepLines/>
        <w:spacing w:before="240" w:after="0"/>
        <w:outlineLvl w:val="0"/>
        <w:rPr>
          <w:rFonts w:asciiTheme="majorHAnsi" w:eastAsiaTheme="majorEastAsia" w:hAnsiTheme="majorHAnsi" w:cstheme="majorBidi"/>
          <w:sz w:val="32"/>
          <w:szCs w:val="32"/>
          <w:lang w:val="el-GR"/>
        </w:rPr>
      </w:pPr>
      <w:bookmarkStart w:id="2" w:name="_Toc514861848"/>
      <w:bookmarkStart w:id="3" w:name="_Toc515362207"/>
      <w:bookmarkStart w:id="4" w:name="_Toc516469699"/>
      <w:bookmarkStart w:id="5" w:name="_Toc516566892"/>
    </w:p>
    <w:p w14:paraId="42EDCF31" w14:textId="77777777" w:rsidR="008A74D7" w:rsidRPr="008A74D7" w:rsidRDefault="008A74D7" w:rsidP="008A74D7">
      <w:pPr>
        <w:rPr>
          <w:rFonts w:asciiTheme="majorHAnsi" w:eastAsiaTheme="majorEastAsia" w:hAnsiTheme="majorHAnsi" w:cstheme="majorBidi"/>
          <w:sz w:val="32"/>
          <w:szCs w:val="32"/>
          <w:lang w:val="el-GR"/>
        </w:rPr>
      </w:pPr>
    </w:p>
    <w:p w14:paraId="7F3D8567" w14:textId="77777777" w:rsidR="008A74D7" w:rsidRPr="008A74D7" w:rsidRDefault="008A74D7" w:rsidP="008A74D7">
      <w:pPr>
        <w:rPr>
          <w:rFonts w:asciiTheme="majorHAnsi" w:eastAsiaTheme="majorEastAsia" w:hAnsiTheme="majorHAnsi" w:cstheme="majorBidi"/>
          <w:sz w:val="32"/>
          <w:szCs w:val="32"/>
          <w:lang w:val="el-GR"/>
        </w:rPr>
      </w:pPr>
    </w:p>
    <w:p w14:paraId="3AEFDFD2" w14:textId="79E5C38C" w:rsidR="008A74D7" w:rsidRDefault="008A74D7" w:rsidP="008A74D7">
      <w:pPr>
        <w:tabs>
          <w:tab w:val="left" w:pos="5400"/>
        </w:tabs>
        <w:rPr>
          <w:rFonts w:asciiTheme="majorHAnsi" w:eastAsiaTheme="majorEastAsia" w:hAnsiTheme="majorHAnsi" w:cstheme="majorBidi"/>
          <w:sz w:val="32"/>
          <w:szCs w:val="32"/>
          <w:lang w:val="el-GR"/>
        </w:rPr>
      </w:pPr>
      <w:r>
        <w:rPr>
          <w:rFonts w:asciiTheme="majorHAnsi" w:eastAsiaTheme="majorEastAsia" w:hAnsiTheme="majorHAnsi" w:cstheme="majorBidi"/>
          <w:sz w:val="32"/>
          <w:szCs w:val="32"/>
          <w:lang w:val="el-GR"/>
        </w:rPr>
        <w:tab/>
      </w:r>
    </w:p>
    <w:p w14:paraId="09E893E9" w14:textId="411A33D5" w:rsidR="008A74D7" w:rsidRPr="008A74D7" w:rsidRDefault="008A74D7" w:rsidP="008A74D7">
      <w:pPr>
        <w:tabs>
          <w:tab w:val="left" w:pos="5400"/>
        </w:tabs>
        <w:rPr>
          <w:rFonts w:asciiTheme="majorHAnsi" w:eastAsiaTheme="majorEastAsia" w:hAnsiTheme="majorHAnsi" w:cstheme="majorBidi"/>
          <w:sz w:val="32"/>
          <w:szCs w:val="32"/>
          <w:lang w:val="el-GR"/>
        </w:rPr>
        <w:sectPr w:rsidR="008A74D7" w:rsidRPr="008A74D7" w:rsidSect="008A74D7">
          <w:headerReference w:type="default" r:id="rId12"/>
          <w:footerReference w:type="default" r:id="rId13"/>
          <w:pgSz w:w="12240" w:h="15840"/>
          <w:pgMar w:top="851" w:right="1183" w:bottom="1440" w:left="1418" w:header="426" w:footer="708" w:gutter="0"/>
          <w:pgNumType w:start="1"/>
          <w:cols w:space="708"/>
          <w:docGrid w:linePitch="360"/>
        </w:sectPr>
      </w:pPr>
      <w:r>
        <w:rPr>
          <w:rFonts w:asciiTheme="majorHAnsi" w:eastAsiaTheme="majorEastAsia" w:hAnsiTheme="majorHAnsi" w:cstheme="majorBidi"/>
          <w:sz w:val="32"/>
          <w:szCs w:val="32"/>
          <w:lang w:val="el-GR"/>
        </w:rPr>
        <w:tab/>
      </w:r>
    </w:p>
    <w:bookmarkEnd w:id="2"/>
    <w:bookmarkEnd w:id="3"/>
    <w:bookmarkEnd w:id="4"/>
    <w:bookmarkEnd w:id="5"/>
    <w:p w14:paraId="2814DCD9" w14:textId="63923CEC" w:rsidR="00895F7B" w:rsidRPr="007902B3" w:rsidRDefault="00895F7B" w:rsidP="007902B3">
      <w:pPr>
        <w:spacing w:after="0"/>
        <w:rPr>
          <w:rFonts w:asciiTheme="majorHAnsi" w:eastAsiaTheme="majorEastAsia" w:hAnsiTheme="majorHAnsi" w:cstheme="majorBidi"/>
          <w:sz w:val="20"/>
          <w:szCs w:val="20"/>
          <w:lang w:val="el-GR"/>
        </w:rPr>
      </w:pPr>
    </w:p>
    <w:p w14:paraId="07583108" w14:textId="25357E39" w:rsidR="00A9085B" w:rsidRDefault="00A9085B" w:rsidP="007902B3">
      <w:pPr>
        <w:keepNext/>
        <w:keepLines/>
        <w:spacing w:after="0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el-GR"/>
        </w:rPr>
      </w:pPr>
      <w:bookmarkStart w:id="7" w:name="_Toc64887029"/>
      <w:r w:rsidRPr="007801A7">
        <w:rPr>
          <w:rFonts w:asciiTheme="majorHAnsi" w:eastAsiaTheme="majorEastAsia" w:hAnsiTheme="majorHAnsi" w:cstheme="majorBidi"/>
          <w:b/>
          <w:bCs/>
          <w:sz w:val="28"/>
          <w:szCs w:val="28"/>
          <w:lang w:val="el-GR"/>
        </w:rPr>
        <w:t>ΤΟΠΙΚΟΙ ΣΤΑΘΜΟΙ ΕΛΕΓΧΟΥ</w:t>
      </w:r>
      <w:bookmarkEnd w:id="7"/>
    </w:p>
    <w:tbl>
      <w:tblPr>
        <w:tblW w:w="10196" w:type="dxa"/>
        <w:jc w:val="center"/>
        <w:tblLayout w:type="fixed"/>
        <w:tblLook w:val="04A0" w:firstRow="1" w:lastRow="0" w:firstColumn="1" w:lastColumn="0" w:noHBand="0" w:noVBand="1"/>
      </w:tblPr>
      <w:tblGrid>
        <w:gridCol w:w="799"/>
        <w:gridCol w:w="5568"/>
        <w:gridCol w:w="1432"/>
        <w:gridCol w:w="839"/>
        <w:gridCol w:w="1558"/>
      </w:tblGrid>
      <w:tr w:rsidR="00B96D27" w:rsidRPr="00B96D27" w14:paraId="184239B2" w14:textId="77777777" w:rsidTr="009D239E">
        <w:trPr>
          <w:trHeight w:val="31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19BDD7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Α.Τ.1</w:t>
            </w:r>
          </w:p>
        </w:tc>
        <w:tc>
          <w:tcPr>
            <w:tcW w:w="939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3994B075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ΤΣΕ 1 : ΓΕΩΤΡΗΣΗ ΑΜΠΟΥΛΑΣ</w:t>
            </w:r>
          </w:p>
        </w:tc>
      </w:tr>
      <w:tr w:rsidR="00B96D27" w:rsidRPr="00B96D27" w14:paraId="2741A006" w14:textId="77777777" w:rsidTr="005241AC">
        <w:trPr>
          <w:trHeight w:val="448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AC1630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Α/Α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DC15F0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ΠΕΡΙΓΡΑΦΗ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42849B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ΤΙΜΗ ΜΟΝΑΔΟΣ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E62824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ΠΟΣΟΤΗΤΑ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9ED441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ΣΥΝΟΛΟ</w:t>
            </w:r>
          </w:p>
        </w:tc>
      </w:tr>
      <w:tr w:rsidR="00B96D27" w:rsidRPr="00B96D27" w14:paraId="56BF3FFF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A4DAED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6F7A49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Πίνακας αυτοματισμού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B3013C" w14:textId="2EC0A6F4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4335E9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7800B0" w14:textId="41E552C3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420285CE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06EE3C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2</w:t>
            </w:r>
          </w:p>
        </w:tc>
        <w:tc>
          <w:tcPr>
            <w:tcW w:w="55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EE2A0B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Τροφοδοτικό αδιάλειπτης λειτουργίας DC UPS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1CFD551" w14:textId="2FD19B69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3775CB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AEBFD7" w14:textId="15A4C96D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6AA49709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D3FC7C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3</w:t>
            </w:r>
          </w:p>
        </w:tc>
        <w:tc>
          <w:tcPr>
            <w:tcW w:w="55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8A1A47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Υλικά Πίνακα Αυτοματισμού</w:t>
            </w:r>
          </w:p>
        </w:tc>
        <w:tc>
          <w:tcPr>
            <w:tcW w:w="14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1F121A" w14:textId="1743CA89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063009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6D92C6" w14:textId="6DD0121E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09343B3B" w14:textId="77777777" w:rsidTr="007902B3">
        <w:trPr>
          <w:trHeight w:val="360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431DB2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4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D6FEF1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Προγραμματιζόμενος Λογικός Ελεγκτής PLC Τύπου Α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FF561D" w14:textId="1EBDB6E0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978C66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F1F442" w14:textId="6253F997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52874000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D10334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5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74A147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Επικοινωνιακή διάταξη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5C1442" w14:textId="6F1D5F54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81FE5F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208468C" w14:textId="4A9AF6E3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1D4DF651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AF235B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6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EC2E5A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Μετρητήwς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Παροχής  DN 80 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5BB19CD" w14:textId="54DEFCF2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D97E8C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D8C017" w14:textId="35FE44EC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3CA9AC07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EF5199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7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1A420F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Μετρητής Πίεσης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650D5F" w14:textId="099AAB41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BEB9C6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E9A69D" w14:textId="76A6DF22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0BC69641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395DF6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8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D682E8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Χυτοσιδηρός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φλαντζωτός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σύνδεσμος DN50-DN80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68BE45" w14:textId="0DA8A034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583B8D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F16BF0" w14:textId="7ACB0D8A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6500B3F2" w14:textId="77777777" w:rsidTr="007902B3">
        <w:trPr>
          <w:trHeight w:val="481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7EFAB4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9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64A2FC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Χυτοσιδηρή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δικλείδα 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σύρτου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ελαστικής έμφραξης DN50-DN80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CD5DFC" w14:textId="1916983A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9B6E7A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EA27AB" w14:textId="5AD36071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72EF2328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04292C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10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AC6A28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Μετρητής Ενέργειας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714CF5" w14:textId="12DA986E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A23756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319A08" w14:textId="7A27ABE2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19CBFE3E" w14:textId="77777777" w:rsidTr="007902B3">
        <w:trPr>
          <w:trHeight w:val="367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24B848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11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BE7AA6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Υλικά διασύνδεσης Ρυθμιστή Στροφών &amp; Ομαλού 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εκκινητή</w:t>
            </w:r>
            <w:proofErr w:type="spellEnd"/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73F9A2" w14:textId="67165FA4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3CB90F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943BEE" w14:textId="5EF9FF53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5B42F151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E54FC3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12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31D15F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Λογισμικό PLC/RTU τυπικού αντλιοστασίου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39E1B6" w14:textId="606012CF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94BF6F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80E7A1" w14:textId="37C507AB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714BC629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30847F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13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57CE56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Ανιχνευτής κίνησης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9376AE" w14:textId="60BE6F2E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3CEF50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B5C4CC" w14:textId="1CC3EFE8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2C38FC89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FDFD12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14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E25DD9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Εργασίες εγκατάστασης εξοπλισμού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374485" w14:textId="04BC2BB4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4C885E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18671F" w14:textId="23D76762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6F3799E0" w14:textId="77777777" w:rsidTr="007902B3">
        <w:trPr>
          <w:trHeight w:val="315"/>
          <w:jc w:val="center"/>
        </w:trPr>
        <w:tc>
          <w:tcPr>
            <w:tcW w:w="863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3CD961" w14:textId="77777777" w:rsidR="00B96D27" w:rsidRPr="00B96D27" w:rsidRDefault="00B96D27" w:rsidP="00B96D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Συνολικό Κόστος :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6C2E43" w14:textId="19A5D4C0" w:rsidR="00B96D27" w:rsidRPr="00B96D27" w:rsidRDefault="00B96D27" w:rsidP="00B96D27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185B24DC" w14:textId="77777777" w:rsidTr="005241AC">
        <w:trPr>
          <w:trHeight w:val="315"/>
          <w:jc w:val="center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728E6" w14:textId="77777777" w:rsidR="00B96D27" w:rsidRPr="00B96D27" w:rsidRDefault="00B96D27" w:rsidP="00B96D27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</w:p>
        </w:tc>
        <w:tc>
          <w:tcPr>
            <w:tcW w:w="5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8E993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5AD6E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B268F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30E60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</w:tr>
      <w:tr w:rsidR="00B96D27" w:rsidRPr="00B96D27" w14:paraId="06FA1529" w14:textId="77777777" w:rsidTr="009D239E">
        <w:trPr>
          <w:trHeight w:val="31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A1D74C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Α.Τ.2</w:t>
            </w:r>
          </w:p>
        </w:tc>
        <w:tc>
          <w:tcPr>
            <w:tcW w:w="939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0ACD747A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ΤΣΕ 2 : ΓΕΩΤΡΗΣΗ ΦΡΑΓΚΟΒΡΥΣΟ</w:t>
            </w:r>
          </w:p>
        </w:tc>
      </w:tr>
      <w:tr w:rsidR="00B96D27" w:rsidRPr="00B96D27" w14:paraId="638F4D3C" w14:textId="77777777" w:rsidTr="005241AC">
        <w:trPr>
          <w:trHeight w:val="399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0A7925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Α/Α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D66393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ΠΕΡΙΓΡΑΦΗ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B6BDCA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ΤΙΜΗ ΜΟΝΑΔΟΣ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9BE1D9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ΠΟΣΟΤΗΤΑ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341826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ΣΥΝΟΛΟ</w:t>
            </w:r>
          </w:p>
        </w:tc>
      </w:tr>
      <w:tr w:rsidR="00B96D27" w:rsidRPr="00B96D27" w14:paraId="76DFC720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92D210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916C6F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Πίνακας αυτοματισμού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7F98FC7" w14:textId="09DF7B6E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0D9AA4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F234C8" w14:textId="7BB5EAC0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0A5DA960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E71B1A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2</w:t>
            </w:r>
          </w:p>
        </w:tc>
        <w:tc>
          <w:tcPr>
            <w:tcW w:w="55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076D52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Τροφοδοτικό αδιάλειπτης λειτουργίας DC UPS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9F99119" w14:textId="5D8EEED8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40404D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EFAA1B" w14:textId="0CFBBEAA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37504AC0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377A01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3</w:t>
            </w:r>
          </w:p>
        </w:tc>
        <w:tc>
          <w:tcPr>
            <w:tcW w:w="55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503FB2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Υλικά Πίνακα Αυτοματισμού</w:t>
            </w:r>
          </w:p>
        </w:tc>
        <w:tc>
          <w:tcPr>
            <w:tcW w:w="14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A86681" w14:textId="4F6DC409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7150B6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73214AE" w14:textId="30CE3D6D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7B10D77E" w14:textId="77777777" w:rsidTr="007902B3">
        <w:trPr>
          <w:trHeight w:val="390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50850A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4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0C8995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Προγραμματιζόμενος Λογικός Ελεγκτής PLC Τύπου Α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606CE68" w14:textId="410678DE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2924E0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788EF4" w14:textId="731744E1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4E114723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27E719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5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D97A55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Επικοινωνιακή διάταξη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36D6F6" w14:textId="3057B032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E16B2B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D91542" w14:textId="5EBA541D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4986E9D9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E2F278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6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7C9686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Μετρητής Παροχής  DN 80 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A75D9B" w14:textId="2F0F35F2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BEF5BA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E5A210" w14:textId="2D39B76D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48E85703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C5FFD9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7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F515C0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Μετρητής Πίεσης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505280" w14:textId="75955F33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79B39F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EC9A4E" w14:textId="1A3E90BD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169B4BE7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5EDC2B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8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311B71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Χυτοσιδηρός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φλαντζωτός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σύνδεσμος DN50-DN80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F66BE7" w14:textId="7E722301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96836A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3C5526" w14:textId="6D4368B7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7C93B0DC" w14:textId="77777777" w:rsidTr="007902B3">
        <w:trPr>
          <w:trHeight w:val="462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BBA021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9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FAE934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Χυτοσιδηρή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δικλείδα 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σύρτου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ελαστικής έμφραξης DN50-DN80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D15A36" w14:textId="4E152E50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7EC028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9E7FA6" w14:textId="356496C2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1870C0BA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F4D28B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lastRenderedPageBreak/>
              <w:t>10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3E0A9D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Πίνακας Ισχύος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2A2D5C" w14:textId="1D9E9A64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1AF3DF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0A767F" w14:textId="6EF85B41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6E854913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9E6A33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11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5CFD12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Μετρητής Ενέργειας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656D82" w14:textId="6895B44F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27097E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A3E498" w14:textId="48D1B118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78CEE369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513E0A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12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C5BAE8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Ομαλός 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Εκκινητής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Αντλίας 45KW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1A035BD" w14:textId="52332D90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3A7D3C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E33E04" w14:textId="2F83AF86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1423D236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F729AF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13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06DFD7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Λογισμικό PLC/RTU τυπικού αντλιοστασίου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C5F69A" w14:textId="1067D89D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922DF7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FA232A" w14:textId="69F17E4B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1471C274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440DD3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14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D337EF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Ανιχνευτής κίνησης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15B553" w14:textId="7AEDB6B4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DA0166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74947F" w14:textId="7087028C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76757BAA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3D886C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15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A77E7D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Εργασίες εγκατάστασης εξοπλισμού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AC4093" w14:textId="0C871606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3625F7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5B310C" w14:textId="0679A601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34339A61" w14:textId="77777777" w:rsidTr="007902B3">
        <w:trPr>
          <w:trHeight w:val="315"/>
          <w:jc w:val="center"/>
        </w:trPr>
        <w:tc>
          <w:tcPr>
            <w:tcW w:w="863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160E97" w14:textId="77777777" w:rsidR="00B96D27" w:rsidRPr="00B96D27" w:rsidRDefault="00B96D27" w:rsidP="00B96D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Συνολικό Κόστος :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3A64A3" w14:textId="03E232A2" w:rsidR="00B96D27" w:rsidRPr="00B96D27" w:rsidRDefault="00B96D27" w:rsidP="00B96D27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171CF069" w14:textId="77777777" w:rsidTr="005241AC">
        <w:trPr>
          <w:trHeight w:val="315"/>
          <w:jc w:val="center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65AEC" w14:textId="77777777" w:rsidR="00B96D27" w:rsidRPr="00B96D27" w:rsidRDefault="00B96D27" w:rsidP="00B96D27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</w:p>
        </w:tc>
        <w:tc>
          <w:tcPr>
            <w:tcW w:w="5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AE7DB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D610D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0F4CE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C7A4E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</w:tr>
      <w:tr w:rsidR="00B96D27" w:rsidRPr="00B96D27" w14:paraId="539AB11E" w14:textId="77777777" w:rsidTr="009D239E">
        <w:trPr>
          <w:trHeight w:val="31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3F992D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Α.Τ.3</w:t>
            </w:r>
          </w:p>
        </w:tc>
        <w:tc>
          <w:tcPr>
            <w:tcW w:w="939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3EE4338E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ΤΣΕ 3 : ΑΝΤΛΙΟΣΤΑΣΙΟ  ΑΝΩ ΑΣΕΑ</w:t>
            </w:r>
          </w:p>
        </w:tc>
      </w:tr>
      <w:tr w:rsidR="00B96D27" w:rsidRPr="00B96D27" w14:paraId="1260D6E7" w14:textId="77777777" w:rsidTr="005241AC">
        <w:trPr>
          <w:trHeight w:val="6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89A044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Α/Α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D63EC5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ΠΕΡΙΓΡΑΦΗ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330553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ΤΙΜΗ ΜΟΝΑΔΟΣ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602170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ΠΟΣΟΤΗΤΑ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EF88D3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ΣΥΝΟΛΟ</w:t>
            </w:r>
          </w:p>
        </w:tc>
      </w:tr>
      <w:tr w:rsidR="00B96D27" w:rsidRPr="00B96D27" w14:paraId="2CC540C8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212400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6EE3CD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Πίνακας αυτοματισμού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25F41C" w14:textId="17BD2228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129855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6ADDA0" w14:textId="22CEB5C8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63AD5632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530396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2</w:t>
            </w:r>
          </w:p>
        </w:tc>
        <w:tc>
          <w:tcPr>
            <w:tcW w:w="55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BD5D8B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Τροφοδοτικό αδιάλειπτης λειτουργίας DC UPS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0BA8559" w14:textId="4DD41FF0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9A77BC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F016F4" w14:textId="6F20893A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48C8E671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D0A7EA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3</w:t>
            </w:r>
          </w:p>
        </w:tc>
        <w:tc>
          <w:tcPr>
            <w:tcW w:w="55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C67720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Υλικά Πίνακα Αυτοματισμού</w:t>
            </w:r>
          </w:p>
        </w:tc>
        <w:tc>
          <w:tcPr>
            <w:tcW w:w="14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D4EC86" w14:textId="5DDA17FF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82D215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C23DC8" w14:textId="4E3D7287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45454623" w14:textId="77777777" w:rsidTr="007902B3">
        <w:trPr>
          <w:trHeight w:val="37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3D4D26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4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C58B4F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Προγραμματιζόμενος Λογικός Ελεγκτής PLC Τύπου Α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7E541A" w14:textId="12D77B5D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6D53C5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337CBE" w14:textId="265F73A5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08BE28DC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A080A3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5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73B179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Επικοινωνιακή διάταξη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6C5B01" w14:textId="6FA45D93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EC0C5C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A2D47A" w14:textId="36E4492C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120F143F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323FEA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6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CAAC21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Μετρητής Παροχής  DN 80 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3A49B3" w14:textId="0FA6B27D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2A5575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1D45E4" w14:textId="6ED7FAB8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027A3CE8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88753F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7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06F336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Μετρητής Πίεσης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AD4C17" w14:textId="091A100C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4CD05F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E280F6" w14:textId="6EBA4799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6839F950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7F342C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8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01560C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Χυτοσιδηρός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φλαντζωτός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σύνδεσμος DN50-DN80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4F07F0" w14:textId="47E65D66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F06C83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7FADC4" w14:textId="7B59A201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031F085A" w14:textId="77777777" w:rsidTr="007902B3">
        <w:trPr>
          <w:trHeight w:val="479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1E6C59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9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2F5698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Χυτοσιδηρή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δικλείδα 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σύρτου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ελαστικής έμφραξης DN50-DN80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19CAE7" w14:textId="6B99DF01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89D6E9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067E10" w14:textId="38A8F015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75A4795C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9024AF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10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DC2C10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Μετρητής Ενέργειας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932E2B" w14:textId="090D181C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5EDE9E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8F39AD" w14:textId="440F28E0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70AD3AF7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D0C49E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11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13C788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Ομαλός 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Εκκινητής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Αντλίας 45KW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DA4F9F" w14:textId="5662AFA1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2D6ED7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01F8AA" w14:textId="149FEBA6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65B18D50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BC1230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12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128A0A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Λογισμικό PLC/RTU τυπικού αντλιοστασίου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4669DE" w14:textId="22F89BF1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582106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F79F92" w14:textId="562003B7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556D05F1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8717D8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13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AA94E2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Ανιχνευτής κίνησης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1E6CA7" w14:textId="368327F8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3B389B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F76866" w14:textId="253B571A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178C005F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89D62D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14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EA5E35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Εργασίες εγκατάστασης εξοπλισμού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2CD346" w14:textId="60A13081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B1EADD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8BF03C" w14:textId="70894F31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614F561D" w14:textId="77777777" w:rsidTr="007902B3">
        <w:trPr>
          <w:trHeight w:val="315"/>
          <w:jc w:val="center"/>
        </w:trPr>
        <w:tc>
          <w:tcPr>
            <w:tcW w:w="863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F6F66E" w14:textId="77777777" w:rsidR="00B96D27" w:rsidRPr="00B96D27" w:rsidRDefault="00B96D27" w:rsidP="00B96D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Συνολικό Κόστος :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58C376" w14:textId="5EB00754" w:rsidR="00B96D27" w:rsidRPr="00B96D27" w:rsidRDefault="00B96D27" w:rsidP="00B96D27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15023D19" w14:textId="77777777" w:rsidTr="005241AC">
        <w:trPr>
          <w:trHeight w:val="315"/>
          <w:jc w:val="center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784FB" w14:textId="77777777" w:rsidR="00B96D27" w:rsidRPr="00B96D27" w:rsidRDefault="00B96D27" w:rsidP="00B96D27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</w:p>
        </w:tc>
        <w:tc>
          <w:tcPr>
            <w:tcW w:w="5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560FC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6682E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7953C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507A0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</w:tr>
      <w:tr w:rsidR="00B96D27" w:rsidRPr="00B96D27" w14:paraId="204172C7" w14:textId="77777777" w:rsidTr="009D239E">
        <w:trPr>
          <w:trHeight w:val="31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EEB5DC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Α.Τ.4</w:t>
            </w:r>
          </w:p>
        </w:tc>
        <w:tc>
          <w:tcPr>
            <w:tcW w:w="939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0DC3813B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 xml:space="preserve">ΤΣΕ 4 : ΓΕΩΤΡΗΣΗ ΑΡΑΔΑΡΙΑ </w:t>
            </w:r>
          </w:p>
        </w:tc>
      </w:tr>
      <w:tr w:rsidR="00B96D27" w:rsidRPr="00B96D27" w14:paraId="43BA9E28" w14:textId="77777777" w:rsidTr="005241AC">
        <w:trPr>
          <w:trHeight w:val="6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DCF491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Α/Α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9F21F5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ΠΕΡΙΓΡΑΦΗ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E6B88C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ΤΙΜΗ ΜΟΝΑΔΟΣ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42DF80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ΠΟΣΟΤΗΤΑ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850918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ΣΥΝΟΛΟ</w:t>
            </w:r>
          </w:p>
        </w:tc>
      </w:tr>
      <w:tr w:rsidR="00B96D27" w:rsidRPr="00B96D27" w14:paraId="5303B0D9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524676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660638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Πίνακας αυτοματισμού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0954A8" w14:textId="6DFB07CE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01815A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CC4F1B" w14:textId="14870500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02E6AC3E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A46034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2</w:t>
            </w:r>
          </w:p>
        </w:tc>
        <w:tc>
          <w:tcPr>
            <w:tcW w:w="55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0B8FE4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Τροφοδοτικό αδιάλειπτης λειτουργίας DC UPS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69C1857" w14:textId="52675ECC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5E747C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A77957" w14:textId="1AD78946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1A261E80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6A6B63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3</w:t>
            </w:r>
          </w:p>
        </w:tc>
        <w:tc>
          <w:tcPr>
            <w:tcW w:w="55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A69CE5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Υλικά Πίνακα Αυτοματισμού</w:t>
            </w:r>
          </w:p>
        </w:tc>
        <w:tc>
          <w:tcPr>
            <w:tcW w:w="14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1DDC532" w14:textId="62ACA6C7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E2FE5C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644D82E" w14:textId="59BA05B7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241CFA70" w14:textId="77777777" w:rsidTr="007902B3">
        <w:trPr>
          <w:trHeight w:val="34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6CDA69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lastRenderedPageBreak/>
              <w:t>4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03B3AE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Προγραμματιζόμενος Λογικός Ελεγκτής PLC Τύπου Α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10E345" w14:textId="507A1BAA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EB855D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681C93" w14:textId="5BA0B4B1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69494C88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C055A9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5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A2E600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Επικοινωνιακή διάταξη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5E4AEA" w14:textId="77842EF5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6CE6B2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DB25E2" w14:textId="3F40DF6A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15F1613A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09D9CB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6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F51929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Μετρητής Παροχής  DN 80 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D3209F" w14:textId="250A63EB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974EB9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AB3FCAD" w14:textId="36C7BBAD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3B498D2E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2BA285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7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06A7D9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Μετρητής Πίεσης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622060" w14:textId="1AA7EC0A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80D61F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A33589" w14:textId="2777B158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708CD116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B9F156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8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6C18A0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Χυτοσιδηρός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φλαντζωτός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σύνδεσμος DN50-DN80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F9AEA8" w14:textId="371701EB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AE38AE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C10FEE" w14:textId="35DB3A1C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2F7303A4" w14:textId="77777777" w:rsidTr="007902B3">
        <w:trPr>
          <w:trHeight w:val="6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3E2F9A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9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B51578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Χυτοσιδηρή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δικλείδα 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σύρτου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ελαστικής έμφραξης DN50-DN80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054CFF" w14:textId="08B15663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67B984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44BF7D" w14:textId="36512667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0DB9A0E2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5F6D56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10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F27660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Πίνακας Ισχύος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B41D90" w14:textId="164BC86B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DEEB3D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F35967" w14:textId="623B1C47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77A96218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5DB720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11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4702DF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Μετρητής Ενέργειας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45D9FD" w14:textId="74546A0A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C88280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4315D6" w14:textId="10B8A7FD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4EAF1296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252B21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12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F466EF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Ομαλός 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Εκκινητής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Αντλίας 45KW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1D9F6A" w14:textId="6574F22C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796F04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A4A733" w14:textId="1711405F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69BC4378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68F423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13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6AAEEB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Λογισμικό PLC/RTU τυπικού αντλιοστασίου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C53CCB" w14:textId="527B7B98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BA2644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5AD578" w14:textId="0BDF3D7A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5280742A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753B7E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14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783601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Ανιχνευτής κίνησης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BC8720" w14:textId="6641487D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98AA66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CDC161" w14:textId="0E46374F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1936DB89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F54581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15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781BF5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Εργασίες εγκατάστασης εξοπλισμού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D58BC0" w14:textId="7186CE2E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5F276D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788944" w14:textId="36C477D7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49A701C2" w14:textId="77777777" w:rsidTr="007902B3">
        <w:trPr>
          <w:trHeight w:val="315"/>
          <w:jc w:val="center"/>
        </w:trPr>
        <w:tc>
          <w:tcPr>
            <w:tcW w:w="863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90C479" w14:textId="77777777" w:rsidR="00B96D27" w:rsidRPr="00B96D27" w:rsidRDefault="00B96D27" w:rsidP="00B96D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Συνολικό Κόστος :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CE4E85" w14:textId="2A36380B" w:rsidR="00B96D27" w:rsidRPr="00B96D27" w:rsidRDefault="00B96D27" w:rsidP="00B96D27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78B4FF9C" w14:textId="77777777" w:rsidTr="005241AC">
        <w:trPr>
          <w:trHeight w:val="315"/>
          <w:jc w:val="center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B4738" w14:textId="77777777" w:rsidR="00B96D27" w:rsidRPr="00B96D27" w:rsidRDefault="00B96D27" w:rsidP="00B96D27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</w:p>
        </w:tc>
        <w:tc>
          <w:tcPr>
            <w:tcW w:w="5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7FDB9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D5589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72C81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3327F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</w:tr>
      <w:tr w:rsidR="00B96D27" w:rsidRPr="00B96D27" w14:paraId="19F2F5E6" w14:textId="77777777" w:rsidTr="009D239E">
        <w:trPr>
          <w:trHeight w:val="31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BEFCD5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Α.Τ.5</w:t>
            </w:r>
          </w:p>
        </w:tc>
        <w:tc>
          <w:tcPr>
            <w:tcW w:w="939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03F64648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ΤΣΕ 5 : ΑΝΤΛΙΟΣΤΑΣΙΟ  ΑΡΑΔΑΡΙΑ</w:t>
            </w:r>
          </w:p>
        </w:tc>
      </w:tr>
      <w:tr w:rsidR="00B96D27" w:rsidRPr="00B96D27" w14:paraId="75448039" w14:textId="77777777" w:rsidTr="005241AC">
        <w:trPr>
          <w:trHeight w:val="6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D045CF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Α/Α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12D418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ΠΕΡΙΓΡΑΦΗ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5F518B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ΤΙΜΗ ΜΟΝΑΔΟΣ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C81D83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ΠΟΣΟΤΗΤΑ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20E02A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ΣΥΝΟΛΟ</w:t>
            </w:r>
          </w:p>
        </w:tc>
      </w:tr>
      <w:tr w:rsidR="00B96D27" w:rsidRPr="00B96D27" w14:paraId="24016505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F80A29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AA9FAF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Πίνακας αυτοματισμού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BCDFC8" w14:textId="7D10B5AA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E1C204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0DCDC6F" w14:textId="26A90D12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3905ADBB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8D2A5C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2</w:t>
            </w:r>
          </w:p>
        </w:tc>
        <w:tc>
          <w:tcPr>
            <w:tcW w:w="55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9EF872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Τροφοδοτικό αδιάλειπτης λειτουργίας DC UPS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BADEBE7" w14:textId="05163964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3FE97E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ED41E4" w14:textId="3E67320C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7A9E9ACF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E6B9F9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3</w:t>
            </w:r>
          </w:p>
        </w:tc>
        <w:tc>
          <w:tcPr>
            <w:tcW w:w="55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795389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Υλικά Πίνακα Αυτοματισμού</w:t>
            </w:r>
          </w:p>
        </w:tc>
        <w:tc>
          <w:tcPr>
            <w:tcW w:w="14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0866C96" w14:textId="40A463E8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008AB6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D64841" w14:textId="17F7CD47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7423C669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A5F60E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4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DD3E7E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Προγραμματιζόμενος Λογικός Ελεγκτής PLC Τύπου Α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0B34596" w14:textId="7D99860E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814EDA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BAE659" w14:textId="188AEB3F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4D9AEB88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7FA16F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5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60D966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Επικοινωνιακή διάταξη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80C8C4" w14:textId="05B8D1EF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A2CF36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F41373" w14:textId="246F8A2F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34D0F076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4AA88E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6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313BDC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Προμήθεια Μετρητή Παροχής  DN 100  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DD22C75" w14:textId="1E5A6145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004D90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AC449C" w14:textId="6614ECB0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642F470D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A5A5E6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7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DA49E3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Προμήθεια Μετρητή Παροχής  DN 125 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51616F" w14:textId="0C524453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139C3D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5DC3D9" w14:textId="4BC8FDF1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159B6CC9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C5BB3B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8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AC836D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Μετρητή Στάθμης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3AC0E4" w14:textId="4B13D6BB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06D1EF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B06EE8" w14:textId="78C2F6DD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6EEA9E2E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A91ED5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9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10939E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Μετρητής Πίεσης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FBDDC2" w14:textId="53218EB6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770849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85A3D3" w14:textId="6A858733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3AB4DF1C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C34452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10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20D023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Χυτοσιδηρός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φλαντζωτός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σύνδεσμος DN100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DD9A17" w14:textId="496CC099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6D5A39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2AE58B" w14:textId="1FA0A6BE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69A8E112" w14:textId="77777777" w:rsidTr="007902B3">
        <w:trPr>
          <w:trHeight w:val="379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E0184D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11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1127B9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Χυτοσιδηρή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δικλείδα 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σύρτου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ελαστικής έμφραξης DN100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2DD7AC" w14:textId="6C25774F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B7B7E0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15F6C6" w14:textId="71297A1F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38CF50ED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CF52E6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12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ABEF7C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Χυτοσιδηρός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φλαντζωτός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σύνδεσμος DN125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0F4F26" w14:textId="745F07B5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5C3C3F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8015C0" w14:textId="5F3EF2D1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2B395C51" w14:textId="77777777" w:rsidTr="007902B3">
        <w:trPr>
          <w:trHeight w:val="347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605657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13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DCEA98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Χυτοσιδηρή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δικλείδα 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σύρτου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ελαστικής έμφραξης DN125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20C2C0" w14:textId="7CB7AE40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DC3192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665E39" w14:textId="0CF62A00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0AC1F05D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975E53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14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0A7A42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Μετρητής Ενέργειας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01033A" w14:textId="2DA4C510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E5AC53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10C77D" w14:textId="5AB5EEF5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1EA34FB5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2ECD1E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15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7FCD9F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Ομαλός 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Εκκινητής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Αντλίας 45KW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FFF873" w14:textId="2528BB60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EB0349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E9C124" w14:textId="109D063F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0035A352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358D1F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lastRenderedPageBreak/>
              <w:t>16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73CB34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Λογισμικό PLC/RTU τυπικού αντλιοστασίου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478E4A" w14:textId="73055F2C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2A853A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45BB78" w14:textId="3043F1F6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59C0C9BF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C72129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17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4FE75C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Ανιχνευτής κίνησης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26B5E88" w14:textId="30211558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166465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163A20" w14:textId="39A63D9D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41B60B76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08826C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18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80417F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Εργασίες εγκατάστασης εξοπλισμού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5DA44B" w14:textId="003C9C47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748E17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7BCEB6" w14:textId="399690B2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0AEC2F84" w14:textId="77777777" w:rsidTr="007902B3">
        <w:trPr>
          <w:trHeight w:val="315"/>
          <w:jc w:val="center"/>
        </w:trPr>
        <w:tc>
          <w:tcPr>
            <w:tcW w:w="863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E284B5" w14:textId="77777777" w:rsidR="00B96D27" w:rsidRPr="00B96D27" w:rsidRDefault="00B96D27" w:rsidP="00B96D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Συνολικό Κόστος :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00A019A" w14:textId="6039BC47" w:rsidR="00B96D27" w:rsidRPr="00B96D27" w:rsidRDefault="00B96D27" w:rsidP="00B96D27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3E956DA7" w14:textId="77777777" w:rsidTr="005241AC">
        <w:trPr>
          <w:trHeight w:val="315"/>
          <w:jc w:val="center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781C5" w14:textId="77777777" w:rsidR="00B96D27" w:rsidRPr="00B96D27" w:rsidRDefault="00B96D27" w:rsidP="00B96D27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</w:p>
        </w:tc>
        <w:tc>
          <w:tcPr>
            <w:tcW w:w="5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A197D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0AFB9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2017B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FAB24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</w:tr>
      <w:tr w:rsidR="00B96D27" w:rsidRPr="00B96D27" w14:paraId="5008DDA9" w14:textId="77777777" w:rsidTr="009D239E">
        <w:trPr>
          <w:trHeight w:val="31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9C76F7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Α.Τ.6</w:t>
            </w:r>
          </w:p>
        </w:tc>
        <w:tc>
          <w:tcPr>
            <w:tcW w:w="939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5E8C864B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ΤΣΕ 6 : ΑΝΤΛΙΟΣΤΑΣΙΟ  ΤΡΟΧΟΤΗΣ</w:t>
            </w:r>
          </w:p>
        </w:tc>
      </w:tr>
      <w:tr w:rsidR="00B96D27" w:rsidRPr="00B96D27" w14:paraId="3F20AA42" w14:textId="77777777" w:rsidTr="005241AC">
        <w:trPr>
          <w:trHeight w:val="6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2C843E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Α/Α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DA3548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ΠΕΡΙΓΡΑΦΗ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3B079C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ΤΙΜΗ ΜΟΝΑΔΟΣ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9FE090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ΠΟΣΟΤΗΤΑ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76B594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ΣΥΝΟΛΟ</w:t>
            </w:r>
          </w:p>
        </w:tc>
      </w:tr>
      <w:tr w:rsidR="00B96D27" w:rsidRPr="00B96D27" w14:paraId="7DB790D3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30885B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EBF7DA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Πίνακας αυτοματισμού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905C83" w14:textId="21F8D1CD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39B9CC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99A765" w14:textId="3BC675BB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6D9A4D18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3BE545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2</w:t>
            </w:r>
          </w:p>
        </w:tc>
        <w:tc>
          <w:tcPr>
            <w:tcW w:w="55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D729DC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Τροφοδοτικό αδιάλειπτης λειτουργίας DC UPS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36DB3B0" w14:textId="61956F6D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934DD1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1D0D76" w14:textId="479F644B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35E34924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8C7AC4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3</w:t>
            </w:r>
          </w:p>
        </w:tc>
        <w:tc>
          <w:tcPr>
            <w:tcW w:w="55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4EA484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Υλικά Πίνακα Αυτοματισμού</w:t>
            </w:r>
          </w:p>
        </w:tc>
        <w:tc>
          <w:tcPr>
            <w:tcW w:w="14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0A4AB3" w14:textId="3CE08D27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E07A57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C20FC2" w14:textId="48D77786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394C5645" w14:textId="77777777" w:rsidTr="007902B3">
        <w:trPr>
          <w:trHeight w:val="360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79A9D7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4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758D0D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Προγραμματιζόμενος Λογικός Ελεγκτής PLC Τύπου Α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B0ED95" w14:textId="0D93E1DF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97605F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58DE13" w14:textId="0D112733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716B4DB3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9666F7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5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F8D9A9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Επικοινωνιακή διάταξη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C3109F" w14:textId="7D4CCD2C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6170A4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2B04FE" w14:textId="661988FF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38B83E9F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90CC88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6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0344AA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Μετρητής Παροχής  DN 100  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A6DFDA3" w14:textId="066814C9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A7FB74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66758C" w14:textId="7CA984B0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107CA74E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472D89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7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AA9718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Μετρητής Πίεσης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37341A6" w14:textId="61F229FA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AA2D2E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944089" w14:textId="0E543CEA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5B829C38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2B2585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8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4B0C0D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Χυτοσιδηρός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φλαντζωτός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σύνδεσμος DN100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51A1310" w14:textId="22413630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59F31A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CFFF52" w14:textId="50B1A2EA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3ABF668C" w14:textId="77777777" w:rsidTr="007902B3">
        <w:trPr>
          <w:trHeight w:val="357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AFE95C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9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98402B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Χυτοσιδηρή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δικλείδα 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σύρτου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ελαστικής έμφραξης DN100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2E291FB" w14:textId="3AC88529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07144B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A22702" w14:textId="49C3D6E7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31A759D9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CDD536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10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7955FB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Μετρητής Ενέργειας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3E43E1A" w14:textId="39A958CD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2F1C99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691069" w14:textId="79184B55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741F7508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2E9B2B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11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03A973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Ομαλός 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Εκκινητής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Αντλίας 45KW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8858BF" w14:textId="30C08152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C18B87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12825A" w14:textId="340EFFE7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02B22484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D9B8E7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12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975FA4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Λογισμικό PLC/RTU τυπικού αντλιοστασίου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3CFBCF" w14:textId="642E0040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94F6E3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D02F44" w14:textId="3E7C1CDB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75B9E5B2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2F8325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13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C6D5D8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Ανιχνευτής κίνησης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06A12B" w14:textId="53CC92CE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61B3C7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73ACC3D" w14:textId="3A6BD287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4EDDB661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ADDDF0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14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283F30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Εργασίες εγκατάστασης εξοπλισμού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70D1024" w14:textId="6A28D6D4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313102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32045A" w14:textId="55785E22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0A77F1BC" w14:textId="77777777" w:rsidTr="007902B3">
        <w:trPr>
          <w:trHeight w:val="315"/>
          <w:jc w:val="center"/>
        </w:trPr>
        <w:tc>
          <w:tcPr>
            <w:tcW w:w="863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AA7E3B" w14:textId="77777777" w:rsidR="00B96D27" w:rsidRPr="00B96D27" w:rsidRDefault="00B96D27" w:rsidP="00B96D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Συνολικό Κόστος :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B972DA" w14:textId="05C01712" w:rsidR="00B96D27" w:rsidRPr="00B96D27" w:rsidRDefault="00B96D27" w:rsidP="00B96D27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4E58B5AF" w14:textId="77777777" w:rsidTr="005241AC">
        <w:trPr>
          <w:trHeight w:val="315"/>
          <w:jc w:val="center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817949" w14:textId="77777777" w:rsidR="00B96D27" w:rsidRPr="00B96D27" w:rsidRDefault="00B96D27" w:rsidP="00B96D27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</w:p>
        </w:tc>
        <w:tc>
          <w:tcPr>
            <w:tcW w:w="5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16C402" w14:textId="77777777" w:rsidR="00B96D27" w:rsidRPr="00B96D27" w:rsidRDefault="00B96D27" w:rsidP="00B9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6A3614" w14:textId="77777777" w:rsidR="00B96D27" w:rsidRPr="00B96D27" w:rsidRDefault="00B96D27" w:rsidP="00B9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A95D55" w14:textId="77777777" w:rsidR="00B96D27" w:rsidRPr="00B96D27" w:rsidRDefault="00B96D27" w:rsidP="00B9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6E44F9" w14:textId="77777777" w:rsidR="00B96D27" w:rsidRPr="00B96D27" w:rsidRDefault="00B96D27" w:rsidP="00B9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</w:tr>
      <w:tr w:rsidR="00B96D27" w:rsidRPr="00B96D27" w14:paraId="18A72530" w14:textId="77777777" w:rsidTr="009D239E">
        <w:trPr>
          <w:trHeight w:val="31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3EE160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Α.Τ.7</w:t>
            </w:r>
          </w:p>
        </w:tc>
        <w:tc>
          <w:tcPr>
            <w:tcW w:w="939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535901CE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ΤΣΕ 7 : ΓΕΩΤΡΗΣΗ ΚΑΜΠΟΣ</w:t>
            </w:r>
          </w:p>
        </w:tc>
      </w:tr>
      <w:tr w:rsidR="00B96D27" w:rsidRPr="00B96D27" w14:paraId="7A6ED5DA" w14:textId="77777777" w:rsidTr="005241AC">
        <w:trPr>
          <w:trHeight w:val="6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4A64BF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Α/Α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07EA13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ΠΕΡΙΓΡΑΦΗ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ABA9F3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ΤΙΜΗ ΜΟΝΑΔΟΣ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A3C152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ΠΟΣΟΤΗΤΑ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3C2BF3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ΣΥΝΟΛΟ</w:t>
            </w:r>
          </w:p>
        </w:tc>
      </w:tr>
      <w:tr w:rsidR="00B96D27" w:rsidRPr="00B96D27" w14:paraId="0D0D9235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0EFE77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44CEDC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Πίνακας αυτοματισμού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C0872B" w14:textId="3541C36A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0E4DC5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CA4D8B" w14:textId="25C10674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6CF09416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AEC462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2</w:t>
            </w:r>
          </w:p>
        </w:tc>
        <w:tc>
          <w:tcPr>
            <w:tcW w:w="55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B0C83B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Τροφοδοτικό αδιάλειπτης λειτουργίας DC UPS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3FE571A" w14:textId="36F283FD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6047DB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B15401" w14:textId="79214629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542F0F31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6DF525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3</w:t>
            </w:r>
          </w:p>
        </w:tc>
        <w:tc>
          <w:tcPr>
            <w:tcW w:w="55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626EAC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Υλικά Πίνακα Αυτοματισμού</w:t>
            </w:r>
          </w:p>
        </w:tc>
        <w:tc>
          <w:tcPr>
            <w:tcW w:w="14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3C9B59" w14:textId="10BE4985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205729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BC91B7" w14:textId="0C8D91AD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25DCA4B7" w14:textId="77777777" w:rsidTr="007902B3">
        <w:trPr>
          <w:trHeight w:val="40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66B25A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4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D50194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Προγραμματιζόμενος Λογικός Ελεγκτής PLC Τύπου Α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AA97A1" w14:textId="6F17272A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87E7E9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D8A91E" w14:textId="2E1A5A36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52AC4BFC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A7B888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5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5EE7C9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Επικοινωνιακή διάταξη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8EEF490" w14:textId="66466AC5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2943C2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191E4E" w14:textId="4403A495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4C222530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EBF57A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6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352C4E" w14:textId="55A040FC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Μετρητής Παροχής </w:t>
            </w:r>
            <w:r w:rsidR="008A74D7"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έως</w:t>
            </w: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DN 65 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F15DCA" w14:textId="367AF2CA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A7E3BA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D82C24" w14:textId="5ACDAF3C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611184B3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F9808C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lastRenderedPageBreak/>
              <w:t>7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C55A19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Μετρητής Πίεσης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1E1F63" w14:textId="1FC87919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A6FC8B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3360B3" w14:textId="71CE29CC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06C4C322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1CA06A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8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42F718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Χυτοσιδηρός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φλαντζωτός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σύνδεσμος DN50-DN80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0E45D7" w14:textId="68DA87ED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99EECB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6AC998" w14:textId="0D267B49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6131ABA4" w14:textId="77777777" w:rsidTr="007902B3">
        <w:trPr>
          <w:trHeight w:val="470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7EACF1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9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BD7F3B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Χυτοσιδηρή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δικλείδα 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σύρτου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ελαστικής έμφραξης DN50-DN80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C6C091" w14:textId="229D72C1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D6551E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8C1C96" w14:textId="185462E2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0192B62E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929ACE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10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499DB7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Πίνακας Ισχύος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3436E4" w14:textId="0D481FEC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2AB89E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AF985E6" w14:textId="786236E3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03449F06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63AC4B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11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D5B22F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Μετρητής Ενέργειας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7217A88" w14:textId="22FD50FE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669BDB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760258" w14:textId="6AE0AAE8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72314A12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954D5E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12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C60516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Ομαλός 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Εκκινητής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Αντλίας 45KW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BE0A29" w14:textId="6B18D2D9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98B9B0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1852E7" w14:textId="48097DA4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7E7A3CB3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F392CB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13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535223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Λογισμικό PLC/RTU τυπικού αντλιοστασίου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82BAC4" w14:textId="325DBFFA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43D7EE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BFA06D" w14:textId="2F25E40E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393C2392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77ADB1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14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4F3326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Ανιχνευτής κίνησης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69F618" w14:textId="519A9816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12E6E3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1306916" w14:textId="5BAAC101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63D3CD91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2D62D1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15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34DBDF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Εργασίες εγκατάστασης εξοπλισμού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E3BBB8" w14:textId="32C95BA9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A58D83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32A43E" w14:textId="40BB2DFD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275C26CD" w14:textId="77777777" w:rsidTr="007902B3">
        <w:trPr>
          <w:trHeight w:val="315"/>
          <w:jc w:val="center"/>
        </w:trPr>
        <w:tc>
          <w:tcPr>
            <w:tcW w:w="863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8214DB" w14:textId="77777777" w:rsidR="00B96D27" w:rsidRPr="00B96D27" w:rsidRDefault="00B96D27" w:rsidP="00B96D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Συνολικό Κόστος :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C6705F3" w14:textId="67E00897" w:rsidR="00B96D27" w:rsidRPr="00B96D27" w:rsidRDefault="00B96D27" w:rsidP="00B96D27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2CB09CC7" w14:textId="77777777" w:rsidTr="005241AC">
        <w:trPr>
          <w:trHeight w:val="315"/>
          <w:jc w:val="center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49530D" w14:textId="77777777" w:rsidR="00B96D27" w:rsidRPr="00B96D27" w:rsidRDefault="00B96D27" w:rsidP="00B96D27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</w:p>
        </w:tc>
        <w:tc>
          <w:tcPr>
            <w:tcW w:w="5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03E5A0" w14:textId="77777777" w:rsidR="00B96D27" w:rsidRPr="00B96D27" w:rsidRDefault="00B96D27" w:rsidP="00B9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8D0509" w14:textId="77777777" w:rsidR="00B96D27" w:rsidRPr="00B96D27" w:rsidRDefault="00B96D27" w:rsidP="00B9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072945" w14:textId="77777777" w:rsidR="00B96D27" w:rsidRPr="00B96D27" w:rsidRDefault="00B96D27" w:rsidP="00B9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C737B3" w14:textId="77777777" w:rsidR="00B96D27" w:rsidRPr="00B96D27" w:rsidRDefault="00B96D27" w:rsidP="00B96D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</w:tr>
      <w:tr w:rsidR="00B96D27" w:rsidRPr="00B96D27" w14:paraId="14A194EE" w14:textId="77777777" w:rsidTr="009D239E">
        <w:trPr>
          <w:trHeight w:val="31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7B5477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Α.Τ.8</w:t>
            </w:r>
          </w:p>
        </w:tc>
        <w:tc>
          <w:tcPr>
            <w:tcW w:w="939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2C64085D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ΤΣΕ 8 : ΓΕΩΤΡΗΣΗ ΣΑΒΒΑ ΠΗΓΑΔΙ</w:t>
            </w:r>
          </w:p>
        </w:tc>
      </w:tr>
      <w:tr w:rsidR="00B96D27" w:rsidRPr="00B96D27" w14:paraId="3403E5B7" w14:textId="77777777" w:rsidTr="005241AC">
        <w:trPr>
          <w:trHeight w:val="6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DB2A55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Α/Α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F3B761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ΠΕΡΙΓΡΑΦΗ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CEB612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ΤΙΜΗ ΜΟΝΑΔΟΣ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2B7C00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ΠΟΣΟΤΗΤΑ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40CCF7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ΣΥΝΟΛΟ</w:t>
            </w:r>
          </w:p>
        </w:tc>
      </w:tr>
      <w:tr w:rsidR="00B96D27" w:rsidRPr="00B96D27" w14:paraId="16CE96DF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9069FC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3EAD7C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Πίνακας αυτοματισμού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9225B9" w14:textId="18B68637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BDDC1C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B20DF7" w14:textId="1DD20AD6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3E835D1F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7EB032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2</w:t>
            </w:r>
          </w:p>
        </w:tc>
        <w:tc>
          <w:tcPr>
            <w:tcW w:w="55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3A3712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Τροφοδοτικό αδιάλειπτης λειτουργίας DC UPS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D5F7D44" w14:textId="2D479B09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55575F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059DCC" w14:textId="1DF6638D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74B6E682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984913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3</w:t>
            </w:r>
          </w:p>
        </w:tc>
        <w:tc>
          <w:tcPr>
            <w:tcW w:w="55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383D6F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Υλικά Πίνακα Αυτοματισμού</w:t>
            </w:r>
          </w:p>
        </w:tc>
        <w:tc>
          <w:tcPr>
            <w:tcW w:w="14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99BBDD" w14:textId="2F1384CF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C906E5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81A518B" w14:textId="1055C75B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26143E1F" w14:textId="77777777" w:rsidTr="007902B3">
        <w:trPr>
          <w:trHeight w:val="360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B5FF17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4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07E48F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Προγραμματιζόμενος Λογικός Ελεγκτής PLC Τύπου Α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D7F534" w14:textId="1ADAB931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E688A8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157AC8" w14:textId="45CDAB33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218BC061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A001A7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5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6C4E11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Επικοινωνιακή διάταξη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FBB952" w14:textId="53FF44EC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013BC7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5F3BF4" w14:textId="7E2DA5C1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03EEC185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6020AF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6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D28C13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Προμήθεια Μετρητή Παροχής  DN 80 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549F13" w14:textId="0303ED73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678481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531237" w14:textId="383CE256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52641D4E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82B067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7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B65C40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Μετρητής Πίεσης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FDCE67" w14:textId="48B914D7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E42661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A10C5D" w14:textId="12C3D596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444D63BA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C52B26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8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154DA2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Χυτοσιδηρός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φλαντζωτός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σύνδεσμος DN50-DN80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503138" w14:textId="7F61618F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7D045D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1D4783" w14:textId="7DE594E2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6D3C4B44" w14:textId="77777777" w:rsidTr="007902B3">
        <w:trPr>
          <w:trHeight w:val="546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F7A937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9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238A3C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Χυτοσιδηρή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δικλείδα 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σύρτου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ελαστικής έμφραξης DN50-DN80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7ADED0" w14:textId="55E8998B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C2A22F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D4CFFF" w14:textId="6B8DA78C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219A7DF7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20638B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10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979E72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Μετρητής Ενέργειας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A631D0" w14:textId="5757473B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D1CD75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6C3D3A1" w14:textId="34619308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6962C08B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DF223B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11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30FF70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Ομαλός 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Εκκινητής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Αντλίας 15KW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C4228A" w14:textId="4A548530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6DBA1C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689A3EF" w14:textId="1E526669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01536D95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818198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12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5569AD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Λογισμικό PLC/RTU τυπικού αντλιοστασίου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AC3FA4C" w14:textId="27866BB7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661763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9C32BE" w14:textId="5A2F8F14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07EA39C0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9F9656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13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575DB4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Ανιχνευτής κίνησης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B2762B" w14:textId="6ADF06D2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6C16CE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B3A5BD" w14:textId="6D90D04C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3EB6E40D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B6386B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14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9F2727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Εργασίες εγκατάστασης εξοπλισμού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ADEB8C" w14:textId="0915A11A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320E4E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5BCC3C" w14:textId="6793F23C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436F2B9C" w14:textId="77777777" w:rsidTr="007902B3">
        <w:trPr>
          <w:trHeight w:val="315"/>
          <w:jc w:val="center"/>
        </w:trPr>
        <w:tc>
          <w:tcPr>
            <w:tcW w:w="863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57A0CA" w14:textId="77777777" w:rsidR="00B96D27" w:rsidRPr="00B96D27" w:rsidRDefault="00B96D27" w:rsidP="00B96D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Συνολικό Κόστος :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1C0259A" w14:textId="31C0E71A" w:rsidR="00B96D27" w:rsidRPr="00B96D27" w:rsidRDefault="00B96D27" w:rsidP="00B96D27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3BAC1689" w14:textId="77777777" w:rsidTr="005241AC">
        <w:trPr>
          <w:trHeight w:val="315"/>
          <w:jc w:val="center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8CF07" w14:textId="77777777" w:rsidR="00B96D27" w:rsidRPr="00B96D27" w:rsidRDefault="00B96D27" w:rsidP="00B96D27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</w:p>
        </w:tc>
        <w:tc>
          <w:tcPr>
            <w:tcW w:w="5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AF15E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A9B55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5F335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FFE50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</w:tr>
      <w:tr w:rsidR="001A188E" w:rsidRPr="00B96D27" w14:paraId="091A0857" w14:textId="77777777" w:rsidTr="005241AC">
        <w:trPr>
          <w:trHeight w:val="315"/>
          <w:jc w:val="center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E619C5" w14:textId="77777777" w:rsidR="001A188E" w:rsidRPr="00B96D27" w:rsidRDefault="001A188E" w:rsidP="00B96D27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</w:p>
        </w:tc>
        <w:tc>
          <w:tcPr>
            <w:tcW w:w="5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779E5D" w14:textId="77777777" w:rsidR="001A188E" w:rsidRPr="00B96D27" w:rsidRDefault="001A188E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03431C" w14:textId="77777777" w:rsidR="001A188E" w:rsidRPr="00B96D27" w:rsidRDefault="001A188E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323D3F" w14:textId="77777777" w:rsidR="001A188E" w:rsidRPr="00B96D27" w:rsidRDefault="001A188E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647CF1" w14:textId="77777777" w:rsidR="001A188E" w:rsidRPr="00B96D27" w:rsidRDefault="001A188E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</w:tr>
      <w:tr w:rsidR="001A188E" w:rsidRPr="00B96D27" w14:paraId="6A252C9E" w14:textId="77777777" w:rsidTr="005241AC">
        <w:trPr>
          <w:trHeight w:val="315"/>
          <w:jc w:val="center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D26A1D" w14:textId="77777777" w:rsidR="001A188E" w:rsidRPr="00B96D27" w:rsidRDefault="001A188E" w:rsidP="00B96D27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</w:p>
        </w:tc>
        <w:tc>
          <w:tcPr>
            <w:tcW w:w="5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3DA5B1" w14:textId="77777777" w:rsidR="001A188E" w:rsidRPr="00B96D27" w:rsidRDefault="001A188E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0A31E4" w14:textId="77777777" w:rsidR="001A188E" w:rsidRPr="00B96D27" w:rsidRDefault="001A188E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28F9AD" w14:textId="77777777" w:rsidR="001A188E" w:rsidRPr="00B96D27" w:rsidRDefault="001A188E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FF59D0" w14:textId="77777777" w:rsidR="001A188E" w:rsidRPr="00B96D27" w:rsidRDefault="001A188E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</w:tr>
      <w:tr w:rsidR="00B96D27" w:rsidRPr="00B96D27" w14:paraId="052CA2E1" w14:textId="77777777" w:rsidTr="009D239E">
        <w:trPr>
          <w:trHeight w:val="31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E94695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lastRenderedPageBreak/>
              <w:t>Α.Τ.9</w:t>
            </w:r>
          </w:p>
        </w:tc>
        <w:tc>
          <w:tcPr>
            <w:tcW w:w="939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3745A08A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ΤΣΕ 9 : ΔΕΞΑΜΕΝΗ ΚΑΤΩ ΑΣΕΑ</w:t>
            </w:r>
          </w:p>
        </w:tc>
      </w:tr>
      <w:tr w:rsidR="00B96D27" w:rsidRPr="00B96D27" w14:paraId="7483B50E" w14:textId="77777777" w:rsidTr="005241AC">
        <w:trPr>
          <w:trHeight w:val="6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7155ED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Α/Α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FA23D0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ΠΕΡΙΓΡΑΦΗ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3CBDAE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ΤΙΜΗ ΜΟΝΑΔΟΣ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456AE4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ΠΟΣΟΤΗΤΑ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228CE4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ΣΥΝΟΛΟ</w:t>
            </w:r>
          </w:p>
        </w:tc>
      </w:tr>
      <w:tr w:rsidR="00B96D27" w:rsidRPr="00B96D27" w14:paraId="507BC925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C5DD0F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BE75C4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Πίνακας αυτοματισμού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B8E101" w14:textId="506E9B39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9CC67F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77B588" w14:textId="7CD42D35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2054F10F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E066C2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2</w:t>
            </w:r>
          </w:p>
        </w:tc>
        <w:tc>
          <w:tcPr>
            <w:tcW w:w="55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D303E8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Τροφοδοτικό αδιάλειπτης λειτουργίας DC UPS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849B68B" w14:textId="3E45BE30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ECD57B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C68122" w14:textId="72D736AC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0C8A3D3C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B0A217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3</w:t>
            </w:r>
          </w:p>
        </w:tc>
        <w:tc>
          <w:tcPr>
            <w:tcW w:w="55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473DCD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Υλικά Πίνακα Αυτοματισμού</w:t>
            </w:r>
          </w:p>
        </w:tc>
        <w:tc>
          <w:tcPr>
            <w:tcW w:w="14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1A9540" w14:textId="149E012B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DC7F6E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118E3C" w14:textId="45595E65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21BE4963" w14:textId="77777777" w:rsidTr="007902B3">
        <w:trPr>
          <w:trHeight w:val="34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5BEB6F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4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63C37D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Απομεμακρυσμένος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λογικός ελεγκτής (RTU) τύπου Β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4F54CB" w14:textId="0C9F9E46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74ED67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7C45358" w14:textId="1087108D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012F2F20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121C74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5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DA5E89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Επικοινωνιακή διάταξη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D69AA27" w14:textId="62879A20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B161BA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FEE1F4" w14:textId="2892AC1E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2DCC4545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2F9E2B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6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D38C4C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Κιβώτιο 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pillar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BA192F" w14:textId="0730AE65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6512DD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918C9E" w14:textId="1DE1CBE6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0FAF0B6C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8A2091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7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100C81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Μετρητή Στάθμης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BC82AF" w14:textId="719F1A53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EE5AE7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2215E7" w14:textId="7A57F797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5A1FB3E2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55F32B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8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5E96A9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Υλικά διασύνδεση συστήματος χλωρίωσης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C6834C" w14:textId="7FC1E6D9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A7D366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65DEC3" w14:textId="1BC24F2C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1432473A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44C52A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9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4C8A7E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Φωτοβολταϊκή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διάταξη παραγωγής ενέργειας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69BA05" w14:textId="4CC2070C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123F24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0CFC28" w14:textId="08641372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691F0983" w14:textId="77777777" w:rsidTr="007902B3">
        <w:trPr>
          <w:trHeight w:val="29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E3347D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10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619700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Λογισμικό PLC/RTU τυπικής δεξαμενής /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υδατόπυργου</w:t>
            </w:r>
            <w:proofErr w:type="spellEnd"/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EA8A94" w14:textId="4A9526B5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D336B7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E6FA59" w14:textId="024AA255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4CF8619C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BCD6FB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11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9046B4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Ανιχνευτής κίνησης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F55A55" w14:textId="56FAD54E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973AEE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BCA450" w14:textId="044246E9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0A3365DC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C581A0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12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0ABCCE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Εργασίες εγκατάστασης εξοπλισμού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1F9F10B" w14:textId="6FD5EC39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A11468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98925A" w14:textId="7DA71CAE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13AE64AD" w14:textId="77777777" w:rsidTr="007902B3">
        <w:trPr>
          <w:trHeight w:val="315"/>
          <w:jc w:val="center"/>
        </w:trPr>
        <w:tc>
          <w:tcPr>
            <w:tcW w:w="863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D75042" w14:textId="77777777" w:rsidR="00B96D27" w:rsidRPr="00B96D27" w:rsidRDefault="00B96D27" w:rsidP="00B96D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Συνολικό Κόστος :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2EDBAE" w14:textId="0F042D59" w:rsidR="00B96D27" w:rsidRPr="00B96D27" w:rsidRDefault="00B96D27" w:rsidP="00B96D27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2A1E8553" w14:textId="77777777" w:rsidTr="005241AC">
        <w:trPr>
          <w:trHeight w:val="315"/>
          <w:jc w:val="center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8F8BF" w14:textId="77777777" w:rsidR="00B96D27" w:rsidRPr="00B96D27" w:rsidRDefault="00B96D27" w:rsidP="00B96D27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</w:p>
        </w:tc>
        <w:tc>
          <w:tcPr>
            <w:tcW w:w="5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B7E33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51097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A5530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2CE3C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</w:tr>
      <w:tr w:rsidR="00B96D27" w:rsidRPr="00B96D27" w14:paraId="73666AC4" w14:textId="77777777" w:rsidTr="009D239E">
        <w:trPr>
          <w:trHeight w:val="31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ED9D76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Α.Τ.10</w:t>
            </w:r>
          </w:p>
        </w:tc>
        <w:tc>
          <w:tcPr>
            <w:tcW w:w="939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09BEAFAE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ΤΣΕ 10 : ΔΕΞΑΜΕΝΗ ΑΝΩ ΑΣΕΑ</w:t>
            </w:r>
          </w:p>
        </w:tc>
      </w:tr>
      <w:tr w:rsidR="00B96D27" w:rsidRPr="00B96D27" w14:paraId="1DDD9C64" w14:textId="77777777" w:rsidTr="005241AC">
        <w:trPr>
          <w:trHeight w:val="6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1AE920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Α/Α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6E3749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ΠΕΡΙΓΡΑΦΗ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4BAA03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ΤΙΜΗ ΜΟΝΑΔΟΣ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C5FB4C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ΠΟΣΟΤΗΤΑ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467405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ΣΥΝΟΛΟ</w:t>
            </w:r>
          </w:p>
        </w:tc>
      </w:tr>
      <w:tr w:rsidR="00B96D27" w:rsidRPr="00B96D27" w14:paraId="30DDC913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C5611F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2BD654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Πίνακας αυτοματισμού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CA15DB" w14:textId="2E4C7A7D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B53506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BFDF13" w14:textId="4C05B922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73C3CFA6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77AA54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2</w:t>
            </w:r>
          </w:p>
        </w:tc>
        <w:tc>
          <w:tcPr>
            <w:tcW w:w="55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CE3CD8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Τροφοδοτικό αδιάλειπτης λειτουργίας DC UPS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7010CA1" w14:textId="4703C801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4E2E04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482BC4" w14:textId="129C326F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2BED82B1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01FE27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3</w:t>
            </w:r>
          </w:p>
        </w:tc>
        <w:tc>
          <w:tcPr>
            <w:tcW w:w="55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7FF8E7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Υλικά Πίνακα Αυτοματισμού</w:t>
            </w:r>
          </w:p>
        </w:tc>
        <w:tc>
          <w:tcPr>
            <w:tcW w:w="14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D7CB4D9" w14:textId="771CA9D9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32B747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AE25D0" w14:textId="0D478114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570561C9" w14:textId="77777777" w:rsidTr="007902B3">
        <w:trPr>
          <w:trHeight w:val="34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BB89E1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4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A564D1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Απομεμακρυσμένος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λογικός ελεγκτής (RTU) τύπου Β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1964DE" w14:textId="21ACE1B8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3F624D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AB1304" w14:textId="0B2F8AF3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0E2E1BED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853410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5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2B0DB4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Επικοινωνιακή διάταξη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B9553B" w14:textId="005C1B4D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07A407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2C9A74" w14:textId="39F245F9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0AD5FA6D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F20707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6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04464C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Μετρητή Στάθμης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09B8A3" w14:textId="68900913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FD15C3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38BDCB" w14:textId="1E73360E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7F4DCD4B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F4EDBB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7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50F95F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Υλικά διασύνδεση συστήματος χλωρίωσης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7B9491" w14:textId="78B90F44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FF5D76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B14916" w14:textId="44ED6D56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2A2F2860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C9C3A2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8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6314C3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Φωτοβολταϊκή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διάταξη παραγωγής ενέργειας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2060CC" w14:textId="6E8BAB78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2E316C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2AE8BC" w14:textId="63884333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688F1C05" w14:textId="77777777" w:rsidTr="007902B3">
        <w:trPr>
          <w:trHeight w:val="248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2CA790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9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254476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Λογισμικό PLC/RTU τυπικής δεξαμενής /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υδατόπυργου</w:t>
            </w:r>
            <w:proofErr w:type="spellEnd"/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C0342A" w14:textId="7F3E1FE3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9E0C2C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45B074" w14:textId="7D86D5E3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2AAD6E5C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32C967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10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65493D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Ανιχνευτής κίνησης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B77451" w14:textId="0D5A4D11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F60206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0B8554E" w14:textId="38C867EA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7583CE1A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6F9986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11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618090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Εργασίες εγκατάστασης εξοπλισμού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8DCC0F" w14:textId="5C4B338E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DA3AB0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0A203E" w14:textId="7B475EFC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749073C6" w14:textId="77777777" w:rsidTr="007902B3">
        <w:trPr>
          <w:trHeight w:val="315"/>
          <w:jc w:val="center"/>
        </w:trPr>
        <w:tc>
          <w:tcPr>
            <w:tcW w:w="863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86A4A5" w14:textId="77777777" w:rsidR="00B96D27" w:rsidRPr="00B96D27" w:rsidRDefault="00B96D27" w:rsidP="00B96D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Συνολικό Κόστος :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6728AE" w14:textId="7C13E7B9" w:rsidR="00B96D27" w:rsidRPr="00B96D27" w:rsidRDefault="00B96D27" w:rsidP="00B96D27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730A1B41" w14:textId="77777777" w:rsidTr="005241AC">
        <w:trPr>
          <w:trHeight w:val="315"/>
          <w:jc w:val="center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66797" w14:textId="77777777" w:rsidR="00B96D27" w:rsidRPr="00B96D27" w:rsidRDefault="00B96D27" w:rsidP="00B96D27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</w:p>
        </w:tc>
        <w:tc>
          <w:tcPr>
            <w:tcW w:w="5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10504" w14:textId="2374844E" w:rsidR="001A188E" w:rsidRPr="00B96D27" w:rsidRDefault="001A188E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A3947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435EE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5BCD5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</w:tr>
      <w:tr w:rsidR="001A188E" w:rsidRPr="00B96D27" w14:paraId="07BF2443" w14:textId="77777777" w:rsidTr="005241AC">
        <w:trPr>
          <w:trHeight w:val="315"/>
          <w:jc w:val="center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E8EDEF" w14:textId="77777777" w:rsidR="001A188E" w:rsidRPr="00B96D27" w:rsidRDefault="001A188E" w:rsidP="00B96D27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</w:p>
        </w:tc>
        <w:tc>
          <w:tcPr>
            <w:tcW w:w="5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FCA8D7" w14:textId="77777777" w:rsidR="001A188E" w:rsidRPr="00B96D27" w:rsidRDefault="001A188E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E610BA" w14:textId="77777777" w:rsidR="001A188E" w:rsidRPr="00B96D27" w:rsidRDefault="001A188E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1C9A7E" w14:textId="77777777" w:rsidR="001A188E" w:rsidRPr="00B96D27" w:rsidRDefault="001A188E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5FB568" w14:textId="77777777" w:rsidR="001A188E" w:rsidRPr="00B96D27" w:rsidRDefault="001A188E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</w:tr>
      <w:tr w:rsidR="00B96D27" w:rsidRPr="00B96D27" w14:paraId="6C3696A0" w14:textId="77777777" w:rsidTr="009D239E">
        <w:trPr>
          <w:trHeight w:val="31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C491C2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lastRenderedPageBreak/>
              <w:t>Α.Τ.11</w:t>
            </w:r>
          </w:p>
        </w:tc>
        <w:tc>
          <w:tcPr>
            <w:tcW w:w="939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4118B723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ΤΣΕ 11 : ΔΕΞΑΜΕΝΗ ΜΑΝΑΡΗΣ</w:t>
            </w:r>
          </w:p>
        </w:tc>
      </w:tr>
      <w:tr w:rsidR="00B96D27" w:rsidRPr="00B96D27" w14:paraId="22C46ED1" w14:textId="77777777" w:rsidTr="005241AC">
        <w:trPr>
          <w:trHeight w:val="6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3D5AF6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Α/Α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D732F6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ΠΕΡΙΓΡΑΦΗ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CAC58E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ΤΙΜΗ ΜΟΝΑΔΟΣ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09CFA5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ΠΟΣΟΤΗΤΑ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6FDED6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ΣΥΝΟΛΟ</w:t>
            </w:r>
          </w:p>
        </w:tc>
      </w:tr>
      <w:tr w:rsidR="00B96D27" w:rsidRPr="00B96D27" w14:paraId="101B0822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DC0ECE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30EE98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Πίνακας αυτοματισμού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3E1D6E" w14:textId="22AD9FEA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FBC122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72CE35B" w14:textId="008B4DE7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3B6C660F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13AD61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2</w:t>
            </w:r>
          </w:p>
        </w:tc>
        <w:tc>
          <w:tcPr>
            <w:tcW w:w="55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EF68D0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Τροφοδοτικό αδιάλειπτης λειτουργίας DC UPS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C94AFBA" w14:textId="79DCA9A6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266D4E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3C1132" w14:textId="7B3843A6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68CE3F71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941E72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3</w:t>
            </w:r>
          </w:p>
        </w:tc>
        <w:tc>
          <w:tcPr>
            <w:tcW w:w="55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60E2D0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Υλικά Πίνακα Αυτοματισμού</w:t>
            </w:r>
          </w:p>
        </w:tc>
        <w:tc>
          <w:tcPr>
            <w:tcW w:w="14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EA38E1" w14:textId="216536C0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94D831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36C270" w14:textId="38882201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07B6F635" w14:textId="77777777" w:rsidTr="007902B3">
        <w:trPr>
          <w:trHeight w:val="390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64BC86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4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A13EC9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Απομεμακρυσμένος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λογικός ελεγκτής (RTU) τύπου Β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F2AA9E" w14:textId="42F21787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884425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AB03A0" w14:textId="598D588D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1014418A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100402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5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766F69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Επικοινωνιακή διάταξη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9CC8D8" w14:textId="5C7D5D39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D1B4B3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0E13A4" w14:textId="1E8B1169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2B22C9DE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22FF21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5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A2976F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Κιβώτιο 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pillar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19886AB" w14:textId="506E42FA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732603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861D66" w14:textId="5827AA1B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2B916F99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A70E21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6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D608F0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Μετρητή Στάθμης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21D041" w14:textId="310C408C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3F2B21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66387A" w14:textId="04B5BA29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79287078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72FACE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7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0C697C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Υλικά διασύνδεση συστήματος χλωρίωσης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23779D0" w14:textId="3E14F887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48EA24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4B4F28" w14:textId="4AB35D08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7AE83471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6F9B9D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8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B19ECB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Φωτοβολταϊκή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διάταξη παραγωγής ενέργειας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259389" w14:textId="458F1953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99B4AF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B53CBF" w14:textId="5E04E734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4E5C5222" w14:textId="77777777" w:rsidTr="007902B3">
        <w:trPr>
          <w:trHeight w:val="260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30BC37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9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B14E18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Λογισμικό PLC/RTU τυπικής δεξαμενής /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υδατόπυργου</w:t>
            </w:r>
            <w:proofErr w:type="spellEnd"/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0DA677" w14:textId="1DCB6D88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B80277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4363E6" w14:textId="7D2693EC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433791F8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C7CB8D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10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D8BAF5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Ανιχνευτής κίνησης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A8947F0" w14:textId="2035AEDC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996A46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8EE016" w14:textId="4C05C35D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7FC6C311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E7B91A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11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B4E466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Εργασίες εγκατάστασης εξοπλισμού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AB019B" w14:textId="4681E718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698E5F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879E0A" w14:textId="14249FBA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35B54A70" w14:textId="77777777" w:rsidTr="007902B3">
        <w:trPr>
          <w:trHeight w:val="315"/>
          <w:jc w:val="center"/>
        </w:trPr>
        <w:tc>
          <w:tcPr>
            <w:tcW w:w="863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36506D" w14:textId="77777777" w:rsidR="00B96D27" w:rsidRPr="00B96D27" w:rsidRDefault="00B96D27" w:rsidP="00B96D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Συνολικό Κόστος :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B812C7" w14:textId="5C106D59" w:rsidR="00B96D27" w:rsidRPr="00B96D27" w:rsidRDefault="00B96D27" w:rsidP="00B96D27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29225B80" w14:textId="77777777" w:rsidTr="005241AC">
        <w:trPr>
          <w:trHeight w:val="315"/>
          <w:jc w:val="center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584FB" w14:textId="77777777" w:rsidR="00B96D27" w:rsidRPr="00B96D27" w:rsidRDefault="00B96D27" w:rsidP="00B96D27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</w:p>
        </w:tc>
        <w:tc>
          <w:tcPr>
            <w:tcW w:w="5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B3FF1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0C137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12B73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CDE21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</w:tr>
      <w:tr w:rsidR="00B96D27" w:rsidRPr="00B96D27" w14:paraId="77ADB850" w14:textId="77777777" w:rsidTr="009D239E">
        <w:trPr>
          <w:trHeight w:val="31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1D0A3A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Α.Τ.12</w:t>
            </w:r>
          </w:p>
        </w:tc>
        <w:tc>
          <w:tcPr>
            <w:tcW w:w="939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431E2CE9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ΤΣΕ 12 : ΔΕΞΑΜΕΝΗ ΛΙΑΝΟΣ</w:t>
            </w:r>
          </w:p>
        </w:tc>
      </w:tr>
      <w:tr w:rsidR="00B96D27" w:rsidRPr="00B96D27" w14:paraId="77697AC1" w14:textId="77777777" w:rsidTr="005241AC">
        <w:trPr>
          <w:trHeight w:val="6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84D4D0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Α/Α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E5243A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ΠΕΡΙΓΡΑΦΗ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AB97CA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ΤΙΜΗ ΜΟΝΑΔΟΣ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EB0E9A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ΠΟΣΟΤΗΤΑ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9C0B47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ΣΥΝΟΛΟ</w:t>
            </w:r>
          </w:p>
        </w:tc>
      </w:tr>
      <w:tr w:rsidR="00B96D27" w:rsidRPr="00B96D27" w14:paraId="6427E7B9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9747C2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A8AAE0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Πίνακας αυτοματισμού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B04592" w14:textId="7D3FD3CF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699E9E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F71686" w14:textId="448D05D6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7BCE2758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F18443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2</w:t>
            </w:r>
          </w:p>
        </w:tc>
        <w:tc>
          <w:tcPr>
            <w:tcW w:w="55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6BF94B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Τροφοδοτικό αδιάλειπτης λειτουργίας DC UPS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647B538" w14:textId="14AD9C4B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0012AB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D8DE1F" w14:textId="7125C7F8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2C0D2C4A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C8643D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3</w:t>
            </w:r>
          </w:p>
        </w:tc>
        <w:tc>
          <w:tcPr>
            <w:tcW w:w="55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BA4902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Υλικά Πίνακα Αυτοματισμού</w:t>
            </w:r>
          </w:p>
        </w:tc>
        <w:tc>
          <w:tcPr>
            <w:tcW w:w="14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8FAB30" w14:textId="6351B8E5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A74BFF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1B3D58" w14:textId="51755E24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37E2E106" w14:textId="77777777" w:rsidTr="007902B3">
        <w:trPr>
          <w:trHeight w:val="37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68EC20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4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3747EA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Απομεμακρυσμένος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λογικός ελεγκτής (RTU) τύπου Β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7CEB000" w14:textId="512F0640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42E197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D545C8" w14:textId="1EA97E65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0120AA8E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DF7514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5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9B4833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Επικοινωνιακή διάταξη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2D8E64" w14:textId="140FB605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BC5F34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9D35AB" w14:textId="6762B112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3796B778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3BBD5C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6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DC5FF8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Μετρητή Στάθμης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5A8177" w14:textId="39C69F74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2579EF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C3BF81" w14:textId="502FEB36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19F49479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0936F5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7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8E2FF7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Υλικά διασύνδεση συστήματος χλωρίωσης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1D30434" w14:textId="13E0037A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5500E8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1078BC" w14:textId="595F5121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7BED15BC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F0A712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8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463175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Φωτοβολταϊκή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διάταξη παραγωγής ενέργειας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E44020" w14:textId="13F22D19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7CF7AD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365879" w14:textId="38B84903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57617481" w14:textId="77777777" w:rsidTr="007902B3">
        <w:trPr>
          <w:trHeight w:val="332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67D032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9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AAF498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Λογισμικό PLC/RTU τυπικής δεξαμενής /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υδατόπυργου</w:t>
            </w:r>
            <w:proofErr w:type="spellEnd"/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762A4F" w14:textId="4CB8E063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41F04A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AC2DAF" w14:textId="10D5D2C2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143FCF48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BF6236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10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279A4A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Ανιχνευτής κίνησης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56FF91" w14:textId="6B851AAB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975317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5B6508" w14:textId="760307B5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01D0A6F4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FFBBDE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11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D7351F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Εργασίες εγκατάστασης εξοπλισμού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1DE1AB" w14:textId="6C5CF0C1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673D2D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A2E24F" w14:textId="6D4BA389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46A246FC" w14:textId="77777777" w:rsidTr="007902B3">
        <w:trPr>
          <w:trHeight w:val="315"/>
          <w:jc w:val="center"/>
        </w:trPr>
        <w:tc>
          <w:tcPr>
            <w:tcW w:w="863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A17F3C" w14:textId="77777777" w:rsidR="00B96D27" w:rsidRPr="00B96D27" w:rsidRDefault="00B96D27" w:rsidP="00B96D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Συνολικό Κόστος :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9AFB2A" w14:textId="09CDB77C" w:rsidR="00B96D27" w:rsidRPr="00B96D27" w:rsidRDefault="00B96D27" w:rsidP="00B96D27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5E159D8C" w14:textId="77777777" w:rsidTr="005241AC">
        <w:trPr>
          <w:trHeight w:val="315"/>
          <w:jc w:val="center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A0B62" w14:textId="77777777" w:rsidR="00B96D27" w:rsidRPr="00B96D27" w:rsidRDefault="00B96D27" w:rsidP="00B96D27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</w:p>
        </w:tc>
        <w:tc>
          <w:tcPr>
            <w:tcW w:w="5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3A6A2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C949B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DCC9B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F4F64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</w:tr>
      <w:tr w:rsidR="00B96D27" w:rsidRPr="00B96D27" w14:paraId="018F22A3" w14:textId="77777777" w:rsidTr="009D239E">
        <w:trPr>
          <w:trHeight w:val="31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49E530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lastRenderedPageBreak/>
              <w:t>Α.Τ.13</w:t>
            </w:r>
          </w:p>
        </w:tc>
        <w:tc>
          <w:tcPr>
            <w:tcW w:w="939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73EA60C4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ΤΣΕ 13 : ΔΕΞΑΜΕΝΗ ΔΟΡΙΖΑ</w:t>
            </w:r>
          </w:p>
        </w:tc>
      </w:tr>
      <w:tr w:rsidR="00B96D27" w:rsidRPr="00B96D27" w14:paraId="2C8B004D" w14:textId="77777777" w:rsidTr="005241AC">
        <w:trPr>
          <w:trHeight w:val="6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307C30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Α/Α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192763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ΠΕΡΙΓΡΑΦΗ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08E032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ΤΙΜΗ ΜΟΝΑΔΟΣ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8DD931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ΠΟΣΟΤΗΤΑ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D236BE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ΣΥΝΟΛΟ</w:t>
            </w:r>
          </w:p>
        </w:tc>
      </w:tr>
      <w:tr w:rsidR="00B96D27" w:rsidRPr="00B96D27" w14:paraId="35E80DED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974550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4B08DF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Πίνακας αυτοματισμού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A021C3" w14:textId="3404B523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3C0C01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A57E39" w14:textId="6DC96398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7065E890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6AFFF0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2</w:t>
            </w:r>
          </w:p>
        </w:tc>
        <w:tc>
          <w:tcPr>
            <w:tcW w:w="55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E94E8F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Τροφοδοτικό αδιάλειπτης λειτουργίας DC UPS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A77C2E0" w14:textId="33A5D62F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7C0030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20122C" w14:textId="61FEB85A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71CEFF86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97E090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3</w:t>
            </w:r>
          </w:p>
        </w:tc>
        <w:tc>
          <w:tcPr>
            <w:tcW w:w="55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8EBEB8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Υλικά Πίνακα Αυτοματισμού</w:t>
            </w:r>
          </w:p>
        </w:tc>
        <w:tc>
          <w:tcPr>
            <w:tcW w:w="14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375A7B" w14:textId="7C169413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96FF04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1C23097" w14:textId="03F33189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56BB3E91" w14:textId="77777777" w:rsidTr="007902B3">
        <w:trPr>
          <w:trHeight w:val="37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2D9C63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4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D53A3C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Απομεμακρυσμένος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λογικός ελεγκτής (RTU) τύπου Β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27F973" w14:textId="093B964A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996899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4E9BCA" w14:textId="23C00A45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55BEB994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5C24A1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5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F61A2B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Επικοινωνιακή διάταξη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56A9C1" w14:textId="4E015240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BB2B8E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82A347" w14:textId="1956C712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29B9D643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E233FE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6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F146DA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Κιβώτιο 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pillar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380025" w14:textId="23BD3206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6A7B50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0966CE" w14:textId="311FB463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45211F44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5D919E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7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A84CF6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Μετρητή Στάθμης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9D6F27" w14:textId="2C34E2AD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BE19B0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EC4BB5" w14:textId="2858124F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6F9F5AE1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B95C9B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8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22652D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Υλικά διασύνδεση συστήματος χλωρίωσης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90320A" w14:textId="03E8E02B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DC5012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F8A359" w14:textId="55C31A18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740A70F2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6E69DD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9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E03480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Φωτοβολταϊκή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διάταξη παραγωγής ενέργειας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4AFDF3" w14:textId="17EC7284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FD18E3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B08C7D" w14:textId="38CCE9CE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740AC59D" w14:textId="77777777" w:rsidTr="007902B3">
        <w:trPr>
          <w:trHeight w:val="309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9BF670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10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4A10B6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Λογισμικό PLC/RTU τυπικής δεξαμενής /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υδατόπυργου</w:t>
            </w:r>
            <w:proofErr w:type="spellEnd"/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6FF0C9" w14:textId="64F201D3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74FA41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B1620A" w14:textId="28324A92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7CC7430D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4C09C6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11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1FE6F0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Ανιχνευτής κίνησης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EB889D" w14:textId="333CED9F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E4B997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B0A56D" w14:textId="2C638880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2E4A14D2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643EB1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12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C5AE3E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Εργασίες εγκατάστασης εξοπλισμού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BA653A" w14:textId="4374AACD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CA40B4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C21230A" w14:textId="01785897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198341CD" w14:textId="77777777" w:rsidTr="007902B3">
        <w:trPr>
          <w:trHeight w:val="315"/>
          <w:jc w:val="center"/>
        </w:trPr>
        <w:tc>
          <w:tcPr>
            <w:tcW w:w="863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0D7C20" w14:textId="77777777" w:rsidR="00B96D27" w:rsidRPr="00B96D27" w:rsidRDefault="00B96D27" w:rsidP="00B96D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Συνολικό Κόστος :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5FCE88" w14:textId="00EB5447" w:rsidR="00B96D27" w:rsidRPr="00B96D27" w:rsidRDefault="00B96D27" w:rsidP="00B96D27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264A8E65" w14:textId="77777777" w:rsidTr="005241AC">
        <w:trPr>
          <w:trHeight w:val="315"/>
          <w:jc w:val="center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01BD4" w14:textId="77777777" w:rsidR="00B96D27" w:rsidRPr="00B96D27" w:rsidRDefault="00B96D27" w:rsidP="00B96D27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</w:p>
        </w:tc>
        <w:tc>
          <w:tcPr>
            <w:tcW w:w="5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8835C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4371E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33372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96312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</w:tr>
      <w:tr w:rsidR="00B96D27" w:rsidRPr="00B96D27" w14:paraId="060AA24E" w14:textId="77777777" w:rsidTr="009D239E">
        <w:trPr>
          <w:trHeight w:val="31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457EE7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Α.Τ.14</w:t>
            </w:r>
          </w:p>
        </w:tc>
        <w:tc>
          <w:tcPr>
            <w:tcW w:w="939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26221EF7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ΤΣΕ 14 : ΔΕΞΑΜΕΝΗ ΠΑΛΑΙΟΧΟΥΝΗ</w:t>
            </w:r>
          </w:p>
        </w:tc>
      </w:tr>
      <w:tr w:rsidR="00B96D27" w:rsidRPr="00B96D27" w14:paraId="7CA37CEC" w14:textId="77777777" w:rsidTr="005241AC">
        <w:trPr>
          <w:trHeight w:val="6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014321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Α/Α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793D0E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ΠΕΡΙΓΡΑΦΗ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28036D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ΤΙΜΗ ΜΟΝΑΔΟΣ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182F0F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ΠΟΣΟΤΗΤΑ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D230B5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ΣΥΝΟΛΟ</w:t>
            </w:r>
          </w:p>
        </w:tc>
      </w:tr>
      <w:tr w:rsidR="00B96D27" w:rsidRPr="00B96D27" w14:paraId="24785FD0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FC5C87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766502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Πίνακας αυτοματισμού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0DDFE1" w14:textId="5F0CDCD8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52B8FF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8FC4AA" w14:textId="5DD027A3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3C37042C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006EED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2</w:t>
            </w:r>
          </w:p>
        </w:tc>
        <w:tc>
          <w:tcPr>
            <w:tcW w:w="55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AC550F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Τροφοδοτικό αδιάλειπτης λειτουργίας DC UPS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E480DEB" w14:textId="0B812086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4AD8AC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671253" w14:textId="158D7055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5A4D452E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A7D5F1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3</w:t>
            </w:r>
          </w:p>
        </w:tc>
        <w:tc>
          <w:tcPr>
            <w:tcW w:w="55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C73CBE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Υλικά Πίνακα Αυτοματισμού</w:t>
            </w:r>
          </w:p>
        </w:tc>
        <w:tc>
          <w:tcPr>
            <w:tcW w:w="14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7215B9" w14:textId="73C97BEF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B825BC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8C7ABB" w14:textId="6E1B37BB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5FAA2C96" w14:textId="77777777" w:rsidTr="007902B3">
        <w:trPr>
          <w:trHeight w:val="37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63C91B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4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26F104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Απομεμακρυσμένος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λογικός ελεγκτής (RTU) τύπου Β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F908FD" w14:textId="13A47610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DA7FEA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16A2215" w14:textId="2535EC62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00153FC7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7D4FBC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5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68AB0D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Επικοινωνιακή διάταξη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76DDB2" w14:textId="27520F91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23FCE9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AA4B3D" w14:textId="20BA315D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42B6C7DD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3C55E3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6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B7BFD5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Μετρητή Στάθμης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4711BE" w14:textId="122BF9A8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8064D0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A861A4" w14:textId="22047462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612B39CD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1E49B7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7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FEE8EB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Υλικά διασύνδεση συστήματος χλωρίωσης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3A4786" w14:textId="3C155C8D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D6DCCF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E1D813" w14:textId="1FF1A4E7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7BC573D8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5552B3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8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528614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Φωτοβολταϊκή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διάταξη παραγωγής ενέργειας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EE7A12" w14:textId="1A8C61BF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CDBEFD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249719" w14:textId="144FE878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05733183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FA1689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9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3F635A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Λογισμικό PLC/RTU τυπικής δεξαμενής /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υδατόπυργου</w:t>
            </w:r>
            <w:proofErr w:type="spellEnd"/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D36EE1" w14:textId="168E8BAB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5178E5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97A3C9" w14:textId="5896000F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0C0CD801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3F19C0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10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CBA634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Ανιχνευτής κίνησης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B3EF5B" w14:textId="7590EA32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F2676E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7693B2" w14:textId="0D8D2FB2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7C170767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C744A6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11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A18D89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Εργασίες εγκατάστασης εξοπλισμού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BFBCED" w14:textId="53758084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BFA930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7CA6F28" w14:textId="7C6B76E2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60BFAADE" w14:textId="77777777" w:rsidTr="007902B3">
        <w:trPr>
          <w:trHeight w:val="315"/>
          <w:jc w:val="center"/>
        </w:trPr>
        <w:tc>
          <w:tcPr>
            <w:tcW w:w="863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83EB43" w14:textId="77777777" w:rsidR="00B96D27" w:rsidRPr="00B96D27" w:rsidRDefault="00B96D27" w:rsidP="00B96D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Συνολικό Κόστος :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E53218" w14:textId="41BCB749" w:rsidR="00B96D27" w:rsidRPr="00B96D27" w:rsidRDefault="00B96D27" w:rsidP="00B96D27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6C83DFB6" w14:textId="77777777" w:rsidTr="005241AC">
        <w:trPr>
          <w:trHeight w:val="315"/>
          <w:jc w:val="center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AF2EC" w14:textId="77777777" w:rsidR="00B96D27" w:rsidRPr="00B96D27" w:rsidRDefault="00B96D27" w:rsidP="00B96D27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</w:p>
        </w:tc>
        <w:tc>
          <w:tcPr>
            <w:tcW w:w="5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60D45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7D920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157EC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6D485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</w:tr>
      <w:tr w:rsidR="00B96D27" w:rsidRPr="00B96D27" w14:paraId="6E081D2C" w14:textId="77777777" w:rsidTr="009D239E">
        <w:trPr>
          <w:trHeight w:val="31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2A2A74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lastRenderedPageBreak/>
              <w:t>Α.Τ.15</w:t>
            </w:r>
          </w:p>
        </w:tc>
        <w:tc>
          <w:tcPr>
            <w:tcW w:w="939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5EAB55D1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ΤΣΕ 15 : ΔΕΞΑΜΕΝΗ ΠΑΠΑΡΗΣ</w:t>
            </w:r>
          </w:p>
        </w:tc>
      </w:tr>
      <w:tr w:rsidR="00B96D27" w:rsidRPr="00B96D27" w14:paraId="1830C096" w14:textId="77777777" w:rsidTr="005241AC">
        <w:trPr>
          <w:trHeight w:val="6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54108D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Α/Α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0BDCE5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ΠΕΡΙΓΡΑΦΗ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2617B4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ΤΙΜΗ ΜΟΝΑΔΟΣ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683E6B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ΠΟΣΟΤΗΤΑ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2F432D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ΣΥΝΟΛΟ</w:t>
            </w:r>
          </w:p>
        </w:tc>
      </w:tr>
      <w:tr w:rsidR="00B96D27" w:rsidRPr="00B96D27" w14:paraId="427963CE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58E68D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918191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Πίνακας αυτοματισμού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24896A" w14:textId="7FD036AB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B89D5E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7A14B7" w14:textId="2B6ADD3E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7F045ADC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F6BFEF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2</w:t>
            </w:r>
          </w:p>
        </w:tc>
        <w:tc>
          <w:tcPr>
            <w:tcW w:w="55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2E1575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Τροφοδοτικό αδιάλειπτης λειτουργίας DC UPS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0F9F6FB" w14:textId="71CE4570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84CDFB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DEE503" w14:textId="3DB67049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598D1AF0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1EA1A8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3</w:t>
            </w:r>
          </w:p>
        </w:tc>
        <w:tc>
          <w:tcPr>
            <w:tcW w:w="55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2C8E0F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Υλικά Πίνακα Αυτοματισμού</w:t>
            </w:r>
          </w:p>
        </w:tc>
        <w:tc>
          <w:tcPr>
            <w:tcW w:w="14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52C218" w14:textId="114ADBB1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ECFB18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69A287" w14:textId="1AFE756A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1C279A0C" w14:textId="77777777" w:rsidTr="007902B3">
        <w:trPr>
          <w:trHeight w:val="360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4F59CF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4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350DE7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Απομεμακρυσμένος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λογικός ελεγκτής (RTU) τύπου Β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631722" w14:textId="7FDACE78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7B4061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619896" w14:textId="2EEB35A1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2DB328E3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4D72E3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5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3D2E9A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Επικοινωνιακή διάταξη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31B65E" w14:textId="082FC224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2E079E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0E71F93" w14:textId="10753E54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178D4FA9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34682D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6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8D6CC6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Κιβώτιο 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pillar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292CD62" w14:textId="2B378BF6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DE0058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BFFE59" w14:textId="7CE4D203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3DD98327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35CA22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7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98359E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Μετρητή Στάθμης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4DE23D" w14:textId="0D012EA4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ED10F4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B055D4" w14:textId="7159B173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064A7B6F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89408A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8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7DD204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Υλικά διασύνδεση συστήματος χλωρίωσης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EE9BCD" w14:textId="01670DFE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DBD1BA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09A6A2" w14:textId="18F98C6E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7E56FBE1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6DF7FC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9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CF7441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Φωτοβολταϊκή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διάταξη παραγωγής ενέργειας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ABEF9A" w14:textId="69907687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13C8E0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0E22BA" w14:textId="388D10FB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0C328D01" w14:textId="77777777" w:rsidTr="007902B3">
        <w:trPr>
          <w:trHeight w:val="248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09DD6C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10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806DA6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Λογισμικό PLC/RTU τυπικής δεξαμενής /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υδατόπυργου</w:t>
            </w:r>
            <w:proofErr w:type="spellEnd"/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FB44FC" w14:textId="66200E28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923C8F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29F897" w14:textId="16D14FCB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7844EFE3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58122B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11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BDB4F0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Ανιχνευτής κίνησης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D359AA" w14:textId="76CBF629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23BFF9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889EE8" w14:textId="76EED3B8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0624D572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B3CDDB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12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ECFDBD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Εργασίες εγκατάστασης εξοπλισμού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CEF175" w14:textId="09AF76BD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11FF61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7EF90A" w14:textId="433D23CB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42A7EED2" w14:textId="77777777" w:rsidTr="007902B3">
        <w:trPr>
          <w:trHeight w:val="315"/>
          <w:jc w:val="center"/>
        </w:trPr>
        <w:tc>
          <w:tcPr>
            <w:tcW w:w="863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1D1D9A" w14:textId="77777777" w:rsidR="00B96D27" w:rsidRPr="00B96D27" w:rsidRDefault="00B96D27" w:rsidP="00B96D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Συνολικό Κόστος :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0576B5" w14:textId="1B92F698" w:rsidR="00B96D27" w:rsidRPr="00B96D27" w:rsidRDefault="00B96D27" w:rsidP="00B96D27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170819C1" w14:textId="77777777" w:rsidTr="005241AC">
        <w:trPr>
          <w:trHeight w:val="315"/>
          <w:jc w:val="center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1CBCD" w14:textId="77777777" w:rsidR="00B96D27" w:rsidRPr="00B96D27" w:rsidRDefault="00B96D27" w:rsidP="00B96D27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</w:p>
        </w:tc>
        <w:tc>
          <w:tcPr>
            <w:tcW w:w="5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44552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4506E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E4655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CF177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</w:tr>
      <w:tr w:rsidR="00B96D27" w:rsidRPr="00B96D27" w14:paraId="2C92FB16" w14:textId="77777777" w:rsidTr="009D239E">
        <w:trPr>
          <w:trHeight w:val="31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D0CB72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Α.Τ.16</w:t>
            </w:r>
          </w:p>
        </w:tc>
        <w:tc>
          <w:tcPr>
            <w:tcW w:w="939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61198F15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ΤΣΕ 16 : ΓΕΩΤΡΗΣΗ ΠΟΛΥΧΡΟΝΗ ΡΑΧΗ</w:t>
            </w:r>
          </w:p>
        </w:tc>
      </w:tr>
      <w:tr w:rsidR="00B96D27" w:rsidRPr="00B96D27" w14:paraId="4DDE4778" w14:textId="77777777" w:rsidTr="005241AC">
        <w:trPr>
          <w:trHeight w:val="6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B74865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Α/Α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611685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ΠΕΡΙΓΡΑΦΗ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A9BF42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ΤΙΜΗ ΜΟΝΑΔΟΣ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1B4A19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ΠΟΣΟΤΗΤΑ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F69C7D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ΣΥΝΟΛΟ</w:t>
            </w:r>
          </w:p>
        </w:tc>
      </w:tr>
      <w:tr w:rsidR="00B96D27" w:rsidRPr="00B96D27" w14:paraId="2985B451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689B30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165D0D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Πίνακας αυτοματισμού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7FC82AE" w14:textId="700AE282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2E2794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B10E7D" w14:textId="7D79D556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7A139442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635847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2</w:t>
            </w:r>
          </w:p>
        </w:tc>
        <w:tc>
          <w:tcPr>
            <w:tcW w:w="55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3E4EE5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Τροφοδοτικό αδιάλειπτης λειτουργίας DC UPS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8657C62" w14:textId="6CA08564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61A998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B41EEF" w14:textId="45FA4425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3EBDFF00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2B9538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3</w:t>
            </w:r>
          </w:p>
        </w:tc>
        <w:tc>
          <w:tcPr>
            <w:tcW w:w="55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087F41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Υλικά Πίνακα Αυτοματισμού</w:t>
            </w:r>
          </w:p>
        </w:tc>
        <w:tc>
          <w:tcPr>
            <w:tcW w:w="14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06A865" w14:textId="652A4A62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7704FB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706E64D" w14:textId="2D151BAE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202CC0E5" w14:textId="77777777" w:rsidTr="007902B3">
        <w:trPr>
          <w:trHeight w:val="34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EC737A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4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16C5F2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Προγραμματιζόμενος Λογικός Ελεγκτής PLC Τύπου Α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B49859" w14:textId="22747196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457A73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779219" w14:textId="1DD3ACB1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1CE33F48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F0D5AC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5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422871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Επικοινωνιακή διάταξη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161B64" w14:textId="6836551E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25A8D7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CB0DF5" w14:textId="5C94CAE8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5CCEE88F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FF6760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6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2DACE2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Μετρητής Παροχής  DN 80 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4E403B" w14:textId="076C40A2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02E103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7F182B" w14:textId="5339007E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290EC752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BCA5F9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7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37E3C6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Μετρητής Πίεσης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2A041D" w14:textId="5EF84D6F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EC9691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58FDD6" w14:textId="4CD4D649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4F0EFF75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0160B1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8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E74037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Χυτοσιδηρός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φλαντζωτός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σύνδεσμος DN50-DN80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97569F" w14:textId="76BF7935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E2E707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7C5EC83" w14:textId="1C2D99AB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0FF21E9D" w14:textId="77777777" w:rsidTr="007902B3">
        <w:trPr>
          <w:trHeight w:val="481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6B093E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9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4E4BEA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Χυτοσιδηρή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δικλείδα 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σύρτου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ελαστικής έμφραξης DN50-DN80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C33947" w14:textId="2A99D6F3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7960DC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85D2BB" w14:textId="1C6D0539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437A8F75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8D15DF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10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8CE59F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Πίνακας Ισχύος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520E42" w14:textId="6AD7E2F2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F9B970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4BF81E" w14:textId="1D6E15DB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54349CEF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DE5F62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11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FE1150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Μετρητής Ενέργειας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EAF451" w14:textId="772A405E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ABA17D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5F1EFC" w14:textId="2349243D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47FE4FDD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75728A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12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B7D953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Ομαλός 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Εκκινητής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Αντλίας 55KW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18F9AD" w14:textId="2AF44A10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2F53DA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B0A6DD" w14:textId="47FFFC0C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6C7290B1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4ABA7D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13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E101CA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Λογισμικό PLC/RTU τυπικού αντλιοστασίου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0E5496" w14:textId="78CA21A6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CFE3C9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6276C0" w14:textId="42752191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329F7A60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25DA8E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lastRenderedPageBreak/>
              <w:t>14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3E1DA1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Ανιχνευτής κίνησης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036B21" w14:textId="22957CE9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319FF4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D251F9" w14:textId="198A8196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3A15A6D4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268234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15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5DC9BF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Εργασίες εγκατάστασης εξοπλισμού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C11A1D1" w14:textId="5BE5CA30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79AB76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B3B438" w14:textId="719A0B6A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0C868B2B" w14:textId="77777777" w:rsidTr="007902B3">
        <w:trPr>
          <w:trHeight w:val="315"/>
          <w:jc w:val="center"/>
        </w:trPr>
        <w:tc>
          <w:tcPr>
            <w:tcW w:w="863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ADEEBA" w14:textId="77777777" w:rsidR="00B96D27" w:rsidRPr="00B96D27" w:rsidRDefault="00B96D27" w:rsidP="00B96D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Συνολικό Κόστος :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AAC3C00" w14:textId="3DB4DCFD" w:rsidR="00B96D27" w:rsidRPr="00B96D27" w:rsidRDefault="00B96D27" w:rsidP="00B96D27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1F929321" w14:textId="77777777" w:rsidTr="005241AC">
        <w:trPr>
          <w:trHeight w:val="315"/>
          <w:jc w:val="center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5A8D2" w14:textId="77777777" w:rsidR="00B96D27" w:rsidRPr="00B96D27" w:rsidRDefault="00B96D27" w:rsidP="00B96D27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</w:p>
        </w:tc>
        <w:tc>
          <w:tcPr>
            <w:tcW w:w="5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A3C9C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3E89D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FB4DD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A566D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</w:tr>
      <w:tr w:rsidR="00B96D27" w:rsidRPr="00B96D27" w14:paraId="24574890" w14:textId="77777777" w:rsidTr="009D239E">
        <w:trPr>
          <w:trHeight w:val="31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231275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Α.Τ.17</w:t>
            </w:r>
          </w:p>
        </w:tc>
        <w:tc>
          <w:tcPr>
            <w:tcW w:w="939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3D87F88F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 xml:space="preserve">ΤΣΕ 17 : ΓΕΩΤΡΗΣΗ ΠΟΤΑΜΙ </w:t>
            </w:r>
          </w:p>
        </w:tc>
      </w:tr>
      <w:tr w:rsidR="00B96D27" w:rsidRPr="00B96D27" w14:paraId="6700D317" w14:textId="77777777" w:rsidTr="005241AC">
        <w:trPr>
          <w:trHeight w:val="6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878225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Α/Α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98AA5F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ΠΕΡΙΓΡΑΦΗ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CCCBB0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ΤΙΜΗ ΜΟΝΑΔΟΣ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AEFC39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ΠΟΣΟΤΗΤΑ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0EF604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ΣΥΝΟΛΟ</w:t>
            </w:r>
          </w:p>
        </w:tc>
      </w:tr>
      <w:tr w:rsidR="00B96D27" w:rsidRPr="00B96D27" w14:paraId="6EDD6C47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AEF8D1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8C2D23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Πίνακας αυτοματισμού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AC6EEE" w14:textId="5E8EBCEF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288ACA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611131" w14:textId="4249F9D0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118E3606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8FCAB7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2</w:t>
            </w:r>
          </w:p>
        </w:tc>
        <w:tc>
          <w:tcPr>
            <w:tcW w:w="55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60B01E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Τροφοδοτικό αδιάλειπτης λειτουργίας DC UPS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A511603" w14:textId="24F313AA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C643E2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8272A49" w14:textId="2B016C04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25730E50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BB2F44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3</w:t>
            </w:r>
          </w:p>
        </w:tc>
        <w:tc>
          <w:tcPr>
            <w:tcW w:w="55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110831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Υλικά Πίνακα Αυτοματισμού</w:t>
            </w:r>
          </w:p>
        </w:tc>
        <w:tc>
          <w:tcPr>
            <w:tcW w:w="14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73F407" w14:textId="1C461762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657B2C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333487" w14:textId="7099ABEB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5B8A4F49" w14:textId="77777777" w:rsidTr="007902B3">
        <w:trPr>
          <w:trHeight w:val="34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F8E2DC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4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23FCEB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Προγραμματιζόμενος Λογικός Ελεγκτής PLC Τύπου Α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AAABE6" w14:textId="47FBCE09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915905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10CCB6" w14:textId="526547BD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10E947D2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109662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5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6618E6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Επικοινωνιακή διάταξη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D60D97" w14:textId="221C1B65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D43233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9687ED" w14:textId="127DF0C2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3ABD836A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750A05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6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0E4DA4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Μετρητής Παροχής  DN 80 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C54EAB" w14:textId="2B53A94A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67B189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12D68C" w14:textId="048A06D1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35FDAC38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674916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7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6B80B8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Μετρητής Πίεσης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3607BB" w14:textId="43924D2E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D37890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C4E7CE" w14:textId="3E342637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031F2866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C4A6DA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8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41D01D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Χυτοσιδηρός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φλαντζωτός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σύνδεσμος DN50-DN80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D9B6FB" w14:textId="5EA7BA9F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4DC234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202B05" w14:textId="71AADED9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471D5D62" w14:textId="77777777" w:rsidTr="007902B3">
        <w:trPr>
          <w:trHeight w:val="6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5D92C4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9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D44E82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Χυτοσιδηρή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δικλείδα 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σύρτου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ελαστικής έμφραξης DN50-DN80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D4B1E3" w14:textId="63AF4897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B91114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D10E46" w14:textId="433426FD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5A24A33D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945D28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10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C6983A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Πίνακας Ισχύος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CADAF6" w14:textId="5680B919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3EECCD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0F61B8" w14:textId="42C89100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06383D0E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973B5E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11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CD67AE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Μετρητής Ενέργειας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0F5295" w14:textId="2349D1AB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DFE5D6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811610" w14:textId="236F85B8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3C889C31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8B0260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12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E6F0DF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Ομαλός 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Εκκινητής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Αντλίας 30KW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B3663D" w14:textId="61FD61F0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661A16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803956E" w14:textId="086999B9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046D4528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DCC7C2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13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E85404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Λογισμικό PLC/RTU τυπικού αντλιοστασίου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EBDE90" w14:textId="50A325B4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C63498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DC95D8" w14:textId="563AF252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784E077C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02C028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14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92BA50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Ανιχνευτής κίνησης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026B9A" w14:textId="1DEA4B5A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E6B2EE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6B594E" w14:textId="2E6F22C2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77C930E2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820D84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15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4D6953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Εργασίες εγκατάστασης εξοπλισμού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0CE9653" w14:textId="405970D2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69F40D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C460FA" w14:textId="789546B0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6C520774" w14:textId="77777777" w:rsidTr="007902B3">
        <w:trPr>
          <w:trHeight w:val="315"/>
          <w:jc w:val="center"/>
        </w:trPr>
        <w:tc>
          <w:tcPr>
            <w:tcW w:w="863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6534AD" w14:textId="77777777" w:rsidR="00B96D27" w:rsidRPr="00B96D27" w:rsidRDefault="00B96D27" w:rsidP="00B96D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Συνολικό Κόστος :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A2C450" w14:textId="11C5C274" w:rsidR="00B96D27" w:rsidRPr="00B96D27" w:rsidRDefault="00B96D27" w:rsidP="00B96D27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08FA41B4" w14:textId="77777777" w:rsidTr="005241AC">
        <w:trPr>
          <w:trHeight w:val="315"/>
          <w:jc w:val="center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4D78A" w14:textId="77777777" w:rsidR="00B96D27" w:rsidRPr="00B96D27" w:rsidRDefault="00B96D27" w:rsidP="00B96D27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</w:p>
        </w:tc>
        <w:tc>
          <w:tcPr>
            <w:tcW w:w="5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DA046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A80C9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B7350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3AB29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</w:tr>
      <w:tr w:rsidR="00B96D27" w:rsidRPr="00B96D27" w14:paraId="599B7B7D" w14:textId="77777777" w:rsidTr="009D239E">
        <w:trPr>
          <w:trHeight w:val="31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B748F9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Α.Τ.18</w:t>
            </w:r>
          </w:p>
        </w:tc>
        <w:tc>
          <w:tcPr>
            <w:tcW w:w="939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29771CE0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ΤΣΕ 18 : ΔΕΞΑΜΕΝΗ ΣΤΕΝΟ</w:t>
            </w:r>
          </w:p>
        </w:tc>
      </w:tr>
      <w:tr w:rsidR="00B96D27" w:rsidRPr="00B96D27" w14:paraId="5676C377" w14:textId="77777777" w:rsidTr="005241AC">
        <w:trPr>
          <w:trHeight w:val="6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DD5A81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Α/Α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E5D684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ΠΕΡΙΓΡΑΦΗ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633CA7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ΤΙΜΗ ΜΟΝΑΔΟΣ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1A9D12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ΠΟΣΟΤΗΤΑ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08A38A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ΣΥΝΟΛΟ</w:t>
            </w:r>
          </w:p>
        </w:tc>
      </w:tr>
      <w:tr w:rsidR="00B96D27" w:rsidRPr="00B96D27" w14:paraId="14D007D5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35A05F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5624D2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Πίνακας αυτοματισμού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CF4AA2" w14:textId="6AC1A0FF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6EE120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BF4BEA" w14:textId="6D4E9282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3917A850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C93639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2</w:t>
            </w:r>
          </w:p>
        </w:tc>
        <w:tc>
          <w:tcPr>
            <w:tcW w:w="55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31D2E4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Τροφοδοτικό αδιάλειπτης λειτουργίας DC UPS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F7458C9" w14:textId="214A5412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7ED656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F16761" w14:textId="7A576D86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46201A81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A0E81E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3</w:t>
            </w:r>
          </w:p>
        </w:tc>
        <w:tc>
          <w:tcPr>
            <w:tcW w:w="55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F5A5AF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Υλικά Πίνακα Αυτοματισμού</w:t>
            </w:r>
          </w:p>
        </w:tc>
        <w:tc>
          <w:tcPr>
            <w:tcW w:w="14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E1FBCC" w14:textId="3B87EC90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85970D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00B4AC" w14:textId="0711A7E4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3B96F1F1" w14:textId="77777777" w:rsidTr="007902B3">
        <w:trPr>
          <w:trHeight w:val="330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A58F8B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4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80A8AD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Απομεμακρυσμένος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λογικός ελεγκτής (RTU) τύπου Β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D3E53D" w14:textId="688B28BA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0E40AE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5D4463B" w14:textId="4B629332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6E51D8A2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CC8058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5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6488FC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Επικοινωνιακή διάταξη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E7FD4B" w14:textId="3DA64E4C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ED069C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233269" w14:textId="1FB5B5F0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2003520B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F0ADAB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6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436BD6" w14:textId="58C94773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Μετρητή</w:t>
            </w:r>
            <w:r w:rsidR="009D239E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ς</w:t>
            </w: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Στάθμης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8CCE1B" w14:textId="30169493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CBA1B9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080DBA" w14:textId="19118AB0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02A741C7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6F2FB0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lastRenderedPageBreak/>
              <w:t>7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85358C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Υλικά διασύνδεση συστήματος χλωρίωσης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64280E" w14:textId="510234E3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618603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5F14A1" w14:textId="38E44BAA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34AF13CE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93283D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8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7B87CC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Φωτοβολταϊκή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διάταξη παραγωγής ενέργειας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159391" w14:textId="5CB3D615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CB288D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DF5AE7" w14:textId="29378869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0DEB8EAE" w14:textId="77777777" w:rsidTr="007902B3">
        <w:trPr>
          <w:trHeight w:val="271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978F0B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9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575E3B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Λογισμικό PLC/RTU τυπικής δεξαμενής /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υδατόπυργου</w:t>
            </w:r>
            <w:proofErr w:type="spellEnd"/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C6D0FA" w14:textId="7A28D9DD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4BF4F7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01822C" w14:textId="5278DAD7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68FBBC10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CD61A2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10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275514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Ανιχνευτής κίνησης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F78FD9" w14:textId="0C3AE541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56386C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BF67BE" w14:textId="01705AE0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2C8B1F1F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6A9C10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11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F1DB05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Εργασίες εγκατάστασης εξοπλισμού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6C140E" w14:textId="4A79ACBB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4A0A44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78C0D9" w14:textId="4E5B0503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50691640" w14:textId="77777777" w:rsidTr="007902B3">
        <w:trPr>
          <w:trHeight w:val="315"/>
          <w:jc w:val="center"/>
        </w:trPr>
        <w:tc>
          <w:tcPr>
            <w:tcW w:w="863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35BD61" w14:textId="77777777" w:rsidR="00B96D27" w:rsidRPr="00B96D27" w:rsidRDefault="00B96D27" w:rsidP="00B96D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Συνολικό Κόστος :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AF1943" w14:textId="14DC226E" w:rsidR="00B96D27" w:rsidRPr="00B96D27" w:rsidRDefault="00B96D27" w:rsidP="00B96D27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78E4D989" w14:textId="77777777" w:rsidTr="005241AC">
        <w:trPr>
          <w:trHeight w:val="315"/>
          <w:jc w:val="center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77934" w14:textId="77777777" w:rsidR="00B96D27" w:rsidRPr="00B96D27" w:rsidRDefault="00B96D27" w:rsidP="00B96D27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</w:p>
        </w:tc>
        <w:tc>
          <w:tcPr>
            <w:tcW w:w="5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1A591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9982B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FAA6D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9D45E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</w:tr>
      <w:tr w:rsidR="00B96D27" w:rsidRPr="00B96D27" w14:paraId="7A92EFE8" w14:textId="77777777" w:rsidTr="009D239E">
        <w:trPr>
          <w:trHeight w:val="31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7A503B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Α.Τ.19</w:t>
            </w:r>
          </w:p>
        </w:tc>
        <w:tc>
          <w:tcPr>
            <w:tcW w:w="939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3564E431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ΤΣΕ 19 : ΔΕΞΑΜΕΝΗ ΝΕΟΧΩΡΙ</w:t>
            </w:r>
          </w:p>
        </w:tc>
      </w:tr>
      <w:tr w:rsidR="00B96D27" w:rsidRPr="00B96D27" w14:paraId="4CC278AC" w14:textId="77777777" w:rsidTr="005241AC">
        <w:trPr>
          <w:trHeight w:val="6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0A9BC0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Α/Α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061A5A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ΠΕΡΙΓΡΑΦΗ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2D9D14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ΤΙΜΗ ΜΟΝΑΔΟΣ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EFCC73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ΠΟΣΟΤΗΤΑ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833CDB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ΣΥΝΟΛΟ</w:t>
            </w:r>
          </w:p>
        </w:tc>
      </w:tr>
      <w:tr w:rsidR="00B96D27" w:rsidRPr="00B96D27" w14:paraId="283253D6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9C3387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71A21B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Πίνακας αυτοματισμού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64940A" w14:textId="5C2188D6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90203F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31D7D9" w14:textId="7DE375FF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16099C0B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C6EE78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2</w:t>
            </w:r>
          </w:p>
        </w:tc>
        <w:tc>
          <w:tcPr>
            <w:tcW w:w="55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B72E23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Τροφοδοτικό αδιάλειπτης λειτουργίας DC UPS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571C58F" w14:textId="0D8B6066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B4FEC7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9EED7D" w14:textId="1A32B824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62E6A6F6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B41E5A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3</w:t>
            </w:r>
          </w:p>
        </w:tc>
        <w:tc>
          <w:tcPr>
            <w:tcW w:w="55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FD19B1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Υλικά Πίνακα Αυτοματισμού</w:t>
            </w:r>
          </w:p>
        </w:tc>
        <w:tc>
          <w:tcPr>
            <w:tcW w:w="14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CF8194" w14:textId="36FDD6B0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AAE249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B7C3FD" w14:textId="26CF0456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760A7E2B" w14:textId="77777777" w:rsidTr="007902B3">
        <w:trPr>
          <w:trHeight w:val="390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A01457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4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3939CE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Απομεμακρυσμένος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λογικός ελεγκτής (RTU) τύπου Β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6B5267" w14:textId="4321E92A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450699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1AD281" w14:textId="6EE6271D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79FAB477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9739A0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5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8A684C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Επικοινωνιακή διάταξη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CFF5CA" w14:textId="06FAD830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15197A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7F4805" w14:textId="0E777581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3DEE0535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EA3277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6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9ED52D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Μετρητή Στάθμης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64DFEF" w14:textId="60445A70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EFC3B2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333E68" w14:textId="17E393FB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2F1CF7F4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4A8B9B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7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DAB2D8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Υλικά διασύνδεση συστήματος χλωρίωσης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0BD3EB" w14:textId="394E72F3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CDDB34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5F250A" w14:textId="10B0CDEB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1C4B8B65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612748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8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2CAE40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Φωτοβολταϊκή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διάταξη παραγωγής ενέργειας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25B6D2" w14:textId="119C9C36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E393F1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AF75EB" w14:textId="69D859A8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13ADE177" w14:textId="77777777" w:rsidTr="007902B3">
        <w:trPr>
          <w:trHeight w:val="337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2F5F0F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9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5E9339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Λογισμικό PLC/RTU τυπικής δεξαμενής /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υδατόπυργου</w:t>
            </w:r>
            <w:proofErr w:type="spellEnd"/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C42C434" w14:textId="4021857B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6DD835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0C3082" w14:textId="2BF45F18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6D769171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AF5DD6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10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AF98C9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Ανιχνευτής κίνησης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8519C9" w14:textId="610A8C8F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3AE16D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E6EF49" w14:textId="58F0E61F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6518F53E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B698A7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11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0B4192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Εργασίες εγκατάστασης εξοπλισμού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DF3E1B" w14:textId="6CBF31B9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5E50E7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525F26" w14:textId="2CB91B44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7246263C" w14:textId="77777777" w:rsidTr="007902B3">
        <w:trPr>
          <w:trHeight w:val="315"/>
          <w:jc w:val="center"/>
        </w:trPr>
        <w:tc>
          <w:tcPr>
            <w:tcW w:w="863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8538F6" w14:textId="77777777" w:rsidR="00B96D27" w:rsidRPr="00B96D27" w:rsidRDefault="00B96D27" w:rsidP="00B96D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Συνολικό Κόστος :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E6E0AD" w14:textId="5457B7AC" w:rsidR="00B96D27" w:rsidRPr="00B96D27" w:rsidRDefault="00B96D27" w:rsidP="00B96D27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4B122E60" w14:textId="77777777" w:rsidTr="005241AC">
        <w:trPr>
          <w:trHeight w:val="315"/>
          <w:jc w:val="center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5C064" w14:textId="77777777" w:rsidR="00B96D27" w:rsidRPr="00B96D27" w:rsidRDefault="00B96D27" w:rsidP="00B96D27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</w:p>
        </w:tc>
        <w:tc>
          <w:tcPr>
            <w:tcW w:w="5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261B8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B9BD2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5A82C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17493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</w:tr>
      <w:tr w:rsidR="00B96D27" w:rsidRPr="003C33D8" w14:paraId="2E61C522" w14:textId="77777777" w:rsidTr="009D239E">
        <w:trPr>
          <w:trHeight w:val="31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8A0633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Α.Τ.20</w:t>
            </w:r>
          </w:p>
        </w:tc>
        <w:tc>
          <w:tcPr>
            <w:tcW w:w="939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311C8687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ΤΣΕ 20 : ΓΕΩΤΡΗΣΗ ΒΡΥΣΗ ΠΕΡΑ ΒΡΥΣΗ</w:t>
            </w:r>
          </w:p>
        </w:tc>
      </w:tr>
      <w:tr w:rsidR="00B96D27" w:rsidRPr="00B96D27" w14:paraId="68DB8526" w14:textId="77777777" w:rsidTr="005241AC">
        <w:trPr>
          <w:trHeight w:val="6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D465E4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Α/Α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55D30A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ΠΕΡΙΓΡΑΦΗ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8E002C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ΤΙΜΗ ΜΟΝΑΔΟΣ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A97426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ΠΟΣΟΤΗΤΑ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D99950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ΣΥΝΟΛΟ</w:t>
            </w:r>
          </w:p>
        </w:tc>
      </w:tr>
      <w:tr w:rsidR="00B96D27" w:rsidRPr="00B96D27" w14:paraId="5A4035DB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900302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D03566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Πίνακας αυτοματισμού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9D6371" w14:textId="442E35A0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FCDAA3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5C9154" w14:textId="2A520EAA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0FB848B8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5EF370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2</w:t>
            </w:r>
          </w:p>
        </w:tc>
        <w:tc>
          <w:tcPr>
            <w:tcW w:w="55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AE0A93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Τροφοδοτικό αδιάλειπτης λειτουργίας DC UPS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CD858AE" w14:textId="3BCC036E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CEFCA6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BF6CA9" w14:textId="29094F13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5D544C12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CA6C99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3</w:t>
            </w:r>
          </w:p>
        </w:tc>
        <w:tc>
          <w:tcPr>
            <w:tcW w:w="55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B4F470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Υλικά Πίνακα Αυτοματισμού</w:t>
            </w:r>
          </w:p>
        </w:tc>
        <w:tc>
          <w:tcPr>
            <w:tcW w:w="14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1231C6" w14:textId="1CAC77AB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0C3E8A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C80428" w14:textId="652B5209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3C23ACE8" w14:textId="77777777" w:rsidTr="007902B3">
        <w:trPr>
          <w:trHeight w:val="360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F72AB4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4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2DFEE6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Προγραμματιζόμενος Λογικός Ελεγκτής PLC Τύπου Α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98B0A5" w14:textId="1F779365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BD83C8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756155" w14:textId="49F6FDB5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168318DC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AD0E82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5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125CFA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Επικοινωνιακή διάταξη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85D528" w14:textId="495E4CFA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4F66ED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2C74A0" w14:textId="236FEBD0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10CAF8FD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5D77C7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6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C8EE8D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Μετρητής Παροχής  DN 100  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1746839" w14:textId="41BBF101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CF13BF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355356" w14:textId="17B642FC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077AC965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BEC738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7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ED89DC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Μετρητής Πίεσης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DCE8095" w14:textId="62199990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27AECB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697358" w14:textId="46348EC5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06FE4D3F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8CD3AE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8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A15F3B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Χυτοσιδηρός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φλαντζωτός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σύνδεσμος DN100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CF0391" w14:textId="0B25203A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C8C729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78D68E7" w14:textId="6955F182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67858AA9" w14:textId="77777777" w:rsidTr="007902B3">
        <w:trPr>
          <w:trHeight w:val="329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E62FF1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lastRenderedPageBreak/>
              <w:t>9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CA2A62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Χυτοσιδηρή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δικλείδα 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σύρτου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ελαστικής έμφραξης DN100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C8D8C6" w14:textId="211EEF2E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3128C7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F63615" w14:textId="07001822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0819CBF6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2556BB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10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7CF588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Πίνακας Ισχύος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E46C0C" w14:textId="3ACA8137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11FC20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7022387" w14:textId="29AA7871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6B7E5178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B24EA4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11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7FE536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Μετρητής Ενέργειας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C891737" w14:textId="05CBFC17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4C8793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F9F024" w14:textId="0BDB4159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5D27A7DC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0851DE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12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39936F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Ομαλός 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Εκκινητής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Αντλίας 37KW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D9BE60" w14:textId="7D92C16A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69336D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E6D289" w14:textId="7566B2F1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6E2002C1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5F97CF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13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4FC7D3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Λογισμικό PLC/RTU τυπικού αντλιοστασίου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2B1CB82" w14:textId="0212EF28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D91C9C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2B531A" w14:textId="7FEBCFEB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6807BECE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169F0C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14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E06FCB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Ανιχνευτής κίνησης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82D8FD2" w14:textId="2B6D7785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F3334B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03B370" w14:textId="14945AB1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4078724C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2FCCFD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15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D7CBD2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Εργασίες εγκατάστασης εξοπλισμού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1B2FCD3" w14:textId="218F06AE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99F3B6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27446B" w14:textId="1A67F692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4B681A9C" w14:textId="77777777" w:rsidTr="007902B3">
        <w:trPr>
          <w:trHeight w:val="315"/>
          <w:jc w:val="center"/>
        </w:trPr>
        <w:tc>
          <w:tcPr>
            <w:tcW w:w="863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C594A4" w14:textId="77777777" w:rsidR="00B96D27" w:rsidRPr="00B96D27" w:rsidRDefault="00B96D27" w:rsidP="00B96D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Συνολικό Κόστος :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E438EA" w14:textId="216AF058" w:rsidR="00B96D27" w:rsidRPr="00B96D27" w:rsidRDefault="00B96D27" w:rsidP="00B96D27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3787CC7F" w14:textId="77777777" w:rsidTr="005241AC">
        <w:trPr>
          <w:trHeight w:val="315"/>
          <w:jc w:val="center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1B5F3" w14:textId="77777777" w:rsidR="00B96D27" w:rsidRPr="00B96D27" w:rsidRDefault="00B96D27" w:rsidP="00B96D27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</w:p>
        </w:tc>
        <w:tc>
          <w:tcPr>
            <w:tcW w:w="5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E1EF7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6D4F5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46BB5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4DB23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</w:tr>
      <w:tr w:rsidR="00B96D27" w:rsidRPr="00B96D27" w14:paraId="02BAE57E" w14:textId="77777777" w:rsidTr="009D239E">
        <w:trPr>
          <w:trHeight w:val="31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BCE47F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Α.Τ.21</w:t>
            </w:r>
          </w:p>
        </w:tc>
        <w:tc>
          <w:tcPr>
            <w:tcW w:w="939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3C96DD77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ΤΣΕ 21 : ΓΕΩΤΡΗΣΗ ΚΑΜΠΕΛΟΥ</w:t>
            </w:r>
          </w:p>
        </w:tc>
      </w:tr>
      <w:tr w:rsidR="00B96D27" w:rsidRPr="00B96D27" w14:paraId="4B67E9F2" w14:textId="77777777" w:rsidTr="005241AC">
        <w:trPr>
          <w:trHeight w:val="6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02BC48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Α/Α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FE0820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ΠΕΡΙΓΡΑΦΗ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8A88AC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ΤΙΜΗ ΜΟΝΑΔΟΣ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A9E82D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ΠΟΣΟΤΗΤΑ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3D014D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ΣΥΝΟΛΟ</w:t>
            </w:r>
          </w:p>
        </w:tc>
      </w:tr>
      <w:tr w:rsidR="00B96D27" w:rsidRPr="00B96D27" w14:paraId="3BC691C3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86D63B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D5962A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Πίνακας αυτοματισμού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EE7F22" w14:textId="1E932761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9005D5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3C84FC" w14:textId="1D0EF47D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1A74D594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D2B3FD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2</w:t>
            </w:r>
          </w:p>
        </w:tc>
        <w:tc>
          <w:tcPr>
            <w:tcW w:w="55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4FDC0E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Τροφοδοτικό αδιάλειπτης λειτουργίας DC UPS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BB9FB8D" w14:textId="0E5A6BB0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F40A72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41700F" w14:textId="61C6143C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0983E9CF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325859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3</w:t>
            </w:r>
          </w:p>
        </w:tc>
        <w:tc>
          <w:tcPr>
            <w:tcW w:w="55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74100C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Υλικά Πίνακα Αυτοματισμού</w:t>
            </w:r>
          </w:p>
        </w:tc>
        <w:tc>
          <w:tcPr>
            <w:tcW w:w="14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985B4D" w14:textId="3DE2024C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F362A1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1B832C" w14:textId="07031DD0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0EF3A069" w14:textId="77777777" w:rsidTr="007902B3">
        <w:trPr>
          <w:trHeight w:val="40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AD4DDE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4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9102CF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Προγραμματιζόμενος Λογικός Ελεγκτής PLC Τύπου Α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1258BC8" w14:textId="227F02C4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701D33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1CE115" w14:textId="1D9B6A23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274325EE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5D99B3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5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DE370A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Επικοινωνιακή διάταξη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F25601" w14:textId="7D99D4EB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DA64FA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60AFBF" w14:textId="6E4395AE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763DCEE3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12D262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6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1DD8E9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Μετρητής Παροχής  DN 150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173E48" w14:textId="118A32A9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BD2F9E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D8839B" w14:textId="31D233AA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61F08000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36C4CA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7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2849A2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Μετρητής Πίεσης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9D93EF" w14:textId="7DC63776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41079F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1CE49C3" w14:textId="6814D98C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323A4DB6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6B68C0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8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9E7C0B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Χυτοσιδηρός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φλαντζωτός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σύνδεσμος DN150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099A38" w14:textId="384AA14E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6E4996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09C0E8" w14:textId="02EAB312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0DCB03E2" w14:textId="77777777" w:rsidTr="007902B3">
        <w:trPr>
          <w:trHeight w:val="323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C41943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9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09C028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Χυτοσιδηρή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δικλείδα 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σύρτου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ελαστικής έμφραξης DN150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1DADCE" w14:textId="221AF57E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A17833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8D177E" w14:textId="00E4598A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305526F7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60B70A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10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5ACE7A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Πίνακας Ισχύος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B001FA" w14:textId="7F48B989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489D9F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D3D9BE" w14:textId="534BA5C0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215F7AFA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C49C82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11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B50BB5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Μετρητής Ενέργειας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8EE87B" w14:textId="2402CA03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79ACB2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E305B9" w14:textId="1822A471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60DD7F96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FD8A88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12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B868B6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Ομαλός 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Εκκινητής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Αντλίας 45KW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95D7C5" w14:textId="1A0C97B4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838F9C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2934DA" w14:textId="040B46CA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7BDC889D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748904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13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B92B09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Λογισμικό PLC/RTU τυπικού αντλιοστασίου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B49DD0" w14:textId="70249A39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16E81E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0D3792C" w14:textId="3FA76EA7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547F65B1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71E426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14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4A5C0B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Ανιχνευτής κίνησης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1BA14D2" w14:textId="473D61A3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BD9BAD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709F816" w14:textId="154CCA26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39ABB720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6D2153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15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A447D2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Εργασίες εγκατάστασης εξοπλισμού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63EE86" w14:textId="18D77778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C25D1A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7A80CB" w14:textId="3DF3C03D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0EFED066" w14:textId="77777777" w:rsidTr="007902B3">
        <w:trPr>
          <w:trHeight w:val="315"/>
          <w:jc w:val="center"/>
        </w:trPr>
        <w:tc>
          <w:tcPr>
            <w:tcW w:w="863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9D1621" w14:textId="77777777" w:rsidR="00B96D27" w:rsidRPr="00B96D27" w:rsidRDefault="00B96D27" w:rsidP="00B96D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Συνολικό Κόστος :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6698C0" w14:textId="4B22B2FC" w:rsidR="00B96D27" w:rsidRPr="00B96D27" w:rsidRDefault="00B96D27" w:rsidP="00B96D27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5F8BB72A" w14:textId="77777777" w:rsidTr="005241AC">
        <w:trPr>
          <w:trHeight w:val="315"/>
          <w:jc w:val="center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D99F1" w14:textId="77777777" w:rsidR="00B96D27" w:rsidRPr="00B96D27" w:rsidRDefault="00B96D27" w:rsidP="00B96D27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</w:p>
        </w:tc>
        <w:tc>
          <w:tcPr>
            <w:tcW w:w="5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797EE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C5615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F4E8D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558C8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</w:tr>
      <w:tr w:rsidR="001A188E" w:rsidRPr="00B96D27" w14:paraId="296E0DFC" w14:textId="77777777" w:rsidTr="005241AC">
        <w:trPr>
          <w:trHeight w:val="315"/>
          <w:jc w:val="center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3B1E49" w14:textId="77777777" w:rsidR="001A188E" w:rsidRPr="00B96D27" w:rsidRDefault="001A188E" w:rsidP="00B96D27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</w:p>
        </w:tc>
        <w:tc>
          <w:tcPr>
            <w:tcW w:w="5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05C723" w14:textId="77777777" w:rsidR="001A188E" w:rsidRPr="00B96D27" w:rsidRDefault="001A188E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B563C8" w14:textId="77777777" w:rsidR="001A188E" w:rsidRPr="00B96D27" w:rsidRDefault="001A188E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C1AFDE" w14:textId="77777777" w:rsidR="001A188E" w:rsidRPr="00B96D27" w:rsidRDefault="001A188E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84CB0A" w14:textId="77777777" w:rsidR="001A188E" w:rsidRPr="00B96D27" w:rsidRDefault="001A188E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</w:tr>
      <w:tr w:rsidR="001A188E" w:rsidRPr="00B96D27" w14:paraId="21A9828D" w14:textId="77777777" w:rsidTr="005241AC">
        <w:trPr>
          <w:trHeight w:val="315"/>
          <w:jc w:val="center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8C6087" w14:textId="77777777" w:rsidR="001A188E" w:rsidRPr="00B96D27" w:rsidRDefault="001A188E" w:rsidP="00B96D27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</w:p>
        </w:tc>
        <w:tc>
          <w:tcPr>
            <w:tcW w:w="5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601CAB" w14:textId="77777777" w:rsidR="001A188E" w:rsidRPr="00B96D27" w:rsidRDefault="001A188E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38AF41" w14:textId="77777777" w:rsidR="001A188E" w:rsidRPr="00B96D27" w:rsidRDefault="001A188E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A81001" w14:textId="77777777" w:rsidR="001A188E" w:rsidRPr="00B96D27" w:rsidRDefault="001A188E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7AC378" w14:textId="77777777" w:rsidR="001A188E" w:rsidRPr="00B96D27" w:rsidRDefault="001A188E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</w:tr>
      <w:tr w:rsidR="001A188E" w:rsidRPr="00B96D27" w14:paraId="621D87A2" w14:textId="77777777" w:rsidTr="005241AC">
        <w:trPr>
          <w:trHeight w:val="315"/>
          <w:jc w:val="center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731927" w14:textId="77777777" w:rsidR="001A188E" w:rsidRPr="00B96D27" w:rsidRDefault="001A188E" w:rsidP="00B96D27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</w:p>
        </w:tc>
        <w:tc>
          <w:tcPr>
            <w:tcW w:w="5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98AA3D" w14:textId="77777777" w:rsidR="001A188E" w:rsidRPr="00B96D27" w:rsidRDefault="001A188E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C79B10" w14:textId="77777777" w:rsidR="001A188E" w:rsidRPr="00B96D27" w:rsidRDefault="001A188E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94716D" w14:textId="77777777" w:rsidR="001A188E" w:rsidRPr="00B96D27" w:rsidRDefault="001A188E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D060C6" w14:textId="77777777" w:rsidR="001A188E" w:rsidRPr="00B96D27" w:rsidRDefault="001A188E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</w:tr>
      <w:tr w:rsidR="001A188E" w:rsidRPr="00B96D27" w14:paraId="6550A41A" w14:textId="77777777" w:rsidTr="005241AC">
        <w:trPr>
          <w:trHeight w:val="315"/>
          <w:jc w:val="center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C49135" w14:textId="77777777" w:rsidR="001A188E" w:rsidRPr="00B96D27" w:rsidRDefault="001A188E" w:rsidP="00B96D27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</w:p>
        </w:tc>
        <w:tc>
          <w:tcPr>
            <w:tcW w:w="5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0362F6" w14:textId="77777777" w:rsidR="001A188E" w:rsidRPr="00B96D27" w:rsidRDefault="001A188E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F866DB" w14:textId="77777777" w:rsidR="001A188E" w:rsidRPr="00B96D27" w:rsidRDefault="001A188E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8EEA8E" w14:textId="77777777" w:rsidR="001A188E" w:rsidRPr="00B96D27" w:rsidRDefault="001A188E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C8FAF7" w14:textId="77777777" w:rsidR="001A188E" w:rsidRPr="00B96D27" w:rsidRDefault="001A188E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</w:tr>
      <w:tr w:rsidR="001A188E" w:rsidRPr="00B96D27" w14:paraId="4B749038" w14:textId="77777777" w:rsidTr="005241AC">
        <w:trPr>
          <w:trHeight w:val="315"/>
          <w:jc w:val="center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D3B59D" w14:textId="77777777" w:rsidR="001A188E" w:rsidRPr="00B96D27" w:rsidRDefault="001A188E" w:rsidP="00B96D27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</w:p>
        </w:tc>
        <w:tc>
          <w:tcPr>
            <w:tcW w:w="5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EB1CEE" w14:textId="77777777" w:rsidR="001A188E" w:rsidRPr="00B96D27" w:rsidRDefault="001A188E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C1A895" w14:textId="77777777" w:rsidR="001A188E" w:rsidRPr="00B96D27" w:rsidRDefault="001A188E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6D38F7" w14:textId="77777777" w:rsidR="001A188E" w:rsidRPr="00B96D27" w:rsidRDefault="001A188E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2F3798" w14:textId="77777777" w:rsidR="001A188E" w:rsidRPr="00B96D27" w:rsidRDefault="001A188E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</w:tr>
      <w:tr w:rsidR="00B96D27" w:rsidRPr="00B96D27" w14:paraId="71DF93C4" w14:textId="77777777" w:rsidTr="009D239E">
        <w:trPr>
          <w:trHeight w:val="31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FE9D2E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lastRenderedPageBreak/>
              <w:t>Α.Τ.22</w:t>
            </w:r>
          </w:p>
        </w:tc>
        <w:tc>
          <w:tcPr>
            <w:tcW w:w="939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7BE095CB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ΤΣΕ 22 : ΔΕΞΑΜΕΝΗ ΛΕΒΙΔΙ</w:t>
            </w:r>
          </w:p>
        </w:tc>
      </w:tr>
      <w:tr w:rsidR="00B96D27" w:rsidRPr="00B96D27" w14:paraId="2339E737" w14:textId="77777777" w:rsidTr="005241AC">
        <w:trPr>
          <w:trHeight w:val="6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34AC55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Α/Α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C40288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ΠΕΡΙΓΡΑΦΗ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A20A73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ΤΙΜΗ ΜΟΝΑΔΟΣ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77BEF6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ΠΟΣΟΤΗΤΑ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E5AD66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ΣΥΝΟΛΟ</w:t>
            </w:r>
          </w:p>
        </w:tc>
      </w:tr>
      <w:tr w:rsidR="00B96D27" w:rsidRPr="00B96D27" w14:paraId="640CD741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67F58E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443ADA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Πίνακας αυτοματισμού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929730" w14:textId="0D394AB0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BEC5AE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B29BB9" w14:textId="15A3FF14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2D4EC52D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AACAA7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2</w:t>
            </w:r>
          </w:p>
        </w:tc>
        <w:tc>
          <w:tcPr>
            <w:tcW w:w="55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2D540A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Τροφοδοτικό αδιάλειπτης λειτουργίας DC UPS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FFDE8A2" w14:textId="69F2ECF2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D2895C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EC6796" w14:textId="4F7D6181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37773377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EF2777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3</w:t>
            </w:r>
          </w:p>
        </w:tc>
        <w:tc>
          <w:tcPr>
            <w:tcW w:w="55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C9CB16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Υλικά Πίνακα Αυτοματισμού</w:t>
            </w:r>
          </w:p>
        </w:tc>
        <w:tc>
          <w:tcPr>
            <w:tcW w:w="14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80D013" w14:textId="2778E3CC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BB54DF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B3E579" w14:textId="18127765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11A79653" w14:textId="77777777" w:rsidTr="007902B3">
        <w:trPr>
          <w:trHeight w:val="37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FE3445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4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282551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Απομεμακρυσμένος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λογικός ελεγκτής (RTU) τύπου Β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2C5DC8" w14:textId="63C7C174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1694D4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585453" w14:textId="177B15E4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63331992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3E9B09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5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CE918C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Επικοινωνιακή διάταξη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B26333" w14:textId="01556FC3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949656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582FEB" w14:textId="68038825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7BC8DB95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68CFA7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6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F31CCC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Μετρητή Στάθμης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A4A3DD" w14:textId="45AD3F8A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2F2263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470648" w14:textId="6A8AD5BF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13F0E832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9CE4D4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7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03830B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Υλικά διασύνδεση συστήματος χλωρίωσης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2C6F14C" w14:textId="226B77B7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23C234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DE3DAD" w14:textId="6B36E636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137140DC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08918B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8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C45100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Φωτοβολταϊκή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διάταξη παραγωγής ενέργειας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6415C2" w14:textId="0FDC599C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A3AC7D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1CF860" w14:textId="342AA00D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15511530" w14:textId="77777777" w:rsidTr="007902B3">
        <w:trPr>
          <w:trHeight w:val="339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D2046C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9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008E88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Λογισμικό PLC/RTU τυπικής δεξαμενής /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υδατόπυργου</w:t>
            </w:r>
            <w:proofErr w:type="spellEnd"/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68D571" w14:textId="13667D02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D12851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048438" w14:textId="624AE511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2F93A323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A698CB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10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409317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Ανιχνευτής κίνησης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57B00C" w14:textId="5DD66634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099C44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BCC9B9" w14:textId="6E42AEEA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7301B846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E642E4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11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A1021E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Εργασίες εγκατάστασης εξοπλισμού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DAF1D8" w14:textId="051BC6BD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7CC71B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EF3645" w14:textId="0F3D3CE0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040CE8E6" w14:textId="77777777" w:rsidTr="007902B3">
        <w:trPr>
          <w:trHeight w:val="315"/>
          <w:jc w:val="center"/>
        </w:trPr>
        <w:tc>
          <w:tcPr>
            <w:tcW w:w="863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075303" w14:textId="77777777" w:rsidR="00B96D27" w:rsidRPr="00B96D27" w:rsidRDefault="00B96D27" w:rsidP="00B96D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Συνολικό Κόστος :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085E0D" w14:textId="3B550636" w:rsidR="00B96D27" w:rsidRPr="00B96D27" w:rsidRDefault="00B96D27" w:rsidP="00B96D27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5586E462" w14:textId="77777777" w:rsidTr="005241AC">
        <w:trPr>
          <w:trHeight w:val="315"/>
          <w:jc w:val="center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F80AA" w14:textId="77777777" w:rsidR="00B96D27" w:rsidRPr="00B96D27" w:rsidRDefault="00B96D27" w:rsidP="00B96D27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</w:p>
        </w:tc>
        <w:tc>
          <w:tcPr>
            <w:tcW w:w="5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7F40A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A0E42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1BFA8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28D64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</w:tr>
      <w:tr w:rsidR="00B96D27" w:rsidRPr="00B96D27" w14:paraId="2EE43BA9" w14:textId="77777777" w:rsidTr="009D239E">
        <w:trPr>
          <w:trHeight w:val="31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F46024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Α.Τ.23</w:t>
            </w:r>
          </w:p>
        </w:tc>
        <w:tc>
          <w:tcPr>
            <w:tcW w:w="939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64190511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ΤΣΕ 23 : ΔΕΞΑΜΕΝΗ ΠΑΛΑΙΟΠΥΡΓΟΣ</w:t>
            </w:r>
          </w:p>
        </w:tc>
      </w:tr>
      <w:tr w:rsidR="00B96D27" w:rsidRPr="00B96D27" w14:paraId="1D7704FF" w14:textId="77777777" w:rsidTr="005241AC">
        <w:trPr>
          <w:trHeight w:val="6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D19E1C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Α/Α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AB583C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ΠΕΡΙΓΡΑΦΗ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64DB40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ΤΙΜΗ ΜΟΝΑΔΟΣ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3BFDFE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ΠΟΣΟΤΗΤΑ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8BC7A6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ΣΥΝΟΛΟ</w:t>
            </w:r>
          </w:p>
        </w:tc>
      </w:tr>
      <w:tr w:rsidR="00B96D27" w:rsidRPr="00B96D27" w14:paraId="75FC68C0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076E5E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221426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Πίνακας αυτοματισμού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6B9CFE" w14:textId="47DC1F3B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72960A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F2C856" w14:textId="5D6B0A4F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1C68E670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4B81F6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2</w:t>
            </w:r>
          </w:p>
        </w:tc>
        <w:tc>
          <w:tcPr>
            <w:tcW w:w="55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C5B014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Τροφοδοτικό αδιάλειπτης λειτουργίας DC UPS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100D6E4" w14:textId="62A6FD90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40CAAF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AC7DF4" w14:textId="6E7756CF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2AE526BE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5D26A2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3</w:t>
            </w:r>
          </w:p>
        </w:tc>
        <w:tc>
          <w:tcPr>
            <w:tcW w:w="55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A00DC9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Υλικά Πίνακα Αυτοματισμού</w:t>
            </w:r>
          </w:p>
        </w:tc>
        <w:tc>
          <w:tcPr>
            <w:tcW w:w="14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3DB874" w14:textId="3B5A6311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DA0B37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7ED04FE" w14:textId="734A226E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6CDB16EE" w14:textId="77777777" w:rsidTr="007902B3">
        <w:trPr>
          <w:trHeight w:val="390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0C0FC8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4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C62D71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Απομεμακρυσμένος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λογικός ελεγκτής (RTU) τύπου Β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CA3452" w14:textId="15975048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4619AF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543DFE" w14:textId="7E17D111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62939552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0BAA9D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5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9D1024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Επικοινωνιακή διάταξη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811D60" w14:textId="68EF8A1C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50E616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979748" w14:textId="72BC63CC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180F2D20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D467C5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6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9DC982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Μετρητή Στάθμης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484B01" w14:textId="4892379A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7249D7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87AD46" w14:textId="404D753B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3AF8487F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42DE2C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7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5204A5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Υλικά διασύνδεση συστήματος χλωρίωσης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88EC6F" w14:textId="2C6BEA36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E32488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DFD56D0" w14:textId="76973677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6EDB57CE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020F4B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8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11A450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Φωτοβολταϊκή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διάταξη παραγωγής ενέργειας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D95267" w14:textId="4304D63C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3AFBE1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8DDC4FF" w14:textId="221171DD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4F7EEA7D" w14:textId="77777777" w:rsidTr="007902B3">
        <w:trPr>
          <w:trHeight w:val="361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C46CB3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9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8AFA66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Λογισμικό PLC/RTU τυπικής δεξαμενής /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υδατόπυργου</w:t>
            </w:r>
            <w:proofErr w:type="spellEnd"/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B50022" w14:textId="2B9B939D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D2F377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8D2F145" w14:textId="1249DDDD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150F359F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F69227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10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51CCB7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Ανιχνευτής κίνησης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276D8F" w14:textId="0A7AC362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A2E20F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7C754DB" w14:textId="36D13211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6089D606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88C2FF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11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AD66E3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Εργασίες εγκατάστασης εξοπλισμού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750D96D" w14:textId="22A635CF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B1DE99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B56FAC" w14:textId="127A744B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66D254F0" w14:textId="77777777" w:rsidTr="007902B3">
        <w:trPr>
          <w:trHeight w:val="315"/>
          <w:jc w:val="center"/>
        </w:trPr>
        <w:tc>
          <w:tcPr>
            <w:tcW w:w="863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E49B65" w14:textId="77777777" w:rsidR="00B96D27" w:rsidRPr="00B96D27" w:rsidRDefault="00B96D27" w:rsidP="00B96D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Συνολικό Κόστος :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2A24CB" w14:textId="7ECC2AF9" w:rsidR="00B96D27" w:rsidRPr="00B96D27" w:rsidRDefault="00B96D27" w:rsidP="00B96D27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3F9BF219" w14:textId="77777777" w:rsidTr="005241AC">
        <w:trPr>
          <w:trHeight w:val="315"/>
          <w:jc w:val="center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1692F" w14:textId="77777777" w:rsidR="00B96D27" w:rsidRPr="00B96D27" w:rsidRDefault="00B96D27" w:rsidP="00B96D27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</w:p>
        </w:tc>
        <w:tc>
          <w:tcPr>
            <w:tcW w:w="5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CFC6C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CBEF5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6A36F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89869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</w:tr>
      <w:tr w:rsidR="001A188E" w:rsidRPr="00B96D27" w14:paraId="70D7DE63" w14:textId="77777777" w:rsidTr="005241AC">
        <w:trPr>
          <w:trHeight w:val="315"/>
          <w:jc w:val="center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FEDD4E" w14:textId="77777777" w:rsidR="001A188E" w:rsidRPr="00B96D27" w:rsidRDefault="001A188E" w:rsidP="00B96D27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</w:p>
        </w:tc>
        <w:tc>
          <w:tcPr>
            <w:tcW w:w="5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7CE1CA" w14:textId="77777777" w:rsidR="001A188E" w:rsidRPr="00B96D27" w:rsidRDefault="001A188E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EEBDCD" w14:textId="77777777" w:rsidR="001A188E" w:rsidRPr="00B96D27" w:rsidRDefault="001A188E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F43CE3" w14:textId="77777777" w:rsidR="001A188E" w:rsidRPr="00B96D27" w:rsidRDefault="001A188E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D09B05" w14:textId="77777777" w:rsidR="001A188E" w:rsidRPr="00B96D27" w:rsidRDefault="001A188E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</w:tr>
      <w:tr w:rsidR="00B96D27" w:rsidRPr="00B96D27" w14:paraId="07CE8D26" w14:textId="77777777" w:rsidTr="009D239E">
        <w:trPr>
          <w:trHeight w:val="31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A38FF5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lastRenderedPageBreak/>
              <w:t>Α.Τ.24</w:t>
            </w:r>
          </w:p>
        </w:tc>
        <w:tc>
          <w:tcPr>
            <w:tcW w:w="939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09D692E8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ΤΣΕ 24 : ΑΝΤΛΙΟΣΤΑΣΙΟ  ΣΒΟΥΛΙΑΝΟΙ</w:t>
            </w:r>
          </w:p>
        </w:tc>
      </w:tr>
      <w:tr w:rsidR="00B96D27" w:rsidRPr="00B96D27" w14:paraId="50AF52D6" w14:textId="77777777" w:rsidTr="005241AC">
        <w:trPr>
          <w:trHeight w:val="6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09AD7E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Α/Α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518794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ΠΕΡΙΓΡΑΦΗ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CAF335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ΤΙΜΗ ΜΟΝΑΔΟΣ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E12C2B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ΠΟΣΟΤΗΤΑ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6855C6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ΣΥΝΟΛΟ</w:t>
            </w:r>
          </w:p>
        </w:tc>
      </w:tr>
      <w:tr w:rsidR="00B96D27" w:rsidRPr="00B96D27" w14:paraId="108F8858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09C7A3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3CA7A3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Πίνακας αυτοματισμού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F7CF95" w14:textId="79998877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E3903F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21AA4F" w14:textId="4D40C204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5092EAF6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6E6451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2</w:t>
            </w:r>
          </w:p>
        </w:tc>
        <w:tc>
          <w:tcPr>
            <w:tcW w:w="55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0B7B26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Τροφοδοτικό αδιάλειπτης λειτουργίας DC UPS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680473C" w14:textId="121540BC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3987E2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1EE70F" w14:textId="485FFCE1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2EB6DF44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4CC845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3</w:t>
            </w:r>
          </w:p>
        </w:tc>
        <w:tc>
          <w:tcPr>
            <w:tcW w:w="55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ABBDEF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Υλικά Πίνακα Αυτοματισμού</w:t>
            </w:r>
          </w:p>
        </w:tc>
        <w:tc>
          <w:tcPr>
            <w:tcW w:w="14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AA23C82" w14:textId="54611761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F83A64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E4EF24" w14:textId="25750D05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0A8E4FC9" w14:textId="77777777" w:rsidTr="007902B3">
        <w:trPr>
          <w:trHeight w:val="34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A00D78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4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317F4B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Προγραμματιζόμενος Λογικός Ελεγκτής PLC Τύπου Α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ED641E" w14:textId="2BCACF16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26C71D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B172CF" w14:textId="16814505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7E8DD81F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978AAB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5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AF81E3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Επικοινωνιακή διάταξη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816AB0C" w14:textId="1E775995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ACAD12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7870D8" w14:textId="7841A03D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2D397556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A90C4F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6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49EDAB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Κιβώτιο 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pillar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12F9117" w14:textId="63B473C1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DDDC45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25836C2" w14:textId="08AD32AF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20362F0F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573B50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7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8B2215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Μετρητής Παροχής  DN 125 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A77E68" w14:textId="1CC9B005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A94281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1695030" w14:textId="777E140D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74916AD3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B82252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8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0995C2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Μετρητής Πίεσης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C2F184" w14:textId="007281CB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B83E14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32591D" w14:textId="3AD42491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79A8FD02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BC10D3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9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DE1EFC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Χυτοσιδηρός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φλαντζωτός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σύνδεσμος DN125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576317" w14:textId="43E9F148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815661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DB85CE" w14:textId="778BB39A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0E008769" w14:textId="77777777" w:rsidTr="007902B3">
        <w:trPr>
          <w:trHeight w:val="287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FF3960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10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48F741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Χυτοσιδηρή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δικλείδα 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σύρτου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ελαστικής έμφραξης DN125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428195" w14:textId="00DA3B44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720C77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551B2E" w14:textId="45760E7C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767EDE59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577680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11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69DE8C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Μετρητής Ενέργειας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8B76BA" w14:textId="4F20520E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569D8D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E71E37" w14:textId="5D16887B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4516EF90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24E946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12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1626D4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Ομαλός 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Εκκινητής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Αντλίας 45KW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DC6B5A" w14:textId="25F8BF53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0F61D1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7286E29" w14:textId="447EC3EE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5AFDE3F2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F14AE5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13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D2F608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Λογισμικό PLC/RTU τυπικού αντλιοστασίου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2354548" w14:textId="52D0A918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AFB3BA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8E8E82" w14:textId="4E2F54DB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5CBE7E3B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1EA922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14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4B5E9D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Ανιχνευτής κίνησης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7957AB" w14:textId="29F3E4AC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252286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AA3BA1" w14:textId="08D735C5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3C40FC8B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FD891C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15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81AB53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Εργασίες εγκατάστασης εξοπλισμού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9652D0" w14:textId="0C9863FE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F3D039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18812AA" w14:textId="433682BC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53C97B54" w14:textId="77777777" w:rsidTr="007902B3">
        <w:trPr>
          <w:trHeight w:val="315"/>
          <w:jc w:val="center"/>
        </w:trPr>
        <w:tc>
          <w:tcPr>
            <w:tcW w:w="863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2532D8" w14:textId="77777777" w:rsidR="00B96D27" w:rsidRPr="00B96D27" w:rsidRDefault="00B96D27" w:rsidP="00B96D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Συνολικό Κόστος :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21C53D9" w14:textId="1D423AAB" w:rsidR="00B96D27" w:rsidRPr="00B96D27" w:rsidRDefault="00B96D27" w:rsidP="00B96D27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439590EE" w14:textId="77777777" w:rsidTr="005241AC">
        <w:trPr>
          <w:trHeight w:val="315"/>
          <w:jc w:val="center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D3B00" w14:textId="77777777" w:rsidR="00B96D27" w:rsidRPr="00B96D27" w:rsidRDefault="00B96D27" w:rsidP="00B96D27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</w:p>
        </w:tc>
        <w:tc>
          <w:tcPr>
            <w:tcW w:w="5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D6803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BFC0D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16B12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55E0A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</w:tr>
      <w:tr w:rsidR="00B96D27" w:rsidRPr="00B96D27" w14:paraId="30DF4036" w14:textId="77777777" w:rsidTr="009D239E">
        <w:trPr>
          <w:trHeight w:val="31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E5D87F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Α.Τ.25</w:t>
            </w:r>
          </w:p>
        </w:tc>
        <w:tc>
          <w:tcPr>
            <w:tcW w:w="939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1BAF5868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ΤΣΕ 25 : ΓΕΩΤΡΗΣΗ ΜΗΛΙΑ</w:t>
            </w:r>
          </w:p>
        </w:tc>
      </w:tr>
      <w:tr w:rsidR="00B96D27" w:rsidRPr="00B96D27" w14:paraId="0C603FC6" w14:textId="77777777" w:rsidTr="005241AC">
        <w:trPr>
          <w:trHeight w:val="6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AF1475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Α/Α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B0B939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ΠΕΡΙΓΡΑΦΗ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BEAF20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ΤΙΜΗ ΜΟΝΑΔΟΣ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513C5B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ΠΟΣΟΤΗΤΑ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85782E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ΣΥΝΟΛΟ</w:t>
            </w:r>
          </w:p>
        </w:tc>
      </w:tr>
      <w:tr w:rsidR="00B96D27" w:rsidRPr="00B96D27" w14:paraId="522ADD36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7B5835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F3DBD3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Πίνακας αυτοματισμού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44D6B6" w14:textId="10D179D5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EDF2A2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822DFC" w14:textId="050029A7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74685403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753117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2</w:t>
            </w:r>
          </w:p>
        </w:tc>
        <w:tc>
          <w:tcPr>
            <w:tcW w:w="55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E91C58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Τροφοδοτικό αδιάλειπτης λειτουργίας DC UPS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4F11F67" w14:textId="4F3B8D56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4E9E8B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24F219" w14:textId="724AA6C9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1045B09B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6BFA5D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3</w:t>
            </w:r>
          </w:p>
        </w:tc>
        <w:tc>
          <w:tcPr>
            <w:tcW w:w="55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70A49F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Υλικά Πίνακα Αυτοματισμού</w:t>
            </w:r>
          </w:p>
        </w:tc>
        <w:tc>
          <w:tcPr>
            <w:tcW w:w="14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680B48" w14:textId="3AA9F57C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858060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9ADE0F" w14:textId="34ED52EC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0B9DB834" w14:textId="77777777" w:rsidTr="007902B3">
        <w:trPr>
          <w:trHeight w:val="330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94E4E7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4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1E4D68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Προγραμματιζόμενος Λογικός Ελεγκτής PLC Τύπου Α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8C604E" w14:textId="253B5656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575BC9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6692ADB" w14:textId="0F9302C7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6193298A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B04F8C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5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E89197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Επικοινωνιακή διάταξη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261EA1" w14:textId="706BF53C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71D8FC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9E14DD" w14:textId="15DE3402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5493C110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AD895E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6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7BCD1D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Μετρητής Παροχής  DN 125 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78B5F1" w14:textId="78ABF063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E8A150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814DD5" w14:textId="087DEE8C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30FAA196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62771A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7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7FF6B0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Μετρητής Πίεσης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279A66" w14:textId="7731EDE3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5B1A70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121D4A" w14:textId="62351EB7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2FD1D064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15BB28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8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B9A1D5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Χυτοσιδηρός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φλαντζωτός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σύνδεσμος DN125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28239FA" w14:textId="51801B45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F6FE3F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8462DE" w14:textId="2AE8329D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11000DBA" w14:textId="77777777" w:rsidTr="007902B3">
        <w:trPr>
          <w:trHeight w:val="327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345BD4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9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B3A324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Χυτοσιδηρή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δικλείδα 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σύρτου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ελαστικής έμφραξης DN125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866EBA" w14:textId="3AA2FF02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529675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62EBE1" w14:textId="28EA8C99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3BB5C2C8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1B5D21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10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D09C8C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Πίνακας Ισχύος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126D5E" w14:textId="1A1DBA82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FA8611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F608A1" w14:textId="4920A212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64FE617F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FE58A2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11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9B20DC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Μετρητής Ενέργειας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4861E1" w14:textId="0188CB59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DFB2ED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E02528" w14:textId="03F67A3D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46BA1442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EF298B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lastRenderedPageBreak/>
              <w:t>12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197C42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Ομαλός 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Εκκινητής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Αντλίας 45KW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C0C3C0" w14:textId="21BC26A4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225312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D9CDD4" w14:textId="321E2AF2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1F909580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A80470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13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BF1C13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Λογισμικό PLC/RTU τυπικού αντλιοστασίου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A4C138" w14:textId="4A23290F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9563A6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1CBD22" w14:textId="4A624813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6155F44A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C4024E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14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9923A8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Ανιχνευτής κίνησης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F9BC26" w14:textId="41EB093A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B3C8A9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25C07B" w14:textId="3773E9A7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566EE769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89B145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15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627D9A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Εργασίες εγκατάστασης εξοπλισμού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797F78" w14:textId="70CDDBAC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1C089F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D837010" w14:textId="74D782F5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216CEBA2" w14:textId="77777777" w:rsidTr="007902B3">
        <w:trPr>
          <w:trHeight w:val="315"/>
          <w:jc w:val="center"/>
        </w:trPr>
        <w:tc>
          <w:tcPr>
            <w:tcW w:w="863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B07990" w14:textId="77777777" w:rsidR="00B96D27" w:rsidRPr="00B96D27" w:rsidRDefault="00B96D27" w:rsidP="00B96D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Συνολικό Κόστος :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348206" w14:textId="0AC7E24D" w:rsidR="00B96D27" w:rsidRPr="00B96D27" w:rsidRDefault="00B96D27" w:rsidP="00B96D27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0BA744F4" w14:textId="77777777" w:rsidTr="005241AC">
        <w:trPr>
          <w:trHeight w:val="315"/>
          <w:jc w:val="center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87C51" w14:textId="77777777" w:rsidR="00B96D27" w:rsidRPr="00B96D27" w:rsidRDefault="00B96D27" w:rsidP="00B96D27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</w:p>
        </w:tc>
        <w:tc>
          <w:tcPr>
            <w:tcW w:w="5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620CA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4DEC4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2E8F0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EE9AC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</w:tr>
      <w:tr w:rsidR="00B96D27" w:rsidRPr="00B96D27" w14:paraId="3585DD35" w14:textId="77777777" w:rsidTr="009D239E">
        <w:trPr>
          <w:trHeight w:val="31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0CF379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Α.Τ.26</w:t>
            </w:r>
          </w:p>
        </w:tc>
        <w:tc>
          <w:tcPr>
            <w:tcW w:w="939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2AE53097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ΤΣΕ 26 : ΓΕΩΤΡΗΣΗ ΛΟΞΑ</w:t>
            </w:r>
          </w:p>
        </w:tc>
      </w:tr>
      <w:tr w:rsidR="00B96D27" w:rsidRPr="00B96D27" w14:paraId="73C6C807" w14:textId="77777777" w:rsidTr="005241AC">
        <w:trPr>
          <w:trHeight w:val="6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84179D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Α/Α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8AC850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ΠΕΡΙΓΡΑΦΗ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337CA7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ΤΙΜΗ ΜΟΝΑΔΟΣ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41F978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ΠΟΣΟΤΗΤΑ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0C5287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ΣΥΝΟΛΟ</w:t>
            </w:r>
          </w:p>
        </w:tc>
      </w:tr>
      <w:tr w:rsidR="00B96D27" w:rsidRPr="00B96D27" w14:paraId="0C0171BC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F49D39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404B61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Πίνακας αυτοματισμού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798A081" w14:textId="314149AA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524DA8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179E2E0" w14:textId="2C2CAFEF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1CB59276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750247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2</w:t>
            </w:r>
          </w:p>
        </w:tc>
        <w:tc>
          <w:tcPr>
            <w:tcW w:w="55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E5347C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Τροφοδοτικό αδιάλειπτης λειτουργίας DC UPS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91B58F4" w14:textId="30B3C03F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3075A9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1EB940" w14:textId="49662A42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28CC021E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C073E8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3</w:t>
            </w:r>
          </w:p>
        </w:tc>
        <w:tc>
          <w:tcPr>
            <w:tcW w:w="55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2B9093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Υλικά Πίνακα Αυτοματισμού</w:t>
            </w:r>
          </w:p>
        </w:tc>
        <w:tc>
          <w:tcPr>
            <w:tcW w:w="14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565CFF" w14:textId="7AE30148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3A9DBE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C26C92" w14:textId="6F6FF5EC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0D656B43" w14:textId="77777777" w:rsidTr="007902B3">
        <w:trPr>
          <w:trHeight w:val="360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7A1403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4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5E8C23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Προγραμματιζόμενος Λογικός Ελεγκτής PLC Τύπου Α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32D468" w14:textId="71B52389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0B94BD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55F359" w14:textId="353A57AB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738812FB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D09939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5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92D5CF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Επικοινωνιακή διάταξη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211F39" w14:textId="4D212CB0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B789F3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340A9D" w14:textId="1A421B8E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6AAC0E82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4D2164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6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06DD0F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Μετρητής Παροχής  DN 125 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5B5938" w14:textId="0CBC47C3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7AB233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134E34" w14:textId="7527E7A8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090ACC95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B58776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7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1AABD6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Μετρητής Πίεσης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3EEEC9" w14:textId="2E19C5EE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5B57C7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4375CA" w14:textId="16EF0667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36E9A674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572FE4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8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D52DC5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Χυτοσιδηρός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φλαντζωτός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σύνδεσμος DN125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49C6CB" w14:textId="2DCAF6E1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5C26B3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456969" w14:textId="6AD56652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29496089" w14:textId="77777777" w:rsidTr="007902B3">
        <w:trPr>
          <w:trHeight w:val="30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A38AA8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9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0B12B0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Χυτοσιδηρή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δικλείδα 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σύρτου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ελαστικής έμφραξης DN125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D8EAF6" w14:textId="5E6DF126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BAD753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E383EF" w14:textId="17C34DE1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330AB4DF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093338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10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FEE82D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Πίνακας Ισχύος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1DD180" w14:textId="3AC92FB9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FAFC74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B3EFFF" w14:textId="3A8F6E68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5AAD7F16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C9A16F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11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42F1AC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Μετρητής Ενέργειας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3E1EDE" w14:textId="53389BC8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32D3C9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F39525" w14:textId="2B8B5211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7F827651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F1563E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12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866DE6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Ομαλός 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Εκκινητής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Αντλίας 55KW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33078A" w14:textId="3DBD1DC0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B5240F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350EB8" w14:textId="1AD81831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34EBF95F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01FA96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13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F71B65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Λογισμικό PLC/RTU τυπικού αντλιοστασίου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E2AF6F" w14:textId="1B2B1D47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710292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7CA5A8" w14:textId="6F24C43F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2A753C54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CA7518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14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FB13C8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Ανιχνευτής κίνησης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328F03" w14:textId="600EEE0E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A53824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67780B" w14:textId="7089AAC8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0347C772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981F6E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15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FAB2A6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Εργασίες εγκατάστασης εξοπλισμού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A47588" w14:textId="37CF70F1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3D931B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41758E" w14:textId="6C69AB45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24D8D4DE" w14:textId="77777777" w:rsidTr="007902B3">
        <w:trPr>
          <w:trHeight w:val="315"/>
          <w:jc w:val="center"/>
        </w:trPr>
        <w:tc>
          <w:tcPr>
            <w:tcW w:w="863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BB0174" w14:textId="77777777" w:rsidR="00B96D27" w:rsidRPr="00B96D27" w:rsidRDefault="00B96D27" w:rsidP="00B96D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Συνολικό Κόστος :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33C350" w14:textId="2CDC7692" w:rsidR="00B96D27" w:rsidRPr="00B96D27" w:rsidRDefault="00B96D27" w:rsidP="00B96D27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4171041F" w14:textId="77777777" w:rsidTr="005241AC">
        <w:trPr>
          <w:trHeight w:val="315"/>
          <w:jc w:val="center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B0558" w14:textId="77777777" w:rsidR="00B96D27" w:rsidRPr="00B96D27" w:rsidRDefault="00B96D27" w:rsidP="00B96D27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</w:p>
        </w:tc>
        <w:tc>
          <w:tcPr>
            <w:tcW w:w="5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8B963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D028D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7B12B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47F37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</w:tr>
      <w:tr w:rsidR="00B96D27" w:rsidRPr="00B96D27" w14:paraId="7ED0BDAE" w14:textId="77777777" w:rsidTr="009D239E">
        <w:trPr>
          <w:trHeight w:val="31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B7FA5F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Α.Τ.27</w:t>
            </w:r>
          </w:p>
        </w:tc>
        <w:tc>
          <w:tcPr>
            <w:tcW w:w="939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580CD192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ΤΣΕ 27 : ΔΕΞΑΜΕΝΗ ΝΕΣΤΑΝΗ</w:t>
            </w:r>
          </w:p>
        </w:tc>
      </w:tr>
      <w:tr w:rsidR="00B96D27" w:rsidRPr="00B96D27" w14:paraId="09B96169" w14:textId="77777777" w:rsidTr="005241AC">
        <w:trPr>
          <w:trHeight w:val="6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09AEC7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Α/Α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82D7CA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ΠΕΡΙΓΡΑΦΗ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9D55DE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ΤΙΜΗ ΜΟΝΑΔΟΣ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F41EA9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ΠΟΣΟΤΗΤΑ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48FA5C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ΣΥΝΟΛΟ</w:t>
            </w:r>
          </w:p>
        </w:tc>
      </w:tr>
      <w:tr w:rsidR="00B96D27" w:rsidRPr="00B96D27" w14:paraId="358A02DC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DA9F49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1D7875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Πίνακας αυτοματισμού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A2D82D" w14:textId="20BD864C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4C0E9C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D975D3" w14:textId="5004E895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209A98DC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9C7848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2</w:t>
            </w:r>
          </w:p>
        </w:tc>
        <w:tc>
          <w:tcPr>
            <w:tcW w:w="55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BF2B23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Τροφοδοτικό αδιάλειπτης λειτουργίας DC UPS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3E6B468" w14:textId="21D5E17C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A3D9B0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E321F6" w14:textId="675B7FC8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6C4CB90B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E6F621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3</w:t>
            </w:r>
          </w:p>
        </w:tc>
        <w:tc>
          <w:tcPr>
            <w:tcW w:w="55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7D3165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Υλικά Πίνακα Αυτοματισμού</w:t>
            </w:r>
          </w:p>
        </w:tc>
        <w:tc>
          <w:tcPr>
            <w:tcW w:w="14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DCCEA1" w14:textId="25381DA7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EFAF49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245138" w14:textId="3C420BD3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6670A3C7" w14:textId="77777777" w:rsidTr="007902B3">
        <w:trPr>
          <w:trHeight w:val="390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63C3D2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4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5C2DA0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Απομεμακρυσμένος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λογικός ελεγκτής (RTU) τύπου Β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74F20E8" w14:textId="74D64DB5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AE063A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319D6A" w14:textId="4CCC7445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63347BE4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4809F0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5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B20206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Επικοινωνιακή διάταξη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0045EBF" w14:textId="5C7001E0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B39290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0A7B9A" w14:textId="5A955401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31C9C479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81B576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lastRenderedPageBreak/>
              <w:t>6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1B75B0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Μετρητή Στάθμης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7ECAA9" w14:textId="2DC49B82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319A8C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02CEF1" w14:textId="62EE0B40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2DB804A2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833664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7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CA6B66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Υλικά διασύνδεση συστήματος χλωρίωσης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87166C" w14:textId="6A8E8857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741C6E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7370B6" w14:textId="613274F5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50CE9991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9680EA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8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DC3E1E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Φωτοβολταϊκή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διάταξη παραγωγής ενέργειας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47C5B7" w14:textId="791161B2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78B588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D8D0CA" w14:textId="67BDCB9E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0090882E" w14:textId="77777777" w:rsidTr="007902B3">
        <w:trPr>
          <w:trHeight w:val="361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E634C2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9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82AB3A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Λογισμικό PLC/RTU τυπικής δεξαμενής /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υδατόπυργου</w:t>
            </w:r>
            <w:proofErr w:type="spellEnd"/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1EFA51D" w14:textId="2ADDDFAE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9E2998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AE80D0" w14:textId="77396CD3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27FF5ED4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C4ED4E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10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D0A3B3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Ανιχνευτής κίνησης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324F195" w14:textId="1CDACCFC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5495CE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03CDEA" w14:textId="7110C13A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2A32CE17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E5B62C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11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8A7094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Εργασίες εγκατάστασης εξοπλισμού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0DB941" w14:textId="10F6B0EC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88C424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D93E2A" w14:textId="2AD1C189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51343DB6" w14:textId="77777777" w:rsidTr="007902B3">
        <w:trPr>
          <w:trHeight w:val="315"/>
          <w:jc w:val="center"/>
        </w:trPr>
        <w:tc>
          <w:tcPr>
            <w:tcW w:w="863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191381" w14:textId="77777777" w:rsidR="00B96D27" w:rsidRPr="00B96D27" w:rsidRDefault="00B96D27" w:rsidP="00B96D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Συνολικό Κόστος :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0E432F" w14:textId="4BFA7B29" w:rsidR="00B96D27" w:rsidRPr="00B96D27" w:rsidRDefault="00B96D27" w:rsidP="00B96D27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2D1F05F5" w14:textId="77777777" w:rsidTr="005241AC">
        <w:trPr>
          <w:trHeight w:val="315"/>
          <w:jc w:val="center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04E93" w14:textId="77777777" w:rsidR="00B96D27" w:rsidRPr="00B96D27" w:rsidRDefault="00B96D27" w:rsidP="00B96D27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</w:p>
        </w:tc>
        <w:tc>
          <w:tcPr>
            <w:tcW w:w="5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346FA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6BC09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88F97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98A64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</w:tr>
      <w:tr w:rsidR="00B96D27" w:rsidRPr="00B96D27" w14:paraId="57F451BF" w14:textId="77777777" w:rsidTr="009D239E">
        <w:trPr>
          <w:trHeight w:val="31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344380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Α.Τ.28</w:t>
            </w:r>
          </w:p>
        </w:tc>
        <w:tc>
          <w:tcPr>
            <w:tcW w:w="939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620E4184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ΤΣΕ 28 : ΔΕΞΑΜΕΝΗ ΣΑΓΚΑ</w:t>
            </w:r>
          </w:p>
        </w:tc>
      </w:tr>
      <w:tr w:rsidR="00B96D27" w:rsidRPr="00B96D27" w14:paraId="401D7972" w14:textId="77777777" w:rsidTr="005241AC">
        <w:trPr>
          <w:trHeight w:val="6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F102B3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Α/Α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015F9A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ΠΕΡΙΓΡΑΦΗ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BD50DD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ΤΙΜΗ ΜΟΝΑΔΟΣ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D417CA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ΠΟΣΟΤΗΤΑ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A16145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ΣΥΝΟΛΟ</w:t>
            </w:r>
          </w:p>
        </w:tc>
      </w:tr>
      <w:tr w:rsidR="00B96D27" w:rsidRPr="00B96D27" w14:paraId="246EDE57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C8DB1D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8AB310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Πίνακας αυτοματισμού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044A3F" w14:textId="6353BE4A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A14022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5262BE7" w14:textId="7AB89352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5FF06CB3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546388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2</w:t>
            </w:r>
          </w:p>
        </w:tc>
        <w:tc>
          <w:tcPr>
            <w:tcW w:w="55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7B2D86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Τροφοδοτικό αδιάλειπτης λειτουργίας DC UPS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C8E54B4" w14:textId="1EB81A64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547439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FBB234" w14:textId="15F8B1BE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4E3C2932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86F9F4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3</w:t>
            </w:r>
          </w:p>
        </w:tc>
        <w:tc>
          <w:tcPr>
            <w:tcW w:w="55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2FC0D5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Υλικά Πίνακα Αυτοματισμού</w:t>
            </w:r>
          </w:p>
        </w:tc>
        <w:tc>
          <w:tcPr>
            <w:tcW w:w="14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059840" w14:textId="17D92B53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AEA62B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298E12" w14:textId="00C790BB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146681C7" w14:textId="77777777" w:rsidTr="007902B3">
        <w:trPr>
          <w:trHeight w:val="34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054923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4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D3CC15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Απομεμακρυσμένος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λογικός ελεγκτής (RTU) τύπου Β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4931F2" w14:textId="015FBD16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0DF578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8ECD4B" w14:textId="03080D16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0DDB9CE5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8D665E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5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9CEB08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Επικοινωνιακή διάταξη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0F1654D" w14:textId="50E5B5BB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C81B2E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C7963F" w14:textId="66EAAC7B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579D67CB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1EC4E6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6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747EE0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Μετρητή Στάθμης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034309D" w14:textId="17799E61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39DDB0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FA7D15" w14:textId="53E7C575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31B0FA93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A3B66E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7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9A7214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Υλικά διασύνδεση συστήματος χλωρίωσης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17341F" w14:textId="2FBDAD35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374E58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C571F2" w14:textId="7D8EF1C4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111AAD06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89B2F1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8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A2AF37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Φωτοβολταϊκή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διάταξη παραγωγής ενέργειας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28A32D" w14:textId="1AAA860D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08D927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27F84E9" w14:textId="6FDDEB5B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265EB477" w14:textId="77777777" w:rsidTr="007902B3">
        <w:trPr>
          <w:trHeight w:val="354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6C7281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9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71A8F7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Λογισμικό PLC/RTU τυπικής δεξαμενής /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υδατόπυργου</w:t>
            </w:r>
            <w:proofErr w:type="spellEnd"/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6BC6FF" w14:textId="1AE55241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BE187A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BDD343" w14:textId="2F9AE557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2D801AA8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3E0E47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10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B6737D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Ανιχνευτής κίνησης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795701" w14:textId="6A913D8F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0B9DFA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B846C6" w14:textId="645D0801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4C98FC76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8B7B45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11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04D08B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Εργασίες εγκατάστασης εξοπλισμού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C15377" w14:textId="60F38EC2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ABD673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4EA190" w14:textId="6009008D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486E7DFB" w14:textId="77777777" w:rsidTr="007902B3">
        <w:trPr>
          <w:trHeight w:val="315"/>
          <w:jc w:val="center"/>
        </w:trPr>
        <w:tc>
          <w:tcPr>
            <w:tcW w:w="863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1A0B1E" w14:textId="77777777" w:rsidR="00B96D27" w:rsidRPr="00B96D27" w:rsidRDefault="00B96D27" w:rsidP="00B96D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Συνολικό Κόστος :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2945FB" w14:textId="54671A88" w:rsidR="00B96D27" w:rsidRPr="00B96D27" w:rsidRDefault="00B96D27" w:rsidP="00B96D27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13649C23" w14:textId="77777777" w:rsidTr="005241AC">
        <w:trPr>
          <w:trHeight w:val="315"/>
          <w:jc w:val="center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3F12E" w14:textId="77777777" w:rsidR="00B96D27" w:rsidRPr="00B96D27" w:rsidRDefault="00B96D27" w:rsidP="00B96D27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</w:p>
        </w:tc>
        <w:tc>
          <w:tcPr>
            <w:tcW w:w="5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85A3D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A988C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B0A26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14519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</w:tr>
      <w:tr w:rsidR="00B96D27" w:rsidRPr="00B96D27" w14:paraId="1A8F47E7" w14:textId="77777777" w:rsidTr="009D239E">
        <w:trPr>
          <w:trHeight w:val="31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C6AC34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Α.Τ.29</w:t>
            </w:r>
          </w:p>
        </w:tc>
        <w:tc>
          <w:tcPr>
            <w:tcW w:w="939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01C9174B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ΤΣΕ 29 : ΔΕΞΑΜΕΝΗ ΜΗΛΙΑ</w:t>
            </w:r>
          </w:p>
        </w:tc>
      </w:tr>
      <w:tr w:rsidR="00B96D27" w:rsidRPr="00B96D27" w14:paraId="6234BBB7" w14:textId="77777777" w:rsidTr="005241AC">
        <w:trPr>
          <w:trHeight w:val="6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C6307B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Α/Α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3E94B6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ΠΕΡΙΓΡΑΦΗ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DBBC2B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ΤΙΜΗ ΜΟΝΑΔΟΣ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CEA45A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ΠΟΣΟΤΗΤΑ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83C54C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ΣΥΝΟΛΟ</w:t>
            </w:r>
          </w:p>
        </w:tc>
      </w:tr>
      <w:tr w:rsidR="00B96D27" w:rsidRPr="00B96D27" w14:paraId="5E33FADC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1243C8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BF2381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Πίνακας αυτοματισμού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C1C927" w14:textId="1271B02C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4ECD55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12832DC" w14:textId="4B94696C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06CB0C70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2BBB11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2</w:t>
            </w:r>
          </w:p>
        </w:tc>
        <w:tc>
          <w:tcPr>
            <w:tcW w:w="55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B4394B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Τροφοδοτικό αδιάλειπτης λειτουργίας DC UPS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806BBFA" w14:textId="2E803684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663578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1E19A7" w14:textId="179D2C94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48DC941C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A8E667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3</w:t>
            </w:r>
          </w:p>
        </w:tc>
        <w:tc>
          <w:tcPr>
            <w:tcW w:w="55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9BBC5D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Υλικά Πίνακα Αυτοματισμού</w:t>
            </w:r>
          </w:p>
        </w:tc>
        <w:tc>
          <w:tcPr>
            <w:tcW w:w="14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95DF13" w14:textId="07B83814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9BCAF2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C58719" w14:textId="03C3E32A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4456D398" w14:textId="77777777" w:rsidTr="007902B3">
        <w:trPr>
          <w:trHeight w:val="390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2AE1B1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4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21363D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Απομεμακρυσμένος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λογικός ελεγκτής (RTU) τύπου Β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2AB46E" w14:textId="414C0DBD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589395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22C11B" w14:textId="0CEE7AFB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43CFC975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003D31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5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386BDF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Επικοινωνιακή διάταξη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58F3982" w14:textId="1DB7E786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9DEE7D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D32F70" w14:textId="33F0B5EB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554C1B84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706B51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6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D1C5CA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Μετρητή Στάθμης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9D952C" w14:textId="3339CDAE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709B12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F9AC1A" w14:textId="347FBDD5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0EFEE0E3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C86806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lastRenderedPageBreak/>
              <w:t>7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4B9C8D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Υλικά διασύνδεση συστήματος χλωρίωσης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1C1960D" w14:textId="23A25678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A65FD7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B7A342" w14:textId="1F1C5C83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7F37CB38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0629FF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8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860B0D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Φωτοβολταϊκή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διάταξη παραγωγής ενέργειας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762F5BE" w14:textId="25DBF504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7A7C53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005132" w14:textId="1E15D30D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7C363987" w14:textId="77777777" w:rsidTr="007902B3">
        <w:trPr>
          <w:trHeight w:val="408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7C1E4E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9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A34CA9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Λογισμικό PLC/RTU τυπικής δεξαμενής /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υδατόπυργου</w:t>
            </w:r>
            <w:proofErr w:type="spellEnd"/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1C0BD51" w14:textId="02534F82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2BC908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CC145E" w14:textId="464E6A32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66590B50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49F903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10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E2C36D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Ανιχνευτής κίνησης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70168C" w14:textId="511DD26B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1DCCB3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42F90C" w14:textId="494CDD26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3F4BB2A5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13E09F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11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9CDE18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Εργασίες εγκατάστασης εξοπλισμού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701309D" w14:textId="001E2274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B2B9A5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A88DB24" w14:textId="24CCE49B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57B6CF62" w14:textId="77777777" w:rsidTr="007902B3">
        <w:trPr>
          <w:trHeight w:val="315"/>
          <w:jc w:val="center"/>
        </w:trPr>
        <w:tc>
          <w:tcPr>
            <w:tcW w:w="863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11311E" w14:textId="77777777" w:rsidR="00B96D27" w:rsidRPr="00B96D27" w:rsidRDefault="00B96D27" w:rsidP="00B96D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Συνολικό Κόστος :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96292F" w14:textId="636AD411" w:rsidR="00B96D27" w:rsidRPr="00B96D27" w:rsidRDefault="00B96D27" w:rsidP="00B96D27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3837AB60" w14:textId="77777777" w:rsidTr="005241AC">
        <w:trPr>
          <w:trHeight w:val="315"/>
          <w:jc w:val="center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EBE3E" w14:textId="77777777" w:rsidR="00B96D27" w:rsidRPr="00B96D27" w:rsidRDefault="00B96D27" w:rsidP="00B96D27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</w:p>
        </w:tc>
        <w:tc>
          <w:tcPr>
            <w:tcW w:w="5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5099E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EDBF9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9B6AC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1CECF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</w:tr>
      <w:tr w:rsidR="00B96D27" w:rsidRPr="00B96D27" w14:paraId="7A7D2AA3" w14:textId="77777777" w:rsidTr="009D239E">
        <w:trPr>
          <w:trHeight w:val="31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B642FD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Α.Τ.30</w:t>
            </w:r>
          </w:p>
        </w:tc>
        <w:tc>
          <w:tcPr>
            <w:tcW w:w="939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4D34B7D4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ΤΣΕ 30 : ΓΕΩΤΡΗΣΗ ΑΓ. ΒΑΡΒΑΡΑ</w:t>
            </w:r>
          </w:p>
        </w:tc>
      </w:tr>
      <w:tr w:rsidR="00B96D27" w:rsidRPr="00B96D27" w14:paraId="55CD039F" w14:textId="77777777" w:rsidTr="005241AC">
        <w:trPr>
          <w:trHeight w:val="6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D99B43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Α/Α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26307B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ΠΕΡΙΓΡΑΦΗ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1EC209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ΤΙΜΗ ΜΟΝΑΔΟΣ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06CE14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ΠΟΣΟΤΗΤΑ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1CA404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ΣΥΝΟΛΟ</w:t>
            </w:r>
          </w:p>
        </w:tc>
      </w:tr>
      <w:tr w:rsidR="00B96D27" w:rsidRPr="00B96D27" w14:paraId="21C3E714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10C042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AC611E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Πίνακας αυτοματισμού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169E22" w14:textId="14566E24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BD36D8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1EDFB07" w14:textId="16508CCF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56AB85CA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84B232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2</w:t>
            </w:r>
          </w:p>
        </w:tc>
        <w:tc>
          <w:tcPr>
            <w:tcW w:w="55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B52764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Τροφοδοτικό αδιάλειπτης λειτουργίας DC UPS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4B511A6" w14:textId="52CC0603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7303D7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6736BC" w14:textId="2B369414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0A4D811D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3878C4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3</w:t>
            </w:r>
          </w:p>
        </w:tc>
        <w:tc>
          <w:tcPr>
            <w:tcW w:w="55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7DBDA3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Υλικά Πίνακα Αυτοματισμού</w:t>
            </w:r>
          </w:p>
        </w:tc>
        <w:tc>
          <w:tcPr>
            <w:tcW w:w="14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E0E62A" w14:textId="780F7DFF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EAABD4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CEC44D" w14:textId="67DB838D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2A406CC2" w14:textId="77777777" w:rsidTr="007902B3">
        <w:trPr>
          <w:trHeight w:val="37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5EDF6B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4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ADFA52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Προγραμματιζόμενος Λογικός Ελεγκτής PLC Τύπου Α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68C53A" w14:textId="0561A8D6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6306B4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050FEB" w14:textId="6B52B294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76ACFD7E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9925C6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5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4AC180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Επικοινωνιακή διάταξη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8EDF131" w14:textId="0E96BD56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4AA64B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DA4C46" w14:textId="5E99C95B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23952D9E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85CE0C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6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3E8530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Μετρητής Παροχής  DN 80 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8872AE" w14:textId="47EA4A6F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A45ACB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3C18EE" w14:textId="4CCE8FFC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5A825D7D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03C0FE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7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0FABC4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Μετρητής Πίεσης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3D295C" w14:textId="02365507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68A03E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1D81AA2" w14:textId="2B768DEA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730D8425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497DCC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8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6BCF7A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Χυτοσιδηρός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φλαντζωτός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σύνδεσμος DN50-DN80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036964" w14:textId="796892B4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EEF4A6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2C5D8B" w14:textId="7E2F1BE7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1E44C194" w14:textId="77777777" w:rsidTr="007902B3">
        <w:trPr>
          <w:trHeight w:val="6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9379CC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9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B478C6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Χυτοσιδηρή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δικλείδα 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σύρτου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ελαστικής έμφραξης DN50-DN80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8A32D3" w14:textId="3BD10731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CC9BE5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8598D4" w14:textId="704E5B36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27DFC7EB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C305F5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10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C874E0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Πίνακας Ισχύος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388C4A" w14:textId="5D0DC0AF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6AE7B1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477852" w14:textId="090E0ED9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790F444C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054BF3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11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3F915B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Μετρητής Ενέργειας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B80F00" w14:textId="73A5EA43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243CA7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37C1B6" w14:textId="7B5C416B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65119B4E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BC0800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12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8BD386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Ομαλός 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Εκκινητής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Αντλίας 37KW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3E8842" w14:textId="3F1913BC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FE17E1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E6ECA6" w14:textId="1D46949E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5EF1D1C8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7FFB0A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13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CEAA91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Λογισμικό PLC/RTU τυπικού αντλιοστασίου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7240EF" w14:textId="4016F5D4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31FCDF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BECE02" w14:textId="37C036DC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514F8A9E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09C230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14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6BB827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Ανιχνευτής κίνησης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848ECD" w14:textId="4BE19A62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673820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E0DB72" w14:textId="64055802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71E8A67B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859FF2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15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55EADE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Εργασίες εγκατάστασης εξοπλισμού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202C7A" w14:textId="28EC8FAC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571864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4F8686" w14:textId="3C0E2682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3E47BD09" w14:textId="77777777" w:rsidTr="007902B3">
        <w:trPr>
          <w:trHeight w:val="315"/>
          <w:jc w:val="center"/>
        </w:trPr>
        <w:tc>
          <w:tcPr>
            <w:tcW w:w="863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47BACB" w14:textId="77777777" w:rsidR="00B96D27" w:rsidRPr="00B96D27" w:rsidRDefault="00B96D27" w:rsidP="00B96D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Συνολικό Κόστος :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D5A5D6" w14:textId="05E824A5" w:rsidR="00B96D27" w:rsidRPr="00B96D27" w:rsidRDefault="00B96D27" w:rsidP="00B96D27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7EA00BA8" w14:textId="77777777" w:rsidTr="005241AC">
        <w:trPr>
          <w:trHeight w:val="315"/>
          <w:jc w:val="center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BE83F" w14:textId="77777777" w:rsidR="00B96D27" w:rsidRPr="00B96D27" w:rsidRDefault="00B96D27" w:rsidP="00B96D27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</w:p>
        </w:tc>
        <w:tc>
          <w:tcPr>
            <w:tcW w:w="5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99AE4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80D26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D2912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D6F34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</w:tr>
      <w:tr w:rsidR="00B96D27" w:rsidRPr="00B96D27" w14:paraId="178CC9F4" w14:textId="77777777" w:rsidTr="009D239E">
        <w:trPr>
          <w:trHeight w:val="31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EC3047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Α.Τ.31</w:t>
            </w:r>
          </w:p>
        </w:tc>
        <w:tc>
          <w:tcPr>
            <w:tcW w:w="939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6C05048F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ΤΣΕ 31 : ΓΕΩΤΡΗΣΗ ΑΧΟΥΡΙΑ</w:t>
            </w:r>
          </w:p>
        </w:tc>
      </w:tr>
      <w:tr w:rsidR="00B96D27" w:rsidRPr="00B96D27" w14:paraId="37695C2A" w14:textId="77777777" w:rsidTr="005241AC">
        <w:trPr>
          <w:trHeight w:val="6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2C4D9E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Α/Α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AA4DD0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ΠΕΡΙΓΡΑΦΗ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77ECDE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ΤΙΜΗ ΜΟΝΑΔΟΣ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C6E55B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ΠΟΣΟΤΗΤΑ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598C54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ΣΥΝΟΛΟ</w:t>
            </w:r>
          </w:p>
        </w:tc>
      </w:tr>
      <w:tr w:rsidR="00B96D27" w:rsidRPr="00B96D27" w14:paraId="4486CDCC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019571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CEF641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Πίνακας αυτοματισμού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C9EC2A" w14:textId="35D27222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75C4D9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0D9E83" w14:textId="66C67153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0182BFF5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91EC85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2</w:t>
            </w:r>
          </w:p>
        </w:tc>
        <w:tc>
          <w:tcPr>
            <w:tcW w:w="55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2B62E3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Τροφοδοτικό αδιάλειπτης λειτουργίας DC UPS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27D7DA1" w14:textId="657151EC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4947D4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556EA6" w14:textId="65F664C7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3D17B966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0AD1FB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3</w:t>
            </w:r>
          </w:p>
        </w:tc>
        <w:tc>
          <w:tcPr>
            <w:tcW w:w="55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26319A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Υλικά Πίνακα Αυτοματισμού</w:t>
            </w:r>
          </w:p>
        </w:tc>
        <w:tc>
          <w:tcPr>
            <w:tcW w:w="14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498E63" w14:textId="4760C731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E85F50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9D8583" w14:textId="38850826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37CEC620" w14:textId="77777777" w:rsidTr="007902B3">
        <w:trPr>
          <w:trHeight w:val="34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304A7B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lastRenderedPageBreak/>
              <w:t>4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A63504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Προγραμματιζόμενος Λογικός Ελεγκτής PLC Τύπου Α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4C9640" w14:textId="62967C2F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2CC6C8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D29C9A" w14:textId="412221CC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60B11913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93812F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5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CFAD75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Επικοινωνιακή διάταξη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D3E42FD" w14:textId="422703DF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9CA372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374DD1" w14:textId="55776A39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542DC74A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1BD90E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6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6297D3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Μετρητής Παροχής  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εως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DN 65 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6733CD" w14:textId="6DCC51F5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3AF127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42290E" w14:textId="6132E1C0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752C5C4D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434D7A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7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003B3A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Μετρητής Παροχής  DN 150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3ED0E4B" w14:textId="52711CF0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4A0E24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0D4C14" w14:textId="780B62CE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56B09FE8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DDE94A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8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4B8456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Μετρητής Πίεσης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120C9E1" w14:textId="5870039E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EDB9A5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7F7C0E9" w14:textId="67DA73CB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2ACB70E3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F36B62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9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6B8238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Χυτοσιδηρός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φλαντζωτός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σύνδεσμος DN50-DN80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6F5C3C" w14:textId="5C47BBD5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3244FC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8D538F" w14:textId="42990F6F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20EBFE4D" w14:textId="77777777" w:rsidTr="007902B3">
        <w:trPr>
          <w:trHeight w:val="6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B6896F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10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C3406A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Χυτοσιδηρή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δικλείδα 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σύρτου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ελαστικής έμφραξης DN50-DN80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8AFB39" w14:textId="46FDC8C0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D495F1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892F64" w14:textId="04F1E341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0C826901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8783D3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11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D903CE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Χυτοσιδηρός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φλαντζωτός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σύνδεσμος DN150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D73BA9F" w14:textId="110B3695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CB35DB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DDE196E" w14:textId="4EA7E47E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6855FEFD" w14:textId="77777777" w:rsidTr="007902B3">
        <w:trPr>
          <w:trHeight w:val="293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030F41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12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6CD374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Χυτοσιδηρή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δικλείδα 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σύρτου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ελαστικής έμφραξης DN150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F8F4BD" w14:textId="7639BAE2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D1E136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B99356" w14:textId="19F5923D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459D7BBB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242B51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13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9EA27B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Πίνακας Ισχύος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CC43A5" w14:textId="1FC35841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4BC744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2849A2" w14:textId="7CF7E72D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7268BB89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A09165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14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F6AF13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Μετρητής Ενέργειας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1A74E83" w14:textId="241D7BAC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7BAC91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97FA43" w14:textId="4D6CB251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3E76FF3C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EF5B2D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15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89901D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Ρυθμιστής στροφών αντλίας 75KW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6A55F2" w14:textId="1A1E48F5" w:rsidR="00B96D27" w:rsidRPr="00B96D27" w:rsidRDefault="00B96D27" w:rsidP="006062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6FDB3C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3A8115" w14:textId="5E01A8C3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21447E49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792677" w14:textId="4A813AB2" w:rsidR="00B96D27" w:rsidRPr="002B6836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  <w:r w:rsidR="002B6836">
              <w:rPr>
                <w:rFonts w:ascii="Calibri" w:eastAsia="Times New Roman" w:hAnsi="Calibri" w:cs="Calibri"/>
                <w:color w:val="000000"/>
                <w:sz w:val="22"/>
                <w:lang w:eastAsia="el-GR"/>
              </w:rPr>
              <w:t>6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C560D3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Λογισμικό PLC/RTU τυπικού αντλιοστασίου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203DF7" w14:textId="68BCF355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F6193A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032A083" w14:textId="1ADA5B15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0B6D99E8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AD6EF0" w14:textId="033563B6" w:rsidR="00B96D27" w:rsidRPr="002B6836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  <w:r w:rsidR="002B6836">
              <w:rPr>
                <w:rFonts w:ascii="Calibri" w:eastAsia="Times New Roman" w:hAnsi="Calibri" w:cs="Calibri"/>
                <w:color w:val="000000"/>
                <w:sz w:val="22"/>
                <w:lang w:eastAsia="el-GR"/>
              </w:rPr>
              <w:t>7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85E4C6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Ανιχνευτής κίνησης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A655DF" w14:textId="33CFFEFD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3932F7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64F73D" w14:textId="45E4E3FC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0636993A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B61C59" w14:textId="35447603" w:rsidR="00B96D27" w:rsidRPr="002B6836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  <w:r w:rsidR="002B6836">
              <w:rPr>
                <w:rFonts w:ascii="Calibri" w:eastAsia="Times New Roman" w:hAnsi="Calibri" w:cs="Calibri"/>
                <w:color w:val="000000"/>
                <w:sz w:val="22"/>
                <w:lang w:eastAsia="el-GR"/>
              </w:rPr>
              <w:t>8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6A2540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Εργασίες εγκατάστασης εξοπλισμού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A23D473" w14:textId="4D75F418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9A3590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05C3D4" w14:textId="790B1817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7D8580A8" w14:textId="77777777" w:rsidTr="007902B3">
        <w:trPr>
          <w:trHeight w:val="315"/>
          <w:jc w:val="center"/>
        </w:trPr>
        <w:tc>
          <w:tcPr>
            <w:tcW w:w="863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A0E730" w14:textId="77777777" w:rsidR="00B96D27" w:rsidRPr="00B96D27" w:rsidRDefault="00B96D27" w:rsidP="00B96D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Συνολικό Κόστος :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D20137" w14:textId="39A83546" w:rsidR="00B96D27" w:rsidRPr="00B96D27" w:rsidRDefault="00B96D27" w:rsidP="00B96D27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2BB5C36F" w14:textId="77777777" w:rsidTr="005241AC">
        <w:trPr>
          <w:trHeight w:val="315"/>
          <w:jc w:val="center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5999B" w14:textId="77777777" w:rsidR="00B96D27" w:rsidRPr="00B96D27" w:rsidRDefault="00B96D27" w:rsidP="00B96D27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</w:p>
        </w:tc>
        <w:tc>
          <w:tcPr>
            <w:tcW w:w="5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28A6D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55D81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0D28B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9C636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</w:tr>
      <w:tr w:rsidR="00B96D27" w:rsidRPr="00B96D27" w14:paraId="1F3FD521" w14:textId="77777777" w:rsidTr="009D239E">
        <w:trPr>
          <w:trHeight w:val="31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174D8A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Α.Τ.32</w:t>
            </w:r>
          </w:p>
        </w:tc>
        <w:tc>
          <w:tcPr>
            <w:tcW w:w="939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5406ADA1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ΤΣΕ 32 : ΓΕΩΤΡΗΣΗ ΒΑΛΤΕΝΑ</w:t>
            </w:r>
          </w:p>
        </w:tc>
      </w:tr>
      <w:tr w:rsidR="00B96D27" w:rsidRPr="00B96D27" w14:paraId="5CA53F5B" w14:textId="77777777" w:rsidTr="005241AC">
        <w:trPr>
          <w:trHeight w:val="6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E00C15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Α/Α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3C6B34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ΠΕΡΙΓΡΑΦΗ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E9812F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ΤΙΜΗ ΜΟΝΑΔΟΣ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0DB300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ΠΟΣΟΤΗΤΑ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98F96A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ΣΥΝΟΛΟ</w:t>
            </w:r>
          </w:p>
        </w:tc>
      </w:tr>
      <w:tr w:rsidR="00B96D27" w:rsidRPr="00B96D27" w14:paraId="6778468F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7C7CD2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CD5A4F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Πίνακας αυτοματισμού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0E5041" w14:textId="05108F48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29B95C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8B8E00D" w14:textId="53940C10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37815DB8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37D543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2</w:t>
            </w:r>
          </w:p>
        </w:tc>
        <w:tc>
          <w:tcPr>
            <w:tcW w:w="55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FD21BD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Τροφοδοτικό αδιάλειπτης λειτουργίας DC UPS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E04248F" w14:textId="67557041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FB2DB5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155596" w14:textId="719FAA7C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2E4B70E9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F529FE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3</w:t>
            </w:r>
          </w:p>
        </w:tc>
        <w:tc>
          <w:tcPr>
            <w:tcW w:w="55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58E06B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Υλικά Πίνακα Αυτοματισμού</w:t>
            </w:r>
          </w:p>
        </w:tc>
        <w:tc>
          <w:tcPr>
            <w:tcW w:w="14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A65F7C" w14:textId="53C0692B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A9E034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0B01A8" w14:textId="155C4DBC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314A93E6" w14:textId="77777777" w:rsidTr="007902B3">
        <w:trPr>
          <w:trHeight w:val="34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375D2F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4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FE92F1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Προγραμματιζόμενος Λογικός Ελεγκτής PLC Τύπου Α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57EA3D" w14:textId="178F849E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C1F2F7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C92A82D" w14:textId="111EF459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3DE8939A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18B852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5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63EC7D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Επικοινωνιακή διάταξη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747B49" w14:textId="77DF6DBF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AA6D5F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32A4C8" w14:textId="6B90C602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35F95A8A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735A08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6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51ABA3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Μετρητής Παροχής  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εως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DN 65 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32780A" w14:textId="51823C1C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33D9B8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3449A1" w14:textId="2C09261A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2E7C2B9D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132AB0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7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597184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Μετρητής Παροχής  DN 100  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6484AE" w14:textId="0C48E49A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42FC19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1CE32B6" w14:textId="76077228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2282529E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A1E20D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8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69F985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Μετρητής Πίεσης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1963345" w14:textId="6376A708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398A46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7A7FB7" w14:textId="16B36A03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68C522EE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A847A5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9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D17362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Χυτοσιδηρός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φλαντζωτός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σύνδεσμος DN50-DN80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446CEA" w14:textId="59F2DBDC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131F94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AF510D" w14:textId="7BF6A3C4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1E7C48DE" w14:textId="77777777" w:rsidTr="007902B3">
        <w:trPr>
          <w:trHeight w:val="6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DA020A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10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8D23F4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Χυτοσιδηρή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δικλείδα 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σύρτου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ελαστικής έμφραξης DN50-DN80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A93E41" w14:textId="54E96DB9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C60BB2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BB7B76" w14:textId="3FF59CA0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59D06C4A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042ED0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11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84A3F3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Χυτοσιδηρός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φλαντζωτός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σύνδεσμος DN100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927891" w14:textId="1A233424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2843F8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C44D25" w14:textId="4C867ADE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6F9D840C" w14:textId="77777777" w:rsidTr="007902B3">
        <w:trPr>
          <w:trHeight w:val="302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D749A5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12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3114F5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Χυτοσιδηρή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δικλείδα 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σύρτου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ελαστικής έμφραξης DN100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FDE8EC" w14:textId="5E248132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DD918E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25DD09" w14:textId="77CE7C61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482E775A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DFC224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lastRenderedPageBreak/>
              <w:t>13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278346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Πίνακας Ισχύος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5E3BDA5" w14:textId="397D403E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EF12AD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AC1F02" w14:textId="478691D8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496043D3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A5998D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14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00989B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Μετρητής Ενέργειας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EB38BE" w14:textId="151665A4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ECA0FA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E84307" w14:textId="1095E802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5CFB3419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16DF28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15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7BAB6B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Ρυθμιστής στροφών αντλίας 37KW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6BEFF4" w14:textId="1745F343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E13371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7F3AAF" w14:textId="61F254B7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72B4EE05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0A8BD5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16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A341AC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Λογισμικό PLC/RTU τυπικού αντλιοστασίου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1B2E6A" w14:textId="71920B08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D0648F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AEA9CD" w14:textId="28A8CEF7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1437AA84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1C19C6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17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158065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Ανιχνευτής κίνησης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EB76C2" w14:textId="0ABE2CDE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37E909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F3E226" w14:textId="6F18B571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26D60F67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955435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18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CC4F52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Εργασίες εγκατάστασης εξοπλισμού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0BBD01" w14:textId="3CCBF6F9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5E9C64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A277AD" w14:textId="21F5967B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494A1925" w14:textId="77777777" w:rsidTr="007902B3">
        <w:trPr>
          <w:trHeight w:val="315"/>
          <w:jc w:val="center"/>
        </w:trPr>
        <w:tc>
          <w:tcPr>
            <w:tcW w:w="863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1996F0" w14:textId="77777777" w:rsidR="00B96D27" w:rsidRPr="00B96D27" w:rsidRDefault="00B96D27" w:rsidP="00B96D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Συνολικό Κόστος :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C0820D" w14:textId="659AABD9" w:rsidR="00B96D27" w:rsidRPr="00B96D27" w:rsidRDefault="00B96D27" w:rsidP="00B96D27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5E4FB27C" w14:textId="77777777" w:rsidTr="005241AC">
        <w:trPr>
          <w:trHeight w:val="315"/>
          <w:jc w:val="center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373EA" w14:textId="77777777" w:rsidR="00B96D27" w:rsidRPr="00B96D27" w:rsidRDefault="00B96D27" w:rsidP="00B96D27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</w:p>
        </w:tc>
        <w:tc>
          <w:tcPr>
            <w:tcW w:w="5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298D3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D8EB2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83DC5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69931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</w:tr>
      <w:tr w:rsidR="00B96D27" w:rsidRPr="00B96D27" w14:paraId="72E7F642" w14:textId="77777777" w:rsidTr="009D239E">
        <w:trPr>
          <w:trHeight w:val="31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7F160A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Α.Τ.33</w:t>
            </w:r>
          </w:p>
        </w:tc>
        <w:tc>
          <w:tcPr>
            <w:tcW w:w="939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507D530D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ΤΣΕ 33 : ΔΕΞΑΜΕΝΗ ΑΓ. ΒΑΡΒΑΡΑ</w:t>
            </w:r>
          </w:p>
        </w:tc>
      </w:tr>
      <w:tr w:rsidR="00B96D27" w:rsidRPr="00B96D27" w14:paraId="005B859C" w14:textId="77777777" w:rsidTr="005241AC">
        <w:trPr>
          <w:trHeight w:val="6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DF2854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Α/Α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1AFD26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ΠΕΡΙΓΡΑΦΗ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6E8474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ΤΙΜΗ ΜΟΝΑΔΟΣ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DC3453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ΠΟΣΟΤΗΤΑ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D03A5A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ΣΥΝΟΛΟ</w:t>
            </w:r>
          </w:p>
        </w:tc>
      </w:tr>
      <w:tr w:rsidR="00B96D27" w:rsidRPr="00B96D27" w14:paraId="798BF0A2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216F43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B64304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Πίνακας αυτοματισμού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35EB56" w14:textId="79BF8263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9217E2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AB2A8C" w14:textId="3E9B90AC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1C061001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9B6467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2</w:t>
            </w:r>
          </w:p>
        </w:tc>
        <w:tc>
          <w:tcPr>
            <w:tcW w:w="55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67661C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Τροφοδοτικό αδιάλειπτης λειτουργίας DC UPS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5C51DD5" w14:textId="42FA1902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16502A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10E48A8" w14:textId="7109FF02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29467A95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A0A7F8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3</w:t>
            </w:r>
          </w:p>
        </w:tc>
        <w:tc>
          <w:tcPr>
            <w:tcW w:w="55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589D83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Υλικά Πίνακα Αυτοματισμού</w:t>
            </w:r>
          </w:p>
        </w:tc>
        <w:tc>
          <w:tcPr>
            <w:tcW w:w="14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9F8690" w14:textId="0F9E441C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FA2DE9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C01731" w14:textId="2788D87A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68A71F09" w14:textId="77777777" w:rsidTr="007902B3">
        <w:trPr>
          <w:trHeight w:val="37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D9806C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4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205DFE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Απομεμακρυσμένος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λογικός ελεγκτής (RTU) τύπου Β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2C299F0" w14:textId="45A7AC9B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985CA9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279C61" w14:textId="47E597C3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54A44E01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5E8863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5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A3424A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Επικοινωνιακή διάταξη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132E256" w14:textId="4C958642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219B5E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521960" w14:textId="4DFBECB4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49A06A04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516184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6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16E709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Μετρητή Στάθμης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0AA1531" w14:textId="1F4C648D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FBD93D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C9A3DE" w14:textId="54B49F90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64179BC6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100AA6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7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754B0F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Υλικά διασύνδεση συστήματος χλωρίωσης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CD6699" w14:textId="50BA2F24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E5E7DA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FC8218" w14:textId="305A3FEA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080CA9B6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BFD896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8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E4F4A4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Φωτοβολταϊκή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διάταξη παραγωγής ενέργειας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8A250C" w14:textId="11AF6195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BC25BC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00781D" w14:textId="1152BD5E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5E098847" w14:textId="77777777" w:rsidTr="007902B3">
        <w:trPr>
          <w:trHeight w:val="390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D74EEE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9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FBF9EC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Λογισμικό PLC/RTU τυπικής δεξαμενής /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υδατόπυργου</w:t>
            </w:r>
            <w:proofErr w:type="spellEnd"/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AF9712" w14:textId="103F3B04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435A32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E7DCAC" w14:textId="2E376BF5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318683E2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BDE4CF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10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FFAAF2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Ανιχνευτής κίνησης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4DE645" w14:textId="64C7D088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87D588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D17B4F9" w14:textId="1F35614F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7ECC5832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7E3D43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11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00E3BE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Εργασίες εγκατάστασης εξοπλισμού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2DD6E6" w14:textId="6097E791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9A1E75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8F2D5F" w14:textId="5DE2DC3A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0B3DC994" w14:textId="77777777" w:rsidTr="007902B3">
        <w:trPr>
          <w:trHeight w:val="315"/>
          <w:jc w:val="center"/>
        </w:trPr>
        <w:tc>
          <w:tcPr>
            <w:tcW w:w="863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606955" w14:textId="77777777" w:rsidR="00B96D27" w:rsidRPr="00B96D27" w:rsidRDefault="00B96D27" w:rsidP="00B96D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Συνολικό Κόστος :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B59C67" w14:textId="632796AD" w:rsidR="00B96D27" w:rsidRPr="00B96D27" w:rsidRDefault="00B96D27" w:rsidP="00B96D27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6E99B313" w14:textId="77777777" w:rsidTr="005241AC">
        <w:trPr>
          <w:trHeight w:val="315"/>
          <w:jc w:val="center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AF069" w14:textId="77777777" w:rsidR="00B96D27" w:rsidRPr="00B96D27" w:rsidRDefault="00B96D27" w:rsidP="00B96D27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</w:p>
        </w:tc>
        <w:tc>
          <w:tcPr>
            <w:tcW w:w="5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5E0A5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7C03B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66A4D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90821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</w:tr>
      <w:tr w:rsidR="00B96D27" w:rsidRPr="00B96D27" w14:paraId="1A6C3CB7" w14:textId="77777777" w:rsidTr="009D239E">
        <w:trPr>
          <w:trHeight w:val="31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77DEFC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Α.Τ.34</w:t>
            </w:r>
          </w:p>
        </w:tc>
        <w:tc>
          <w:tcPr>
            <w:tcW w:w="939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26B21F6C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ΤΣΕ 34 : ΔΕΞΑΜΕΝΗ ΒΛΑΧΟΚΕΡΑΣΙΑ</w:t>
            </w:r>
          </w:p>
        </w:tc>
      </w:tr>
      <w:tr w:rsidR="00B96D27" w:rsidRPr="00B96D27" w14:paraId="58770670" w14:textId="77777777" w:rsidTr="005241AC">
        <w:trPr>
          <w:trHeight w:val="6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620116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Α/Α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D08334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ΠΕΡΙΓΡΑΦΗ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465667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ΤΙΜΗ ΜΟΝΑΔΟΣ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6D9891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ΠΟΣΟΤΗΤΑ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82C2C6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ΣΥΝΟΛΟ</w:t>
            </w:r>
          </w:p>
        </w:tc>
      </w:tr>
      <w:tr w:rsidR="00B96D27" w:rsidRPr="00B96D27" w14:paraId="26D1E03B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3ECEBA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8D9FD2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Πίνακας αυτοματισμού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39047F" w14:textId="00CC637D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6E415E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CEAD0F" w14:textId="20CB7FC3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0518EC54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9411B9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2</w:t>
            </w:r>
          </w:p>
        </w:tc>
        <w:tc>
          <w:tcPr>
            <w:tcW w:w="55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78BB54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Τροφοδοτικό αδιάλειπτης λειτουργίας DC UPS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DB7462E" w14:textId="3C115075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0C232E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AE9F0F" w14:textId="39F12BF0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2C074C87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2EF8E1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3</w:t>
            </w:r>
          </w:p>
        </w:tc>
        <w:tc>
          <w:tcPr>
            <w:tcW w:w="55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0EA994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Υλικά Πίνακα Αυτοματισμού</w:t>
            </w:r>
          </w:p>
        </w:tc>
        <w:tc>
          <w:tcPr>
            <w:tcW w:w="14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8C6470" w14:textId="7F486C1F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F5F613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EE2B7D" w14:textId="742F76B1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3E7E548A" w14:textId="77777777" w:rsidTr="007902B3">
        <w:trPr>
          <w:trHeight w:val="34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0FA306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4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EDD7B4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Απομεμακρυσμένος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λογικός ελεγκτής (RTU) τύπου Β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78C28D" w14:textId="1868E1D7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CC4A82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5301F1" w14:textId="5BE962B4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4564DA1A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7E11BF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5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7B772B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Επικοινωνιακή διάταξη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597A1F6" w14:textId="0AACC342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2D1F3A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13CB23" w14:textId="237C7DB7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5F56FA5D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0FEFDC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6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71B1A7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Μετρητή Στάθμης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B90845" w14:textId="79EFA5A7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7F062C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1CAE49" w14:textId="44C01AFA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34ECC4E0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CFA571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lastRenderedPageBreak/>
              <w:t>7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0AA9DC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Υλικά διασύνδεση συστήματος χλωρίωσης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230D2D" w14:textId="79B2DF24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BD504A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BDF1A8" w14:textId="18D7B433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3B9D3AD6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498F2D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8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06AE53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Φωτοβολταϊκή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διάταξη παραγωγής ενέργειας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5AA574" w14:textId="5E27626F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8A445B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6D4282" w14:textId="2628D807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1E5FE734" w14:textId="77777777" w:rsidTr="007902B3">
        <w:trPr>
          <w:trHeight w:val="378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E6F3C5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9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227FBE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Λογισμικό PLC/RTU τυπικής δεξαμενής /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υδατόπυργου</w:t>
            </w:r>
            <w:proofErr w:type="spellEnd"/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8B782F" w14:textId="27F82DFE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8E8CF3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C21301" w14:textId="07F453AC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1EC6A88A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358790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10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9E78B5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Ανιχνευτής κίνησης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895F9D" w14:textId="770931CD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25FC26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473B9C" w14:textId="433A99C4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4BF54408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3C79F1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11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1EFB27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Εργασίες εγκατάστασης εξοπλισμού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95D086" w14:textId="36C87F15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6D77DA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9BB180" w14:textId="3A29DB74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6D7C7F75" w14:textId="77777777" w:rsidTr="007902B3">
        <w:trPr>
          <w:trHeight w:val="315"/>
          <w:jc w:val="center"/>
        </w:trPr>
        <w:tc>
          <w:tcPr>
            <w:tcW w:w="863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3FBA27" w14:textId="77777777" w:rsidR="00B96D27" w:rsidRPr="00B96D27" w:rsidRDefault="00B96D27" w:rsidP="00B96D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Συνολικό Κόστος :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D53C70" w14:textId="72D4D684" w:rsidR="00B96D27" w:rsidRPr="00B96D27" w:rsidRDefault="00B96D27" w:rsidP="00B96D27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6E46207B" w14:textId="77777777" w:rsidTr="005241AC">
        <w:trPr>
          <w:trHeight w:val="315"/>
          <w:jc w:val="center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2A590" w14:textId="77777777" w:rsidR="00B96D27" w:rsidRPr="00B96D27" w:rsidRDefault="00B96D27" w:rsidP="00B96D27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</w:p>
        </w:tc>
        <w:tc>
          <w:tcPr>
            <w:tcW w:w="5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65B1C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1F3D2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3B767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FA47C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</w:tr>
      <w:tr w:rsidR="00B96D27" w:rsidRPr="00B96D27" w14:paraId="283515C8" w14:textId="77777777" w:rsidTr="009D239E">
        <w:trPr>
          <w:trHeight w:val="31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58FD35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Α.Τ.35</w:t>
            </w:r>
          </w:p>
        </w:tc>
        <w:tc>
          <w:tcPr>
            <w:tcW w:w="939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57F68ABB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ΤΣΕ 35 : ΓΕΩΤΡΗΣΗ ΠΟΤΑΜΙΑ</w:t>
            </w:r>
          </w:p>
        </w:tc>
      </w:tr>
      <w:tr w:rsidR="00B96D27" w:rsidRPr="00B96D27" w14:paraId="3CF37DD2" w14:textId="77777777" w:rsidTr="005241AC">
        <w:trPr>
          <w:trHeight w:val="6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915813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Α/Α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EC9024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ΠΕΡΙΓΡΑΦΗ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629A9B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ΤΙΜΗ ΜΟΝΑΔΟΣ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D20ADE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ΠΟΣΟΤΗΤΑ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F7C955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ΣΥΝΟΛΟ</w:t>
            </w:r>
          </w:p>
        </w:tc>
      </w:tr>
      <w:tr w:rsidR="00B96D27" w:rsidRPr="00B96D27" w14:paraId="1210CAD4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2EC71E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99A96E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Πίνακας αυτοματισμού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05D181" w14:textId="6A367CF0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43151D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18DA571" w14:textId="4C898938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7244126B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41D446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2</w:t>
            </w:r>
          </w:p>
        </w:tc>
        <w:tc>
          <w:tcPr>
            <w:tcW w:w="55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79502E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Τροφοδοτικό αδιάλειπτης λειτουργίας DC UPS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205CAE2" w14:textId="4763EE1C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44EF3C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69A8DF1" w14:textId="53621218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4D119E9E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8388BA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3</w:t>
            </w:r>
          </w:p>
        </w:tc>
        <w:tc>
          <w:tcPr>
            <w:tcW w:w="55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21077C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Υλικά Πίνακα Αυτοματισμού</w:t>
            </w:r>
          </w:p>
        </w:tc>
        <w:tc>
          <w:tcPr>
            <w:tcW w:w="14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28F78F" w14:textId="5FB289BA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AE2F26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6538493" w14:textId="745CFA02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62F20AC6" w14:textId="77777777" w:rsidTr="007902B3">
        <w:trPr>
          <w:trHeight w:val="360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FEFB7A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4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023642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Προγραμματιζόμενος Λογικός Ελεγκτής PLC Τύπου Α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E871FF" w14:textId="5F5A9171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6A0C51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67609B" w14:textId="2DF01005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4157BECE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94406B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5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7837B1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Επικοινωνιακή διάταξη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FD4DA7" w14:textId="308A72F8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98DD07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643BD3" w14:textId="6DA35BDE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14F16FAF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3FC4AB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6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68BA2C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Μετρητής Παροχής  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εως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DN 65 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BB12F5" w14:textId="4A69628B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D32D33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79E275" w14:textId="2F083B80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6574D2CF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564380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7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683E72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Μετρητής Παροχής  DN 125 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730770D" w14:textId="47F64F27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540D2E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8A8749" w14:textId="69DF6E0C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51A118FA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C8407E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8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5EEDD4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Μετρητής Πίεσης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D69F81" w14:textId="4F477125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B1E844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28285B" w14:textId="3B8DA650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25C16BF9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481A92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9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300E28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Χυτοσιδηρός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φλαντζωτός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σύνδεσμος DN50-DN80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9BFA6E" w14:textId="02CC7A74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E34F5D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6870F0" w14:textId="443230BE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176A6688" w14:textId="77777777" w:rsidTr="007902B3">
        <w:trPr>
          <w:trHeight w:val="6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57FF8F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10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F3CB18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Χυτοσιδηρή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δικλείδα 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σύρτου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ελαστικής έμφραξης DN50-DN80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C32FC2" w14:textId="798257BA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0C0FB9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C41BC6" w14:textId="5484AF28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52A44417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EC1C96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11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1194A2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Χυτοσιδηρός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φλαντζωτός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σύνδεσμος DN125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5800B82" w14:textId="186C857E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4628FC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9F0C36" w14:textId="01406BF9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5BE5D1CC" w14:textId="77777777" w:rsidTr="007902B3">
        <w:trPr>
          <w:trHeight w:val="36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D50358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12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EE0A68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Χυτοσιδηρή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δικλείδα 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σύρτου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ελαστικής έμφραξης DN125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711FD8C" w14:textId="1649F430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388C18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636351" w14:textId="1F7AEC27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69C9DBD5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AE61DE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13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ED4490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Πίνακας Ισχύος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6C03A7" w14:textId="2E299EDE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D5187A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318CF00" w14:textId="49C24C97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284EB6D7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037A5D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14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79EF32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Μετρητής Ενέργειας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DA077E" w14:textId="0DC084CA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5E2229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15155A1" w14:textId="3E011994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26FC7379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C9162B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15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646094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Ομαλός 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Εκκινητής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Αντλίας 75KW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D9CDAE" w14:textId="2DB30091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B463BA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62B668" w14:textId="4B3F2752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29DF16F2" w14:textId="77777777" w:rsidTr="007902B3">
        <w:trPr>
          <w:trHeight w:val="38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E6AB92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16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50C5DF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Υλικά διασύνδεσης Ρυθμιστή Στροφών &amp; Ομαλού 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εκκινητή</w:t>
            </w:r>
            <w:proofErr w:type="spellEnd"/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C3E0F1" w14:textId="47298395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994AB9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D49EDB" w14:textId="50D4457C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6A088539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7FFE27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17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461FDF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Λογισμικό PLC/RTU τυπικού αντλιοστασίου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4171AD" w14:textId="1EA9BADB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B2AE25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6CFB968" w14:textId="7A7A97EF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5410CB0E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EBCF9F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18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88E086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Ανιχνευτής κίνησης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1A65BF" w14:textId="70722139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BE2DE6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F39E68" w14:textId="4C23AF9F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74363EFE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4AB8AC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19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9B5722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Εργασίες εγκατάστασης εξοπλισμού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6A731D" w14:textId="6571745A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CF0F7A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91A365" w14:textId="10155416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45354C26" w14:textId="77777777" w:rsidTr="007902B3">
        <w:trPr>
          <w:trHeight w:val="315"/>
          <w:jc w:val="center"/>
        </w:trPr>
        <w:tc>
          <w:tcPr>
            <w:tcW w:w="863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1B864A" w14:textId="77777777" w:rsidR="00B96D27" w:rsidRPr="00B96D27" w:rsidRDefault="00B96D27" w:rsidP="00B96D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Συνολικό Κόστος :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FBB401" w14:textId="1D4783FF" w:rsidR="00B96D27" w:rsidRPr="00B96D27" w:rsidRDefault="00B96D27" w:rsidP="00B96D27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79731FBD" w14:textId="77777777" w:rsidTr="005241AC">
        <w:trPr>
          <w:trHeight w:val="315"/>
          <w:jc w:val="center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73A14" w14:textId="77777777" w:rsidR="00B96D27" w:rsidRPr="00B96D27" w:rsidRDefault="00B96D27" w:rsidP="00B96D27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</w:p>
        </w:tc>
        <w:tc>
          <w:tcPr>
            <w:tcW w:w="5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BD6CD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C3F87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DFBB4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E042E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</w:tr>
      <w:tr w:rsidR="002B6836" w:rsidRPr="00B96D27" w14:paraId="2FE84C5F" w14:textId="77777777" w:rsidTr="005241AC">
        <w:trPr>
          <w:trHeight w:val="315"/>
          <w:jc w:val="center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3211B5" w14:textId="77777777" w:rsidR="002B6836" w:rsidRPr="00B96D27" w:rsidRDefault="002B6836" w:rsidP="00B96D27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</w:p>
        </w:tc>
        <w:tc>
          <w:tcPr>
            <w:tcW w:w="5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DE1F67" w14:textId="77777777" w:rsidR="002B6836" w:rsidRPr="00B96D27" w:rsidRDefault="002B6836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67734F" w14:textId="77777777" w:rsidR="002B6836" w:rsidRPr="00B96D27" w:rsidRDefault="002B6836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BF5CB7" w14:textId="77777777" w:rsidR="002B6836" w:rsidRPr="00B96D27" w:rsidRDefault="002B6836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54A91B" w14:textId="77777777" w:rsidR="002B6836" w:rsidRPr="00B96D27" w:rsidRDefault="002B6836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</w:tr>
      <w:tr w:rsidR="00B96D27" w:rsidRPr="00B96D27" w14:paraId="3F529D55" w14:textId="77777777" w:rsidTr="009D239E">
        <w:trPr>
          <w:trHeight w:val="31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959D5B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lastRenderedPageBreak/>
              <w:t>Α.Τ.36</w:t>
            </w:r>
          </w:p>
        </w:tc>
        <w:tc>
          <w:tcPr>
            <w:tcW w:w="939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16C2841A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ΤΣΕ 36 : ΔΕΞΑΜΕΝΗ ΠΙΑΝΑ</w:t>
            </w:r>
          </w:p>
        </w:tc>
      </w:tr>
      <w:tr w:rsidR="00B96D27" w:rsidRPr="00B96D27" w14:paraId="7EBEED1D" w14:textId="77777777" w:rsidTr="005241AC">
        <w:trPr>
          <w:trHeight w:val="6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6A8F15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Α/Α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00043B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ΠΕΡΙΓΡΑΦΗ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AEF89E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ΤΙΜΗ ΜΟΝΑΔΟΣ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848D2D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ΠΟΣΟΤΗΤΑ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28F800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ΣΥΝΟΛΟ</w:t>
            </w:r>
          </w:p>
        </w:tc>
      </w:tr>
      <w:tr w:rsidR="00B96D27" w:rsidRPr="00B96D27" w14:paraId="697C3415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9B7EEC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611AA5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Πίνακας αυτοματισμού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480FF9" w14:textId="5B9F835C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9989BE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546000A" w14:textId="58CDB26E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001487FE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E6E929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2</w:t>
            </w:r>
          </w:p>
        </w:tc>
        <w:tc>
          <w:tcPr>
            <w:tcW w:w="55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8BBA70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Τροφοδοτικό αδιάλειπτης λειτουργίας DC UPS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87C2DC9" w14:textId="117F4355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F53C5B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1193BB6" w14:textId="6642FA54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7342AE99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B1CAB4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3</w:t>
            </w:r>
          </w:p>
        </w:tc>
        <w:tc>
          <w:tcPr>
            <w:tcW w:w="55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BA3467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Υλικά Πίνακα Αυτοματισμού</w:t>
            </w:r>
          </w:p>
        </w:tc>
        <w:tc>
          <w:tcPr>
            <w:tcW w:w="14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379592B" w14:textId="5A46BE5D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5E82F0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1D2137F" w14:textId="328A5696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0F80AFF2" w14:textId="77777777" w:rsidTr="007902B3">
        <w:trPr>
          <w:trHeight w:val="360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311E04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4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5968BA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Απομεμακρυσμένος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λογικός ελεγκτής (RTU) τύπου Β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138948" w14:textId="6701CF3F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863D3D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E81BD6" w14:textId="00288BD1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09718ECC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EA8A2A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5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C35062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Επικοινωνιακή διάταξη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EFCBB8" w14:textId="4B789F71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671F17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20BFF9" w14:textId="2E8883CE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70D297E7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7FEBB1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6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81DF5D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Μετρητή Στάθμης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362A225" w14:textId="6D89A00B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F3111F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E4CE7D" w14:textId="46353620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3B1CD7B3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1A7AEB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7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EA68E8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Υλικά διασύνδεση συστήματος χλωρίωσης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C75675" w14:textId="53CDB8B6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4CBFF6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6D2B25" w14:textId="026A4C03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7B96C143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8BBCC7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8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D5F475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Φωτοβολταϊκή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διάταξη παραγωγής ενέργειας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10285C" w14:textId="1633FB8E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E93501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A32A33" w14:textId="42F2AF29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64E8E204" w14:textId="77777777" w:rsidTr="007902B3">
        <w:trPr>
          <w:trHeight w:val="283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812644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9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A5F384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Λογισμικό PLC/RTU τυπικής δεξαμενής /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υδατόπυργου</w:t>
            </w:r>
            <w:proofErr w:type="spellEnd"/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7BEF9D" w14:textId="63463D77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A419A6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678D751" w14:textId="733687D8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1EF23710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339802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10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5B556D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Ανιχνευτής κίνησης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E90220" w14:textId="18B0F7FE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036310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7FC23B1" w14:textId="0E06530C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32E68F78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371ABB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11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09616E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Εργασίες εγκατάστασης εξοπλισμού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EBAF93" w14:textId="5826851E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BB627C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BDFED9" w14:textId="23ACA44A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29BC2994" w14:textId="77777777" w:rsidTr="007902B3">
        <w:trPr>
          <w:trHeight w:val="315"/>
          <w:jc w:val="center"/>
        </w:trPr>
        <w:tc>
          <w:tcPr>
            <w:tcW w:w="863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1AB0C1" w14:textId="77777777" w:rsidR="00B96D27" w:rsidRPr="00B96D27" w:rsidRDefault="00B96D27" w:rsidP="00B96D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Συνολικό Κόστος :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FBC4DC" w14:textId="312775D0" w:rsidR="00B96D27" w:rsidRPr="00B96D27" w:rsidRDefault="00B96D27" w:rsidP="00B96D27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</w:p>
        </w:tc>
      </w:tr>
    </w:tbl>
    <w:p w14:paraId="2757013D" w14:textId="4A89EEB5" w:rsidR="005241AC" w:rsidRDefault="005241AC"/>
    <w:p w14:paraId="32A69794" w14:textId="183170AC" w:rsidR="00294315" w:rsidRPr="007801A7" w:rsidRDefault="00294315" w:rsidP="00294315">
      <w:pPr>
        <w:keepNext/>
        <w:keepLines/>
        <w:spacing w:before="120" w:after="120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el-GR"/>
        </w:rPr>
      </w:pPr>
      <w:bookmarkStart w:id="8" w:name="_Toc64887030"/>
      <w:r w:rsidRPr="007801A7">
        <w:rPr>
          <w:rFonts w:asciiTheme="majorHAnsi" w:eastAsiaTheme="majorEastAsia" w:hAnsiTheme="majorHAnsi" w:cstheme="majorBidi"/>
          <w:b/>
          <w:bCs/>
          <w:sz w:val="28"/>
          <w:szCs w:val="28"/>
          <w:lang w:val="el-GR"/>
        </w:rPr>
        <w:t>ΦΟΡΗΤΟΣ ΕΞΟΠΛΙΣΜΟΣ ΑΝΙΧΝΕΥΣΗΣ ΑΦΑΝΩΝ ΔΙΑΡΡΟΩΝ</w:t>
      </w:r>
      <w:r>
        <w:rPr>
          <w:rFonts w:asciiTheme="majorHAnsi" w:eastAsiaTheme="majorEastAsia" w:hAnsiTheme="majorHAnsi" w:cstheme="majorBidi"/>
          <w:b/>
          <w:bCs/>
          <w:sz w:val="28"/>
          <w:szCs w:val="28"/>
          <w:lang w:val="el-GR"/>
        </w:rPr>
        <w:t>, ΦΣΕ</w:t>
      </w:r>
      <w:bookmarkEnd w:id="8"/>
    </w:p>
    <w:tbl>
      <w:tblPr>
        <w:tblW w:w="10196" w:type="dxa"/>
        <w:jc w:val="center"/>
        <w:tblLayout w:type="fixed"/>
        <w:tblLook w:val="04A0" w:firstRow="1" w:lastRow="0" w:firstColumn="1" w:lastColumn="0" w:noHBand="0" w:noVBand="1"/>
      </w:tblPr>
      <w:tblGrid>
        <w:gridCol w:w="799"/>
        <w:gridCol w:w="5568"/>
        <w:gridCol w:w="1432"/>
        <w:gridCol w:w="839"/>
        <w:gridCol w:w="1558"/>
      </w:tblGrid>
      <w:tr w:rsidR="00B96D27" w:rsidRPr="003C33D8" w14:paraId="342E3DF3" w14:textId="77777777" w:rsidTr="000C57EE">
        <w:trPr>
          <w:trHeight w:val="31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81550E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 xml:space="preserve">A.T.37 </w:t>
            </w:r>
          </w:p>
        </w:tc>
        <w:tc>
          <w:tcPr>
            <w:tcW w:w="939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7AA8AE28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ΦΟΡΗΤΟΣ ΕΞΟΠΛΙΣΜΟΣ ΑΝΙΧΝΕΥΣΗΣ ΑΦΑΝΩΝ ΔΙΑΡΡΟΩΝ</w:t>
            </w:r>
          </w:p>
        </w:tc>
      </w:tr>
      <w:tr w:rsidR="00BC7150" w:rsidRPr="00B96D27" w14:paraId="2D7ED1B7" w14:textId="77777777" w:rsidTr="000C57EE">
        <w:trPr>
          <w:trHeight w:val="31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0B7236" w14:textId="77777777" w:rsidR="00BC7150" w:rsidRPr="00B96D27" w:rsidRDefault="00BC7150" w:rsidP="00BC71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Α/Α</w:t>
            </w:r>
          </w:p>
        </w:tc>
        <w:tc>
          <w:tcPr>
            <w:tcW w:w="55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2960C6" w14:textId="68FB0BDA" w:rsidR="00BC7150" w:rsidRPr="00B96D27" w:rsidRDefault="00BC7150" w:rsidP="00BC71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ΠΕΡΙΓΡΑΦΗ</w:t>
            </w:r>
          </w:p>
        </w:tc>
        <w:tc>
          <w:tcPr>
            <w:tcW w:w="14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728025" w14:textId="3747EB28" w:rsidR="00BC7150" w:rsidRPr="00B96D27" w:rsidRDefault="00BC7150" w:rsidP="00BC71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ΤΙΜΗ ΜΟΝΑΔΟΣ</w:t>
            </w:r>
          </w:p>
        </w:tc>
        <w:tc>
          <w:tcPr>
            <w:tcW w:w="8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AADACB" w14:textId="0F67DDCE" w:rsidR="00BC7150" w:rsidRPr="00B96D27" w:rsidRDefault="00BC7150" w:rsidP="00BC71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ΠΟΣΟΤΗΤΑ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985EEF" w14:textId="1D53C675" w:rsidR="00BC7150" w:rsidRPr="00B96D27" w:rsidRDefault="00BC7150" w:rsidP="00BC71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ΣΥΝΟΛΟ</w:t>
            </w:r>
          </w:p>
        </w:tc>
      </w:tr>
      <w:tr w:rsidR="00B96D27" w:rsidRPr="00B96D27" w14:paraId="45861AF5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40199E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55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23AED2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Γεώφωνο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</w:t>
            </w:r>
          </w:p>
        </w:tc>
        <w:tc>
          <w:tcPr>
            <w:tcW w:w="14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EF681D5" w14:textId="51DF789D" w:rsidR="00B96D27" w:rsidRPr="00B96D27" w:rsidRDefault="00B96D27" w:rsidP="00B96D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DFB687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2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6A0D1D" w14:textId="2BCC02DD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5241AC" w:rsidRPr="00B96D27" w14:paraId="13FA80B0" w14:textId="77777777" w:rsidTr="000C57EE">
        <w:trPr>
          <w:trHeight w:val="31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FDB072" w14:textId="0183DF57" w:rsidR="005241AC" w:rsidRPr="00B96D27" w:rsidRDefault="005241AC" w:rsidP="005241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2</w:t>
            </w:r>
          </w:p>
        </w:tc>
        <w:tc>
          <w:tcPr>
            <w:tcW w:w="55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66DB94" w14:textId="33EF486E" w:rsidR="005241AC" w:rsidRPr="00B96D27" w:rsidRDefault="005241AC" w:rsidP="005241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Φορητο</w:t>
            </w:r>
            <w:r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ς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Η/Υ με λογισμικό SCADA Web (ΦΣΕ)</w:t>
            </w:r>
          </w:p>
        </w:tc>
        <w:tc>
          <w:tcPr>
            <w:tcW w:w="14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02B89F" w14:textId="052306E4" w:rsidR="005241AC" w:rsidRPr="00B96D27" w:rsidRDefault="005241AC" w:rsidP="005241A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718F44" w14:textId="18DDF47A" w:rsidR="005241AC" w:rsidRPr="00B96D27" w:rsidRDefault="005241AC" w:rsidP="005241A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39205F0" w14:textId="4C96AE4D" w:rsidR="00B958ED" w:rsidRPr="00B96D27" w:rsidRDefault="00B958ED" w:rsidP="00B958ED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C618BC" w:rsidRPr="00B96D27" w14:paraId="7D9C701E" w14:textId="77777777" w:rsidTr="007902B3">
        <w:trPr>
          <w:trHeight w:val="315"/>
          <w:jc w:val="center"/>
        </w:trPr>
        <w:tc>
          <w:tcPr>
            <w:tcW w:w="863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D02B8F" w14:textId="617E328C" w:rsidR="00C618BC" w:rsidRPr="00B96D27" w:rsidRDefault="00C618BC" w:rsidP="00C618B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Συνολικό Κόστος :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23CDD6" w14:textId="4BA9ADE4" w:rsidR="00C618BC" w:rsidRPr="00B96D27" w:rsidRDefault="00C618BC" w:rsidP="005241AC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</w:p>
        </w:tc>
      </w:tr>
    </w:tbl>
    <w:p w14:paraId="4FD73B87" w14:textId="247B786C" w:rsidR="005241AC" w:rsidRDefault="005241AC"/>
    <w:p w14:paraId="2FC795D6" w14:textId="16CBFAFA" w:rsidR="001A188E" w:rsidRDefault="001A188E"/>
    <w:p w14:paraId="2A680032" w14:textId="1574D3B5" w:rsidR="001A188E" w:rsidRDefault="001A188E"/>
    <w:p w14:paraId="3DEA7BCE" w14:textId="03234B04" w:rsidR="001A188E" w:rsidRDefault="001A188E"/>
    <w:p w14:paraId="7C0180B0" w14:textId="096F4101" w:rsidR="001A188E" w:rsidRDefault="001A188E"/>
    <w:p w14:paraId="0C1D82FB" w14:textId="351846A6" w:rsidR="001A188E" w:rsidRDefault="001A188E"/>
    <w:p w14:paraId="7F5B1F00" w14:textId="77777777" w:rsidR="001A188E" w:rsidRDefault="001A188E"/>
    <w:p w14:paraId="0F1E42EF" w14:textId="73FC1FB1" w:rsidR="00294315" w:rsidRPr="007801A7" w:rsidRDefault="00294315" w:rsidP="00294315">
      <w:pPr>
        <w:keepNext/>
        <w:keepLines/>
        <w:spacing w:before="120" w:after="120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el-GR"/>
        </w:rPr>
      </w:pPr>
      <w:bookmarkStart w:id="9" w:name="_Toc64887031"/>
      <w:r w:rsidRPr="007801A7">
        <w:rPr>
          <w:rFonts w:asciiTheme="majorHAnsi" w:eastAsiaTheme="majorEastAsia" w:hAnsiTheme="majorHAnsi" w:cstheme="majorBidi"/>
          <w:b/>
          <w:bCs/>
          <w:sz w:val="28"/>
          <w:szCs w:val="28"/>
          <w:lang w:val="el-GR"/>
        </w:rPr>
        <w:lastRenderedPageBreak/>
        <w:t>ΣΤΑΘΜΟΙ ΕΛΕΓΧΟΥ &amp; ΔΙΑΧΕΙΡΙΣΗΣ (ΚΣΕ)</w:t>
      </w:r>
      <w:bookmarkEnd w:id="9"/>
    </w:p>
    <w:tbl>
      <w:tblPr>
        <w:tblW w:w="10196" w:type="dxa"/>
        <w:jc w:val="center"/>
        <w:tblLayout w:type="fixed"/>
        <w:tblLook w:val="04A0" w:firstRow="1" w:lastRow="0" w:firstColumn="1" w:lastColumn="0" w:noHBand="0" w:noVBand="1"/>
      </w:tblPr>
      <w:tblGrid>
        <w:gridCol w:w="799"/>
        <w:gridCol w:w="5568"/>
        <w:gridCol w:w="1432"/>
        <w:gridCol w:w="839"/>
        <w:gridCol w:w="1558"/>
      </w:tblGrid>
      <w:tr w:rsidR="00B96D27" w:rsidRPr="00B96D27" w14:paraId="5EF4FB00" w14:textId="77777777" w:rsidTr="001A188E">
        <w:trPr>
          <w:trHeight w:val="31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602607" w14:textId="4DE4127C" w:rsidR="00B96D27" w:rsidRPr="00B96D27" w:rsidRDefault="00B96D27" w:rsidP="001A188E">
            <w:pPr>
              <w:spacing w:after="0" w:line="240" w:lineRule="auto"/>
              <w:ind w:left="-120" w:right="-146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 xml:space="preserve">Α.Τ.38 </w:t>
            </w:r>
          </w:p>
        </w:tc>
        <w:tc>
          <w:tcPr>
            <w:tcW w:w="939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439FA7CB" w14:textId="20691293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ΣΤΑΘΜΟΙ ΕΛΕΓΧΟΥ &amp; ΔΙΑΧΕΙΡΙΣΗΣ (ΚΣΕ)</w:t>
            </w:r>
          </w:p>
        </w:tc>
      </w:tr>
      <w:tr w:rsidR="001A188E" w:rsidRPr="00B96D27" w14:paraId="4F6ABC5D" w14:textId="77777777" w:rsidTr="001A188E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4E0A2F" w14:textId="1D461895" w:rsidR="001A188E" w:rsidRPr="00B96D27" w:rsidRDefault="001A188E" w:rsidP="001A18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Α/Α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E9AF74" w14:textId="512666C2" w:rsidR="001A188E" w:rsidRPr="00B96D27" w:rsidRDefault="001A188E" w:rsidP="001A18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ΠΕΡΙΓΡΑΦΗ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FCAAB7" w14:textId="602580B0" w:rsidR="001A188E" w:rsidRPr="00B96D27" w:rsidRDefault="001A188E" w:rsidP="001A18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ΤΙΜΗ ΜΟΝΑΔΟΣ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2E0373" w14:textId="784D7367" w:rsidR="001A188E" w:rsidRPr="00B96D27" w:rsidRDefault="001A188E" w:rsidP="001A18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ΠΟΣΟΤΗΤΑ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472BDF" w14:textId="1908CD35" w:rsidR="001A188E" w:rsidRPr="00B96D27" w:rsidRDefault="001A188E" w:rsidP="001A18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ΣΥΝΟΛΟ</w:t>
            </w:r>
          </w:p>
        </w:tc>
      </w:tr>
      <w:tr w:rsidR="00B96D27" w:rsidRPr="00B96D27" w14:paraId="7EEED722" w14:textId="77777777" w:rsidTr="007902B3">
        <w:trPr>
          <w:trHeight w:val="456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C91805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AB68A8" w14:textId="5CAC8397" w:rsidR="00B96D27" w:rsidRPr="003C33D8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eastAsia="el-GR"/>
              </w:rPr>
              <w:t xml:space="preserve">Server (SCADA &amp; </w:t>
            </w: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Διαχείρισης</w:t>
            </w:r>
            <w:r w:rsidRPr="00B96D27">
              <w:rPr>
                <w:rFonts w:ascii="Calibri" w:eastAsia="Times New Roman" w:hAnsi="Calibri" w:cs="Calibri"/>
                <w:color w:val="000000"/>
                <w:sz w:val="22"/>
                <w:lang w:eastAsia="el-GR"/>
              </w:rPr>
              <w:t xml:space="preserve"> </w:t>
            </w: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Δικτύων</w:t>
            </w:r>
            <w:r w:rsidRPr="00B96D27">
              <w:rPr>
                <w:rFonts w:ascii="Calibri" w:eastAsia="Times New Roman" w:hAnsi="Calibri" w:cs="Calibri"/>
                <w:color w:val="000000"/>
                <w:sz w:val="22"/>
                <w:lang w:eastAsia="el-GR"/>
              </w:rPr>
              <w:t>,</w:t>
            </w:r>
            <w:r w:rsidR="003C33D8" w:rsidRPr="003C33D8">
              <w:rPr>
                <w:rFonts w:ascii="Calibri" w:eastAsia="Times New Roman" w:hAnsi="Calibri" w:cs="Calibri"/>
                <w:color w:val="000000"/>
                <w:sz w:val="22"/>
                <w:lang w:eastAsia="el-GR"/>
              </w:rPr>
              <w:t xml:space="preserve"> </w:t>
            </w:r>
            <w:r w:rsidRPr="00B96D27">
              <w:rPr>
                <w:rFonts w:ascii="Calibri" w:eastAsia="Times New Roman" w:hAnsi="Calibri" w:cs="Calibri"/>
                <w:color w:val="000000"/>
                <w:sz w:val="22"/>
                <w:lang w:eastAsia="el-GR"/>
              </w:rPr>
              <w:t xml:space="preserve">Rack Mount, Rack, Lan 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κλπ</w:t>
            </w:r>
            <w:proofErr w:type="spellEnd"/>
            <w:r w:rsidR="003C33D8" w:rsidRPr="003C33D8">
              <w:rPr>
                <w:rFonts w:ascii="Calibri" w:eastAsia="Times New Roman" w:hAnsi="Calibri" w:cs="Calibri"/>
                <w:color w:val="000000"/>
                <w:sz w:val="22"/>
                <w:lang w:eastAsia="el-GR"/>
              </w:rPr>
              <w:t>)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DAE401" w14:textId="4780EF93" w:rsidR="00B96D27" w:rsidRPr="002B6836" w:rsidRDefault="00B96D27" w:rsidP="00B96D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69AE37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4D4222" w14:textId="4E03F8D5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5F5ED4FF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C029D1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2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10F126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Θέσεις Εργασίας SCADA PC 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FFF773" w14:textId="3873BBE3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C4DCE8" w14:textId="742F40CA" w:rsidR="00B96D27" w:rsidRPr="00B96D27" w:rsidRDefault="003C33D8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5B79DC" w14:textId="096DE949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6892BF43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2EFFCB" w14:textId="41752E2B" w:rsidR="00B96D27" w:rsidRPr="00B96D27" w:rsidRDefault="00B958ED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3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17DACD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Σύστημα Ασύρματης επικοινωνίας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31ABF6" w14:textId="4AFBB301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9ECCC4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D225139" w14:textId="589B4A31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4A60193B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C05916" w14:textId="06233599" w:rsidR="00B96D27" w:rsidRPr="00B96D27" w:rsidRDefault="00B958ED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4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268279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Διαχειριστής Επικοινωνιών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6841DC" w14:textId="350F0867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B36FF5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DAFE70" w14:textId="587A2E3D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0957A033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B4C0BA" w14:textId="1B7E2D31" w:rsidR="00B96D27" w:rsidRPr="00B96D27" w:rsidRDefault="00B958ED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5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5286AC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Εκτυπωτές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1054BEE" w14:textId="1CC2257F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3E9BF6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F2168A" w14:textId="624CBE56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670A7B47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A985DE" w14:textId="3F5C5AA6" w:rsidR="00B96D27" w:rsidRPr="00B96D27" w:rsidRDefault="00B958ED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6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81581C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UPS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1E0870" w14:textId="5F2536F3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365C99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8B1DFF" w14:textId="352EE3D3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3C33D8" w:rsidRPr="00B96D27" w14:paraId="1D985671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DD3D12" w14:textId="1E384AAA" w:rsidR="003C33D8" w:rsidRDefault="003C33D8" w:rsidP="003C33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7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7CC5F0" w14:textId="5770A57F" w:rsidR="003C33D8" w:rsidRPr="00B96D27" w:rsidRDefault="003C33D8" w:rsidP="003C33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Φορητός εξοπλισμός παρακολούθησης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C25F55" w14:textId="77777777" w:rsidR="003C33D8" w:rsidRPr="00B96D27" w:rsidRDefault="003C33D8" w:rsidP="003C33D8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CFFCE0" w14:textId="204C9184" w:rsidR="003C33D8" w:rsidRPr="00B96D27" w:rsidRDefault="003C33D8" w:rsidP="003C33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24CB4F" w14:textId="77777777" w:rsidR="003C33D8" w:rsidRPr="00B96D27" w:rsidRDefault="003C33D8" w:rsidP="003C33D8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3C33D8" w:rsidRPr="00B96D27" w14:paraId="448E329B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793962" w14:textId="709513E0" w:rsidR="003C33D8" w:rsidRDefault="003C33D8" w:rsidP="003C33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8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49B4F3A" w14:textId="1789E616" w:rsidR="003C33D8" w:rsidRPr="00B96D27" w:rsidRDefault="003C33D8" w:rsidP="003C33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Οθόνη γραφικής απεικόνισης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3B29C1" w14:textId="77777777" w:rsidR="003C33D8" w:rsidRPr="00B96D27" w:rsidRDefault="003C33D8" w:rsidP="003C33D8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BDA81B" w14:textId="34773F48" w:rsidR="003C33D8" w:rsidRPr="00B96D27" w:rsidRDefault="003C33D8" w:rsidP="003C33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E6E93A" w14:textId="77777777" w:rsidR="003C33D8" w:rsidRPr="00B96D27" w:rsidRDefault="003C33D8" w:rsidP="003C33D8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0B46A6FE" w14:textId="77777777" w:rsidTr="007902B3">
        <w:trPr>
          <w:trHeight w:val="557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28431D" w14:textId="05EE7435" w:rsidR="00B96D27" w:rsidRPr="00B96D27" w:rsidRDefault="003C33D8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9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A36DB9" w14:textId="05DD303A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Λογισμικό 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Τηλε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-ελέγχου / Τηλεχειρισμού  (Server </w:t>
            </w:r>
            <w:r w:rsidR="00E84F4C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-</w:t>
            </w: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Client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</w:t>
            </w:r>
            <w:r w:rsidR="00E84F4C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-</w:t>
            </w:r>
            <w:bookmarkStart w:id="10" w:name="_GoBack"/>
            <w:bookmarkEnd w:id="10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Web Access) για το σύνολο των Η/Υ (Άδειες S/W)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B54945" w14:textId="31BA02DC" w:rsidR="00B96D27" w:rsidRPr="00B96D27" w:rsidRDefault="00B96D27" w:rsidP="00B96D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C8A797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D24FA7" w14:textId="62E6F5C9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592E3819" w14:textId="77777777" w:rsidTr="007902B3">
        <w:trPr>
          <w:trHeight w:val="679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811246" w14:textId="2E1753C1" w:rsidR="00B96D27" w:rsidRPr="00B96D27" w:rsidRDefault="003C33D8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10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A6E384" w14:textId="787A4EF1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Λογισμικό παραμετροποίησης τηλεπικοινωνιών ΚΣΕ: 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radiomodem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,</w:t>
            </w:r>
            <w:r w:rsidR="00E84F4C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modem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,</w:t>
            </w:r>
            <w:r w:rsidR="00E84F4C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</w:t>
            </w: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GSM,</w:t>
            </w:r>
            <w:r w:rsidR="00E84F4C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</w:t>
            </w: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WEB 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server</w:t>
            </w:r>
            <w:proofErr w:type="spellEnd"/>
            <w:r w:rsidR="00E84F4C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</w:t>
            </w: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(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Αδειες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 S/W)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7321DC" w14:textId="480C920E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E6C5C5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3DF007" w14:textId="516FFB95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2F4CE03B" w14:textId="77777777" w:rsidTr="007902B3">
        <w:trPr>
          <w:trHeight w:val="6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2B0526" w14:textId="76FFA09F" w:rsidR="00B96D27" w:rsidRPr="00B96D27" w:rsidRDefault="003C33D8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11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717C7D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 xml:space="preserve">Λογισμικό </w:t>
            </w:r>
            <w:proofErr w:type="spellStart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Τηλε</w:t>
            </w:r>
            <w:proofErr w:type="spellEnd"/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-ελέγχου / Τηλεχειρισμού – Υπηρεσίες Παραμετροποίησης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C1A0A6" w14:textId="254BFEA6" w:rsidR="00B96D27" w:rsidRPr="00B96D27" w:rsidRDefault="00B96D27" w:rsidP="00B96D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3CE6F5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751900" w14:textId="50135B9E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7549AD1F" w14:textId="77777777" w:rsidTr="007902B3">
        <w:trPr>
          <w:trHeight w:val="329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42F8FF" w14:textId="754EECC5" w:rsidR="00B96D27" w:rsidRPr="00B96D27" w:rsidRDefault="00B958ED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  <w:r w:rsidR="003C33D8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2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572601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Λογισμικό για τον προγραμματισμό των PLC (Άδειες S/W)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59C642" w14:textId="6F74FECB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17C046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37FF4A" w14:textId="11AEAA19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270D96DB" w14:textId="77777777" w:rsidTr="007902B3">
        <w:trPr>
          <w:trHeight w:val="419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836630" w14:textId="3ADBE7C4" w:rsidR="00B96D27" w:rsidRPr="00B96D27" w:rsidRDefault="00B958ED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  <w:r w:rsidR="003C33D8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3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F416E2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Άδεια Λογισμικού Χωρικής Αποτύπωσης (Άδειες S/W)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1E8E9A" w14:textId="765F9F70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51941E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AC2B7F" w14:textId="74C0318F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127FCDA3" w14:textId="77777777" w:rsidTr="007902B3">
        <w:trPr>
          <w:trHeight w:val="837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6122BA" w14:textId="2844FDB4" w:rsidR="00B96D27" w:rsidRPr="00B96D27" w:rsidRDefault="00B958ED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  <w:r w:rsidR="003C33D8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4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7E2B3C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Λογισμικό Μαθηματικού Μοντέλου Προσομοίωσης, Αποτύπωσης Λειτουργίας Δικτύων, Διαχείρισης Ενέργειας , διαχείρισης ζήτησης και διαρροών  (Άδειες S/W)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4D8BB0" w14:textId="4D7488E4" w:rsidR="00B96D27" w:rsidRPr="00B96D27" w:rsidRDefault="00B96D27" w:rsidP="00B96D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F4D88D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244535" w14:textId="0C3A28CC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0AF628DC" w14:textId="77777777" w:rsidTr="007902B3">
        <w:trPr>
          <w:trHeight w:val="1089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008F5A" w14:textId="2E4C5DB7" w:rsidR="00B96D27" w:rsidRPr="00B96D27" w:rsidRDefault="00B958ED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  <w:r w:rsidR="003C33D8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5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883ED2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Αποτύπωση Δικτύων, Παραμετροποίηση και προσαρμογή  Μαθηματικού Μοντέλου Προσομοίωσης, Αποτύπωσης Λειτουργίας Δικτύων, Διαχείρισης Ενέργειας , διαχείρισης ζήτησης και διαρροών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DED0F0" w14:textId="0AB480C0" w:rsidR="00B96D27" w:rsidRPr="00B96D27" w:rsidRDefault="00B96D27" w:rsidP="00B96D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024812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93E647" w14:textId="2E3BD8AD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02C1341B" w14:textId="77777777" w:rsidTr="007902B3">
        <w:trPr>
          <w:trHeight w:val="315"/>
          <w:jc w:val="center"/>
        </w:trPr>
        <w:tc>
          <w:tcPr>
            <w:tcW w:w="7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8A252A" w14:textId="0F1EA116" w:rsidR="00B96D27" w:rsidRPr="00B96D27" w:rsidRDefault="00B958ED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  <w:r w:rsidR="003C33D8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6</w:t>
            </w: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C07A4C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Εγκατάσταση εξοπλισμού Κ.Σ.Ε.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209EBB" w14:textId="49BC0B22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766625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3956BC" w14:textId="48F43206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C618BC" w:rsidRPr="00B96D27" w14:paraId="7965739A" w14:textId="77777777" w:rsidTr="007902B3">
        <w:trPr>
          <w:trHeight w:val="315"/>
          <w:jc w:val="center"/>
        </w:trPr>
        <w:tc>
          <w:tcPr>
            <w:tcW w:w="863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05215EC2" w14:textId="5AA98ADD" w:rsidR="00C618BC" w:rsidRPr="00B96D27" w:rsidRDefault="00C618BC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ΣΥΝΟΛΟ Κ.Σ.Ε.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3CF3E4" w14:textId="5B2FED77" w:rsidR="00C618BC" w:rsidRPr="00B96D27" w:rsidRDefault="00C618BC" w:rsidP="00B96D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</w:p>
        </w:tc>
      </w:tr>
    </w:tbl>
    <w:p w14:paraId="62963DE5" w14:textId="188A3116" w:rsidR="00B958ED" w:rsidRDefault="00B958ED"/>
    <w:p w14:paraId="0889E666" w14:textId="2D587C85" w:rsidR="001A188E" w:rsidRDefault="001A188E"/>
    <w:p w14:paraId="36ADCD43" w14:textId="42DCCDBA" w:rsidR="001A188E" w:rsidRDefault="001A188E"/>
    <w:p w14:paraId="2BCD3568" w14:textId="7D08C7D5" w:rsidR="001A188E" w:rsidRDefault="001A188E"/>
    <w:p w14:paraId="54E73C0D" w14:textId="77777777" w:rsidR="001A188E" w:rsidRDefault="001A188E"/>
    <w:p w14:paraId="29D3AA76" w14:textId="77777777" w:rsidR="00294315" w:rsidRPr="007801A7" w:rsidRDefault="00294315" w:rsidP="00294315">
      <w:pPr>
        <w:keepNext/>
        <w:keepLines/>
        <w:spacing w:before="120" w:after="120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el-GR"/>
        </w:rPr>
      </w:pPr>
      <w:bookmarkStart w:id="11" w:name="_Toc64887032"/>
      <w:r w:rsidRPr="007801A7">
        <w:rPr>
          <w:rFonts w:asciiTheme="majorHAnsi" w:eastAsiaTheme="majorEastAsia" w:hAnsiTheme="majorHAnsi" w:cstheme="majorBidi"/>
          <w:b/>
          <w:bCs/>
          <w:sz w:val="28"/>
          <w:szCs w:val="28"/>
          <w:lang w:val="el-GR"/>
        </w:rPr>
        <w:t>ΓΕΝΙΚΕΣ ΥΠΗΡΕΣΙΕΣ</w:t>
      </w:r>
      <w:bookmarkEnd w:id="11"/>
    </w:p>
    <w:tbl>
      <w:tblPr>
        <w:tblW w:w="10196" w:type="dxa"/>
        <w:jc w:val="center"/>
        <w:tblLayout w:type="fixed"/>
        <w:tblLook w:val="04A0" w:firstRow="1" w:lastRow="0" w:firstColumn="1" w:lastColumn="0" w:noHBand="0" w:noVBand="1"/>
      </w:tblPr>
      <w:tblGrid>
        <w:gridCol w:w="841"/>
        <w:gridCol w:w="5526"/>
        <w:gridCol w:w="1432"/>
        <w:gridCol w:w="839"/>
        <w:gridCol w:w="1558"/>
      </w:tblGrid>
      <w:tr w:rsidR="001A188E" w:rsidRPr="00B96D27" w14:paraId="7689D55D" w14:textId="39BAD1E3" w:rsidTr="001A188E">
        <w:trPr>
          <w:trHeight w:val="315"/>
          <w:jc w:val="center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2725A" w14:textId="5D3760F3" w:rsidR="001A188E" w:rsidRPr="00B96D27" w:rsidRDefault="001A188E" w:rsidP="001A188E">
            <w:pPr>
              <w:spacing w:after="0" w:line="240" w:lineRule="auto"/>
              <w:ind w:left="-120" w:right="-146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Α.Τ. 39</w:t>
            </w:r>
          </w:p>
        </w:tc>
        <w:tc>
          <w:tcPr>
            <w:tcW w:w="9355" w:type="dxa"/>
            <w:gridSpan w:val="4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BFBFBF"/>
            <w:vAlign w:val="center"/>
          </w:tcPr>
          <w:p w14:paraId="4F12C144" w14:textId="308F2FF5" w:rsidR="001A188E" w:rsidRPr="00B96D27" w:rsidRDefault="001A188E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ΓΕΝΙΚΕΣ ΥΠΗΡΕΣΙΕΣ</w:t>
            </w:r>
          </w:p>
        </w:tc>
      </w:tr>
      <w:tr w:rsidR="00B96D27" w:rsidRPr="00B96D27" w14:paraId="076EB070" w14:textId="77777777" w:rsidTr="007902B3">
        <w:trPr>
          <w:trHeight w:val="315"/>
          <w:jc w:val="center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B357E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1</w:t>
            </w:r>
          </w:p>
        </w:tc>
        <w:tc>
          <w:tcPr>
            <w:tcW w:w="5526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ECFDB0C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ΕΚΠΑΙΔΕΥΣΗ - ΤΕΚΜΗΡΙΩΣΗ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131EA4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8B7E21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7277E8" w14:textId="58B5CD8A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3C33D8" w14:paraId="6626D867" w14:textId="77777777" w:rsidTr="007902B3">
        <w:trPr>
          <w:trHeight w:val="615"/>
          <w:jc w:val="center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737228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2</w:t>
            </w: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3EF4E96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Λειτουργία Συνολικού Συστήματος (για 3 μήνες) - Βελτιώσεις Συστήματος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A6931A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6638A4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797D083" w14:textId="519B02C5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C618BC" w:rsidRPr="00B96D27" w14:paraId="36A2568E" w14:textId="77777777" w:rsidTr="007902B3">
        <w:trPr>
          <w:trHeight w:val="315"/>
          <w:jc w:val="center"/>
        </w:trPr>
        <w:tc>
          <w:tcPr>
            <w:tcW w:w="863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23870AAB" w14:textId="13571C6F" w:rsidR="00C618BC" w:rsidRPr="00B96D27" w:rsidRDefault="00C618BC" w:rsidP="00C618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 xml:space="preserve">ΣΥΝΟΛΟ </w:t>
            </w: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B0FB38" w14:textId="42C61F06" w:rsidR="00C618BC" w:rsidRPr="00B96D27" w:rsidRDefault="00C618BC" w:rsidP="00B96D27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</w:p>
        </w:tc>
      </w:tr>
    </w:tbl>
    <w:p w14:paraId="38D17620" w14:textId="0EFB5C71" w:rsidR="00B958ED" w:rsidRDefault="00B958ED"/>
    <w:p w14:paraId="53FED0CF" w14:textId="77777777" w:rsidR="00294315" w:rsidRPr="007801A7" w:rsidRDefault="00294315" w:rsidP="00294315">
      <w:pPr>
        <w:keepNext/>
        <w:keepLines/>
        <w:spacing w:before="120" w:after="120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el-GR"/>
        </w:rPr>
      </w:pPr>
      <w:bookmarkStart w:id="12" w:name="_Toc64887033"/>
      <w:r w:rsidRPr="007801A7">
        <w:rPr>
          <w:rFonts w:asciiTheme="majorHAnsi" w:eastAsiaTheme="majorEastAsia" w:hAnsiTheme="majorHAnsi" w:cstheme="majorBidi"/>
          <w:b/>
          <w:bCs/>
          <w:sz w:val="28"/>
          <w:szCs w:val="28"/>
          <w:lang w:val="el-GR"/>
        </w:rPr>
        <w:t>ΣΥΝΟΛΙΚΟΣ ΠΡΟΫΠΟΛΟΓΙΣΜΟΣ</w:t>
      </w:r>
      <w:bookmarkEnd w:id="12"/>
    </w:p>
    <w:tbl>
      <w:tblPr>
        <w:tblW w:w="10196" w:type="dxa"/>
        <w:jc w:val="center"/>
        <w:tblLayout w:type="fixed"/>
        <w:tblLook w:val="04A0" w:firstRow="1" w:lastRow="0" w:firstColumn="1" w:lastColumn="0" w:noHBand="0" w:noVBand="1"/>
      </w:tblPr>
      <w:tblGrid>
        <w:gridCol w:w="799"/>
        <w:gridCol w:w="5568"/>
        <w:gridCol w:w="1432"/>
        <w:gridCol w:w="839"/>
        <w:gridCol w:w="1558"/>
      </w:tblGrid>
      <w:tr w:rsidR="00B96D27" w:rsidRPr="00B96D27" w14:paraId="094E44C2" w14:textId="77777777" w:rsidTr="0055778B">
        <w:trPr>
          <w:trHeight w:val="31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D8F44F8" w14:textId="77777777" w:rsidR="00B96D27" w:rsidRPr="00B96D27" w:rsidRDefault="00B96D27" w:rsidP="00B96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l-GR" w:eastAsia="el-GR"/>
              </w:rPr>
            </w:pPr>
          </w:p>
        </w:tc>
        <w:tc>
          <w:tcPr>
            <w:tcW w:w="939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4C558EA6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ΣΥΝΟΛΙΚΟΣ ΠΡΟΫΠΟΛΟΓΙΣΜΟΣ</w:t>
            </w:r>
          </w:p>
        </w:tc>
      </w:tr>
      <w:tr w:rsidR="00B96D27" w:rsidRPr="00B96D27" w14:paraId="42A55F8A" w14:textId="77777777" w:rsidTr="0055778B">
        <w:trPr>
          <w:trHeight w:val="31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B080C6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48EB8C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ΠΕΡΙΓΡΑΦΗ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811582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22BFD1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 </w:t>
            </w:r>
          </w:p>
        </w:tc>
        <w:tc>
          <w:tcPr>
            <w:tcW w:w="1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25A7DB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ΣΥΝΟΛΑ</w:t>
            </w:r>
          </w:p>
        </w:tc>
      </w:tr>
      <w:tr w:rsidR="00B96D27" w:rsidRPr="00B96D27" w14:paraId="570CEB0D" w14:textId="77777777" w:rsidTr="0055778B">
        <w:trPr>
          <w:trHeight w:val="31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4F08F3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17279F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ΣΥΝΟΛΟ T.Σ.Ε.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57D454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7984FD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EFBC06" w14:textId="45A112C1" w:rsidR="00B96D27" w:rsidRPr="00B96D27" w:rsidRDefault="00B96D27" w:rsidP="009D23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74CC00C5" w14:textId="77777777" w:rsidTr="0055778B">
        <w:trPr>
          <w:trHeight w:val="31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A22665" w14:textId="77777777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8A7ADE8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ΣΥΝΟΛΟ ΦΟΡΗΤΟΥ ΕΞΟΠΛΙΣΜΟΥ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C7867B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7EF76D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E6C2CE" w14:textId="4F594D54" w:rsidR="00B96D27" w:rsidRPr="00B96D27" w:rsidRDefault="00B96D27" w:rsidP="009D23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78D88424" w14:textId="77777777" w:rsidTr="0055778B">
        <w:trPr>
          <w:trHeight w:val="31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467EA6" w14:textId="77777777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8759487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ΣΥΝΟΛΟ Κ.Σ.Ε.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CFB9EF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1CFD2F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829DB8C" w14:textId="2FF879D7" w:rsidR="00B96D27" w:rsidRPr="00B96D27" w:rsidRDefault="00B96D27" w:rsidP="009D23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6EAF0EF9" w14:textId="77777777" w:rsidTr="0055778B">
        <w:trPr>
          <w:trHeight w:val="31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5243B4" w14:textId="77777777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FFC1626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ΓΕΝΙΚΕΣ ΥΠΗΡΕΣΙΕΣ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EA8DC3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4D6981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D53069" w14:textId="6A66FD47" w:rsidR="00B96D27" w:rsidRPr="00B96D27" w:rsidRDefault="00B96D27" w:rsidP="009D239E">
            <w:pPr>
              <w:spacing w:after="0" w:line="240" w:lineRule="auto"/>
              <w:ind w:firstLineChars="13" w:firstLine="29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5AAF1F20" w14:textId="77777777" w:rsidTr="0055778B">
        <w:trPr>
          <w:trHeight w:val="31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4CDE56B3" w14:textId="77777777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BFBFBF"/>
            <w:vAlign w:val="center"/>
            <w:hideMark/>
          </w:tcPr>
          <w:p w14:paraId="08B0EEC4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BFBFBF"/>
            <w:vAlign w:val="center"/>
            <w:hideMark/>
          </w:tcPr>
          <w:p w14:paraId="06C49199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BFBFBF"/>
            <w:vAlign w:val="center"/>
            <w:hideMark/>
          </w:tcPr>
          <w:p w14:paraId="3E125D7E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61998C7A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 </w:t>
            </w:r>
          </w:p>
        </w:tc>
      </w:tr>
      <w:tr w:rsidR="00B96D27" w:rsidRPr="00B96D27" w14:paraId="78626E35" w14:textId="77777777" w:rsidTr="0055778B">
        <w:trPr>
          <w:trHeight w:val="31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4A03AB" w14:textId="77777777" w:rsidR="00B96D27" w:rsidRPr="00B96D27" w:rsidRDefault="00B96D27" w:rsidP="00B96D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17B5FF5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ΓΕΝΙΚΟ ΣΥΝΟΛΟ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1D139E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867788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A45BCB" w14:textId="0C0F7446" w:rsidR="00B96D27" w:rsidRPr="00B96D27" w:rsidRDefault="00B96D27" w:rsidP="00B96D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</w:p>
        </w:tc>
      </w:tr>
      <w:tr w:rsidR="00B96D27" w:rsidRPr="00B96D27" w14:paraId="0C214A33" w14:textId="77777777" w:rsidTr="0055778B">
        <w:trPr>
          <w:trHeight w:val="31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2AE402" w14:textId="77777777" w:rsidR="00B96D27" w:rsidRPr="00B96D27" w:rsidRDefault="00B96D27" w:rsidP="00B96D27">
            <w:pPr>
              <w:spacing w:after="0" w:line="240" w:lineRule="auto"/>
              <w:ind w:firstLineChars="100" w:firstLine="221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F7A0B33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Φ.Π.Α. 24%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0C81B7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D90952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475F56" w14:textId="47EC4EFC" w:rsidR="00B96D27" w:rsidRPr="00B96D27" w:rsidRDefault="00B96D27" w:rsidP="00B96D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</w:tr>
      <w:tr w:rsidR="00B96D27" w:rsidRPr="003C33D8" w14:paraId="4DFDAF39" w14:textId="77777777" w:rsidTr="0055778B">
        <w:trPr>
          <w:trHeight w:val="315"/>
          <w:jc w:val="center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2845D7" w14:textId="77777777" w:rsidR="00B96D27" w:rsidRPr="00B96D27" w:rsidRDefault="00B96D27" w:rsidP="00B96D27">
            <w:pPr>
              <w:spacing w:after="0" w:line="240" w:lineRule="auto"/>
              <w:ind w:firstLineChars="100" w:firstLine="22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</w:p>
        </w:tc>
        <w:tc>
          <w:tcPr>
            <w:tcW w:w="55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0C359A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  <w:t>ΓΕΝΙΚΟ ΣΥΝΟΛΟ με Φ.Π.Α.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712F63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33A5A8" w14:textId="77777777" w:rsidR="00B96D27" w:rsidRPr="00B96D27" w:rsidRDefault="00B96D27" w:rsidP="00B96D2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</w:pPr>
            <w:r w:rsidRPr="00B96D27">
              <w:rPr>
                <w:rFonts w:ascii="Calibri" w:eastAsia="Times New Roman" w:hAnsi="Calibri" w:cs="Calibri"/>
                <w:color w:val="000000"/>
                <w:sz w:val="22"/>
                <w:lang w:val="el-GR" w:eastAsia="el-GR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66FCD2" w14:textId="4F9F042B" w:rsidR="00B96D27" w:rsidRPr="00B96D27" w:rsidRDefault="00B96D27" w:rsidP="00B96D2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l-GR" w:eastAsia="el-GR"/>
              </w:rPr>
            </w:pPr>
          </w:p>
        </w:tc>
      </w:tr>
    </w:tbl>
    <w:p w14:paraId="4741386D" w14:textId="2C1E8963" w:rsidR="00B96D27" w:rsidRDefault="00B96D27" w:rsidP="007801A7">
      <w:pPr>
        <w:keepNext/>
        <w:keepLines/>
        <w:spacing w:before="240" w:after="120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el-GR"/>
        </w:rPr>
      </w:pPr>
    </w:p>
    <w:p w14:paraId="02004563" w14:textId="226FD1AB" w:rsidR="00E00533" w:rsidRDefault="00E00533" w:rsidP="00C211A2">
      <w:pPr>
        <w:pStyle w:val="a8"/>
        <w:rPr>
          <w:lang w:val="el-GR"/>
        </w:rPr>
      </w:pPr>
    </w:p>
    <w:p w14:paraId="36CB641D" w14:textId="33CC81F4" w:rsidR="007902B3" w:rsidRDefault="007902B3" w:rsidP="00C211A2">
      <w:pPr>
        <w:pStyle w:val="a8"/>
        <w:rPr>
          <w:lang w:val="el-GR"/>
        </w:rPr>
      </w:pPr>
    </w:p>
    <w:p w14:paraId="47A24A2D" w14:textId="6260484A" w:rsidR="007902B3" w:rsidRPr="007902B3" w:rsidRDefault="007902B3" w:rsidP="007902B3">
      <w:pPr>
        <w:pStyle w:val="a8"/>
        <w:jc w:val="center"/>
        <w:rPr>
          <w:sz w:val="28"/>
          <w:szCs w:val="28"/>
          <w:lang w:val="el-GR"/>
        </w:rPr>
      </w:pPr>
      <w:r w:rsidRPr="007902B3">
        <w:rPr>
          <w:sz w:val="28"/>
          <w:szCs w:val="28"/>
          <w:lang w:val="el-GR"/>
        </w:rPr>
        <w:t>Ο ΠΡΟΣΦΕΡΩΝ</w:t>
      </w:r>
    </w:p>
    <w:p w14:paraId="20B05F84" w14:textId="77777777" w:rsidR="007902B3" w:rsidRDefault="007902B3" w:rsidP="00C211A2">
      <w:pPr>
        <w:pStyle w:val="a8"/>
        <w:rPr>
          <w:lang w:val="el-GR"/>
        </w:rPr>
      </w:pPr>
    </w:p>
    <w:p w14:paraId="4C731D84" w14:textId="77777777" w:rsidR="00E00533" w:rsidRPr="00C52B85" w:rsidRDefault="00E00533" w:rsidP="00C211A2">
      <w:pPr>
        <w:pStyle w:val="a8"/>
        <w:rPr>
          <w:lang w:val="el-GR"/>
        </w:rPr>
      </w:pPr>
    </w:p>
    <w:sectPr w:rsidR="00E00533" w:rsidRPr="00C52B85" w:rsidSect="002D624E">
      <w:pgSz w:w="12240" w:h="15840"/>
      <w:pgMar w:top="1843" w:right="1041" w:bottom="2552" w:left="1276" w:header="426" w:footer="263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4F">
      <wne:macro wne:macroName="NORMAL.NEWMACROS.MACRO1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082473" w14:textId="77777777" w:rsidR="00EE024B" w:rsidRDefault="00EE024B" w:rsidP="003B16D3">
      <w:pPr>
        <w:spacing w:after="0" w:line="240" w:lineRule="auto"/>
      </w:pPr>
      <w:r>
        <w:separator/>
      </w:r>
    </w:p>
  </w:endnote>
  <w:endnote w:type="continuationSeparator" w:id="0">
    <w:p w14:paraId="0D762C18" w14:textId="77777777" w:rsidR="00EE024B" w:rsidRDefault="00EE024B" w:rsidP="003B16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A1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0"/>
        <w:szCs w:val="20"/>
      </w:rPr>
      <w:id w:val="575941162"/>
      <w:docPartObj>
        <w:docPartGallery w:val="Page Numbers (Bottom of Page)"/>
        <w:docPartUnique/>
      </w:docPartObj>
    </w:sdtPr>
    <w:sdtEndPr/>
    <w:sdtContent>
      <w:p w14:paraId="3E380BEB" w14:textId="77777777" w:rsidR="005241AC" w:rsidRPr="00F65BBC" w:rsidRDefault="005241AC" w:rsidP="006F0A6F">
        <w:pPr>
          <w:pStyle w:val="a7"/>
          <w:pBdr>
            <w:top w:val="single" w:sz="4" w:space="1" w:color="auto"/>
          </w:pBdr>
          <w:tabs>
            <w:tab w:val="clear" w:pos="8306"/>
            <w:tab w:val="right" w:pos="9923"/>
          </w:tabs>
          <w:rPr>
            <w:sz w:val="16"/>
            <w:szCs w:val="16"/>
          </w:rPr>
        </w:pPr>
      </w:p>
      <w:tbl>
        <w:tblPr>
          <w:tblW w:w="9924" w:type="dxa"/>
          <w:jc w:val="center"/>
          <w:tblLayout w:type="fixed"/>
          <w:tblLook w:val="00A0" w:firstRow="1" w:lastRow="0" w:firstColumn="1" w:lastColumn="0" w:noHBand="0" w:noVBand="0"/>
        </w:tblPr>
        <w:tblGrid>
          <w:gridCol w:w="2553"/>
          <w:gridCol w:w="4961"/>
          <w:gridCol w:w="2410"/>
        </w:tblGrid>
        <w:tr w:rsidR="005241AC" w:rsidRPr="00F65BBC" w14:paraId="0DE70025" w14:textId="77777777" w:rsidTr="00F65BBC">
          <w:trPr>
            <w:trHeight w:hRule="exact" w:val="1219"/>
            <w:jc w:val="center"/>
          </w:trPr>
          <w:tc>
            <w:tcPr>
              <w:tcW w:w="2553" w:type="dxa"/>
              <w:tcMar>
                <w:top w:w="85" w:type="dxa"/>
                <w:bottom w:w="28" w:type="dxa"/>
              </w:tcMar>
            </w:tcPr>
            <w:p w14:paraId="072E0919" w14:textId="77777777" w:rsidR="005241AC" w:rsidRPr="00F65BBC" w:rsidRDefault="005241AC" w:rsidP="00F65BBC">
              <w:pPr>
                <w:spacing w:after="0"/>
                <w:jc w:val="both"/>
                <w:rPr>
                  <w:rFonts w:ascii="Cambria" w:eastAsia="Calibri" w:hAnsi="Cambria" w:cs="Calibri"/>
                  <w:sz w:val="22"/>
                  <w:highlight w:val="green"/>
                  <w:lang w:val="el-GR"/>
                </w:rPr>
              </w:pPr>
              <w:r w:rsidRPr="00F65BBC">
                <w:rPr>
                  <w:rFonts w:ascii="Cambria" w:eastAsia="Calibri" w:hAnsi="Cambria" w:cs="Calibri"/>
                  <w:noProof/>
                  <w:sz w:val="22"/>
                  <w:lang w:val="el-GR" w:eastAsia="el-GR"/>
                </w:rPr>
                <w:t xml:space="preserve">           </w:t>
              </w:r>
              <w:r w:rsidRPr="00F65BBC">
                <w:rPr>
                  <w:rFonts w:ascii="Cambria" w:eastAsia="Calibri" w:hAnsi="Cambria" w:cs="Calibri"/>
                  <w:noProof/>
                  <w:sz w:val="22"/>
                  <w:lang w:val="el-GR" w:eastAsia="el-GR"/>
                </w:rPr>
                <w:drawing>
                  <wp:inline distT="0" distB="0" distL="0" distR="0" wp14:anchorId="71FD3F97" wp14:editId="1B7D6DE2">
                    <wp:extent cx="643890" cy="426720"/>
                    <wp:effectExtent l="0" t="0" r="0" b="0"/>
                    <wp:docPr id="68" name="Εικόνα 6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Εικόνα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43890" cy="4267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  <w:p w14:paraId="0C1FA594" w14:textId="77777777" w:rsidR="005241AC" w:rsidRPr="00F65BBC" w:rsidRDefault="005241AC" w:rsidP="00F65BBC">
              <w:pPr>
                <w:spacing w:after="0" w:line="240" w:lineRule="auto"/>
                <w:jc w:val="both"/>
                <w:rPr>
                  <w:rFonts w:ascii="Calibri" w:eastAsia="Calibri" w:hAnsi="Calibri" w:cs="Calibri"/>
                  <w:b/>
                  <w:bCs/>
                  <w:sz w:val="10"/>
                  <w:szCs w:val="10"/>
                  <w:lang w:val="el-GR"/>
                </w:rPr>
              </w:pPr>
              <w:r w:rsidRPr="00F65BBC">
                <w:rPr>
                  <w:rFonts w:ascii="Calibri" w:eastAsia="Calibri" w:hAnsi="Calibri" w:cs="Calibri"/>
                  <w:b/>
                  <w:bCs/>
                  <w:sz w:val="24"/>
                  <w:szCs w:val="24"/>
                  <w:lang w:val="el-GR"/>
                </w:rPr>
                <w:t xml:space="preserve">           </w:t>
              </w:r>
              <w:r w:rsidRPr="00F65BBC">
                <w:rPr>
                  <w:rFonts w:ascii="Calibri" w:eastAsia="Calibri" w:hAnsi="Calibri" w:cs="Calibri"/>
                  <w:b/>
                  <w:bCs/>
                  <w:sz w:val="10"/>
                  <w:szCs w:val="10"/>
                  <w:lang w:val="el-GR"/>
                </w:rPr>
                <w:t xml:space="preserve">ΕΥΡΩΠΑΪΚΗ ΕΝΩΣΗ </w:t>
              </w:r>
            </w:p>
            <w:p w14:paraId="351FD9A9" w14:textId="77777777" w:rsidR="005241AC" w:rsidRPr="00F65BBC" w:rsidRDefault="005241AC" w:rsidP="00F65BBC">
              <w:pPr>
                <w:spacing w:after="0" w:line="240" w:lineRule="auto"/>
                <w:rPr>
                  <w:rFonts w:ascii="Calibri" w:eastAsia="Calibri" w:hAnsi="Calibri" w:cs="Calibri"/>
                  <w:sz w:val="10"/>
                  <w:szCs w:val="10"/>
                  <w:lang w:val="el-GR"/>
                </w:rPr>
              </w:pPr>
              <w:r w:rsidRPr="00F65BBC">
                <w:rPr>
                  <w:rFonts w:ascii="Calibri" w:eastAsia="Calibri" w:hAnsi="Calibri" w:cs="Calibri"/>
                  <w:sz w:val="10"/>
                  <w:szCs w:val="10"/>
                  <w:lang w:val="el-GR"/>
                </w:rPr>
                <w:t xml:space="preserve">                            Ευρωπαϊκό Ταμείο</w:t>
              </w:r>
            </w:p>
            <w:p w14:paraId="21EDF965" w14:textId="77777777" w:rsidR="005241AC" w:rsidRPr="00F65BBC" w:rsidRDefault="005241AC" w:rsidP="00F65BBC">
              <w:pPr>
                <w:spacing w:after="0" w:line="240" w:lineRule="auto"/>
                <w:rPr>
                  <w:rFonts w:ascii="Cambria" w:eastAsia="Calibri" w:hAnsi="Cambria" w:cs="Calibri"/>
                  <w:sz w:val="22"/>
                  <w:highlight w:val="green"/>
                  <w:lang w:val="el-GR"/>
                </w:rPr>
              </w:pPr>
              <w:r w:rsidRPr="00F65BBC">
                <w:rPr>
                  <w:rFonts w:ascii="Calibri" w:eastAsia="Calibri" w:hAnsi="Calibri" w:cs="Calibri"/>
                  <w:sz w:val="10"/>
                  <w:szCs w:val="10"/>
                  <w:lang w:val="el-GR"/>
                </w:rPr>
                <w:t xml:space="preserve">                      Περιφερειακής Ανάπτυξης</w:t>
              </w:r>
            </w:p>
          </w:tc>
          <w:tc>
            <w:tcPr>
              <w:tcW w:w="4961" w:type="dxa"/>
              <w:tcBorders>
                <w:left w:val="nil"/>
              </w:tcBorders>
              <w:tcMar>
                <w:top w:w="85" w:type="dxa"/>
                <w:bottom w:w="28" w:type="dxa"/>
              </w:tcMar>
            </w:tcPr>
            <w:p w14:paraId="418558BB" w14:textId="77777777" w:rsidR="005241AC" w:rsidRPr="00F65BBC" w:rsidRDefault="005241AC" w:rsidP="00F65BBC">
              <w:pPr>
                <w:spacing w:before="40" w:after="0"/>
                <w:jc w:val="center"/>
                <w:rPr>
                  <w:rFonts w:ascii="Cambria" w:eastAsia="Calibri" w:hAnsi="Cambria" w:cs="Calibri"/>
                  <w:szCs w:val="18"/>
                  <w:lang w:val="el-GR"/>
                </w:rPr>
              </w:pPr>
              <w:r w:rsidRPr="00F65BBC">
                <w:rPr>
                  <w:rFonts w:ascii="Calibri" w:eastAsia="Calibri" w:hAnsi="Calibri" w:cs="Calibri"/>
                  <w:b/>
                  <w:noProof/>
                  <w:szCs w:val="18"/>
                  <w:lang w:val="el-GR" w:eastAsia="el-GR"/>
                </w:rPr>
                <w:t>ΠΕΡΙΦΕΡΕΙΑΚΟ ΕΠΙΧΕΙΡΗΣΙΑΚΟ ΠΡΟΓΡΑΜΜΑ                                  «ΠΕΛΟΠΟΝΝΗΣΟΣ 2014-2020»</w:t>
              </w:r>
            </w:p>
          </w:tc>
          <w:tc>
            <w:tcPr>
              <w:tcW w:w="2410" w:type="dxa"/>
              <w:tcMar>
                <w:top w:w="85" w:type="dxa"/>
                <w:bottom w:w="28" w:type="dxa"/>
              </w:tcMar>
            </w:tcPr>
            <w:p w14:paraId="33A9CAE3" w14:textId="77777777" w:rsidR="005241AC" w:rsidRPr="00F65BBC" w:rsidRDefault="005241AC" w:rsidP="00F65BBC">
              <w:pPr>
                <w:jc w:val="right"/>
                <w:rPr>
                  <w:rFonts w:ascii="Cambria" w:eastAsia="Calibri" w:hAnsi="Cambria" w:cs="Calibri"/>
                  <w:sz w:val="22"/>
                  <w:lang w:val="el-GR"/>
                </w:rPr>
              </w:pPr>
              <w:r w:rsidRPr="00F65BBC">
                <w:rPr>
                  <w:rFonts w:ascii="Cambria" w:eastAsia="Calibri" w:hAnsi="Cambria" w:cs="Calibri"/>
                  <w:noProof/>
                  <w:sz w:val="22"/>
                  <w:lang w:val="el-GR" w:eastAsia="el-GR"/>
                </w:rPr>
                <w:drawing>
                  <wp:inline distT="0" distB="0" distL="0" distR="0" wp14:anchorId="35ED2B7A" wp14:editId="66A9BFE2">
                    <wp:extent cx="822960" cy="518160"/>
                    <wp:effectExtent l="0" t="0" r="0" b="0"/>
                    <wp:docPr id="69" name="Εικόνα 1" descr="C:\Users\Dell\AppData\Local\Temp\Rar$DIa4728.48014\espa1420_print.tif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 descr="C:\Users\Dell\AppData\Local\Temp\Rar$DIa4728.48014\espa1420_print.tif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59398" cy="54110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  <w:p w14:paraId="13D92ED9" w14:textId="77777777" w:rsidR="005241AC" w:rsidRPr="00F65BBC" w:rsidRDefault="005241AC" w:rsidP="00F65BBC">
              <w:pPr>
                <w:rPr>
                  <w:rFonts w:ascii="Cambria" w:eastAsia="Calibri" w:hAnsi="Cambria" w:cs="Calibri"/>
                  <w:sz w:val="22"/>
                  <w:lang w:val="el-GR"/>
                </w:rPr>
              </w:pPr>
            </w:p>
          </w:tc>
        </w:tr>
      </w:tbl>
      <w:p w14:paraId="1F240BD7" w14:textId="5E715E35" w:rsidR="005241AC" w:rsidRPr="002D624E" w:rsidRDefault="005241AC" w:rsidP="002D624E">
        <w:pPr>
          <w:pStyle w:val="a7"/>
          <w:pBdr>
            <w:top w:val="single" w:sz="4" w:space="1" w:color="auto"/>
          </w:pBdr>
          <w:tabs>
            <w:tab w:val="clear" w:pos="8306"/>
            <w:tab w:val="right" w:pos="9923"/>
          </w:tabs>
          <w:rPr>
            <w:sz w:val="12"/>
            <w:szCs w:val="12"/>
          </w:rPr>
        </w:pPr>
      </w:p>
      <w:p w14:paraId="07CF6A03" w14:textId="7AA6D948" w:rsidR="005241AC" w:rsidRPr="003B16D3" w:rsidRDefault="00121905" w:rsidP="006F0A6F">
        <w:pPr>
          <w:pStyle w:val="a7"/>
          <w:pBdr>
            <w:top w:val="single" w:sz="4" w:space="1" w:color="auto"/>
          </w:pBdr>
          <w:tabs>
            <w:tab w:val="clear" w:pos="8306"/>
            <w:tab w:val="right" w:pos="9923"/>
          </w:tabs>
          <w:rPr>
            <w:sz w:val="20"/>
            <w:szCs w:val="20"/>
          </w:rPr>
        </w:pPr>
        <w:r>
          <w:rPr>
            <w:sz w:val="20"/>
            <w:szCs w:val="20"/>
            <w:lang w:val="el-GR"/>
          </w:rPr>
          <w:t>ΕΝΤΥΠΟ ΟΙΚΟΝΟΜΙΚΗΣ ΠΡΟΣΦΟΡΑΣ</w:t>
        </w:r>
        <w:r w:rsidR="005241AC">
          <w:rPr>
            <w:sz w:val="20"/>
            <w:szCs w:val="20"/>
            <w:lang w:val="el-GR"/>
          </w:rPr>
          <w:t xml:space="preserve">                                                                                        </w:t>
        </w:r>
        <w:r w:rsidR="005241AC">
          <w:rPr>
            <w:sz w:val="20"/>
            <w:szCs w:val="20"/>
            <w:lang w:val="el-GR"/>
          </w:rPr>
          <w:tab/>
        </w:r>
        <w:proofErr w:type="spellStart"/>
        <w:r w:rsidR="005241AC" w:rsidRPr="003B16D3">
          <w:rPr>
            <w:sz w:val="20"/>
            <w:szCs w:val="20"/>
          </w:rPr>
          <w:t>Σελίδ</w:t>
        </w:r>
        <w:proofErr w:type="spellEnd"/>
        <w:r w:rsidR="005241AC" w:rsidRPr="003B16D3">
          <w:rPr>
            <w:sz w:val="20"/>
            <w:szCs w:val="20"/>
          </w:rPr>
          <w:t xml:space="preserve">α  </w:t>
        </w:r>
        <w:r w:rsidR="005241AC" w:rsidRPr="003B16D3">
          <w:rPr>
            <w:sz w:val="20"/>
            <w:szCs w:val="20"/>
          </w:rPr>
          <w:fldChar w:fldCharType="begin"/>
        </w:r>
        <w:r w:rsidR="005241AC" w:rsidRPr="003B16D3">
          <w:rPr>
            <w:sz w:val="20"/>
            <w:szCs w:val="20"/>
          </w:rPr>
          <w:instrText xml:space="preserve"> PAGE   \* MERGEFORMAT </w:instrText>
        </w:r>
        <w:r w:rsidR="005241AC" w:rsidRPr="003B16D3">
          <w:rPr>
            <w:sz w:val="20"/>
            <w:szCs w:val="20"/>
          </w:rPr>
          <w:fldChar w:fldCharType="separate"/>
        </w:r>
        <w:r w:rsidR="005241AC">
          <w:rPr>
            <w:noProof/>
            <w:sz w:val="20"/>
            <w:szCs w:val="20"/>
          </w:rPr>
          <w:t>1</w:t>
        </w:r>
        <w:r w:rsidR="005241AC" w:rsidRPr="003B16D3">
          <w:rPr>
            <w:sz w:val="20"/>
            <w:szCs w:val="20"/>
          </w:rPr>
          <w:fldChar w:fldCharType="end"/>
        </w:r>
        <w:r w:rsidR="005241AC" w:rsidRPr="003B16D3">
          <w:rPr>
            <w:sz w:val="20"/>
            <w:szCs w:val="20"/>
          </w:rPr>
          <w:t xml:space="preserve"> </w:t>
        </w:r>
      </w:p>
    </w:sdtContent>
  </w:sdt>
  <w:p w14:paraId="3B229D2D" w14:textId="77777777" w:rsidR="005241AC" w:rsidRDefault="005241A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C0072B" w14:textId="77777777" w:rsidR="00EE024B" w:rsidRDefault="00EE024B" w:rsidP="003B16D3">
      <w:pPr>
        <w:spacing w:after="0" w:line="240" w:lineRule="auto"/>
      </w:pPr>
      <w:r>
        <w:separator/>
      </w:r>
    </w:p>
  </w:footnote>
  <w:footnote w:type="continuationSeparator" w:id="0">
    <w:p w14:paraId="35368C6F" w14:textId="77777777" w:rsidR="00EE024B" w:rsidRDefault="00EE024B" w:rsidP="003B16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065" w:type="dxa"/>
      <w:jc w:val="center"/>
      <w:tblBorders>
        <w:bottom w:val="single" w:sz="4" w:space="0" w:color="auto"/>
        <w:insideH w:val="single" w:sz="6" w:space="0" w:color="auto"/>
      </w:tblBorders>
      <w:tblLayout w:type="fixed"/>
      <w:tblLook w:val="01E0" w:firstRow="1" w:lastRow="1" w:firstColumn="1" w:lastColumn="1" w:noHBand="0" w:noVBand="0"/>
    </w:tblPr>
    <w:tblGrid>
      <w:gridCol w:w="2835"/>
      <w:gridCol w:w="7230"/>
    </w:tblGrid>
    <w:tr w:rsidR="005241AC" w:rsidRPr="003C33D8" w14:paraId="63ED75AF" w14:textId="77777777" w:rsidTr="002D624E">
      <w:trPr>
        <w:trHeight w:val="851"/>
        <w:jc w:val="center"/>
      </w:trPr>
      <w:tc>
        <w:tcPr>
          <w:tcW w:w="2835" w:type="dxa"/>
          <w:vAlign w:val="center"/>
        </w:tcPr>
        <w:p w14:paraId="06311019" w14:textId="692B2A26" w:rsidR="005241AC" w:rsidRDefault="005241AC" w:rsidP="00720B9C">
          <w:pPr>
            <w:ind w:right="-52"/>
            <w:jc w:val="center"/>
            <w:rPr>
              <w:szCs w:val="18"/>
            </w:rPr>
          </w:pPr>
          <w:bookmarkStart w:id="6" w:name="_Hlk63331137"/>
          <w:r>
            <w:rPr>
              <w:noProof/>
              <w:szCs w:val="18"/>
              <w:lang w:val="el-GR" w:eastAsia="el-GR"/>
            </w:rPr>
            <w:drawing>
              <wp:inline distT="0" distB="0" distL="0" distR="0" wp14:anchorId="546B3BC9" wp14:editId="11422CE5">
                <wp:extent cx="1440180" cy="534529"/>
                <wp:effectExtent l="0" t="0" r="7620" b="0"/>
                <wp:docPr id="67" name="Εικόνα 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75486" cy="54763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30" w:type="dxa"/>
          <w:vAlign w:val="center"/>
        </w:tcPr>
        <w:p w14:paraId="2343324D" w14:textId="77777777" w:rsidR="005241AC" w:rsidRPr="00895F7B" w:rsidRDefault="005241AC" w:rsidP="00913DC2">
          <w:pPr>
            <w:pStyle w:val="a6"/>
            <w:jc w:val="center"/>
            <w:rPr>
              <w:rFonts w:ascii="Verdana" w:hAnsi="Verdana" w:cs="Arial"/>
              <w:b/>
              <w:bCs/>
              <w:i/>
              <w:sz w:val="16"/>
              <w:szCs w:val="16"/>
              <w:lang w:val="el-GR"/>
            </w:rPr>
          </w:pPr>
          <w:r w:rsidRPr="00895F7B">
            <w:rPr>
              <w:rStyle w:val="FontStyle66"/>
              <w:b w:val="0"/>
              <w:bCs w:val="0"/>
              <w:sz w:val="16"/>
              <w:szCs w:val="16"/>
              <w:lang w:val="el-GR"/>
            </w:rPr>
            <w:t>ΣΥΣΤΗΜΑ ΤΗΛΕΕΛΕΓΧΟΥ / ΤΗΛΕΧΕΙΡΙΣΜΟΥ, ΕΛΕΓΧΟΥ ΔΙΑΡΡΟΩΝ ΚΑΙ ΠΟΙΟΤΗΤΑΣ ΤΩΝ ΔΙΚΤΥΩΝ ΥΔΡΕΥΣΗΣ Δ.Ε. ΔΗΜΟΥ ΤΡΙΠΟΛΗΣ</w:t>
          </w:r>
        </w:p>
      </w:tc>
    </w:tr>
    <w:bookmarkEnd w:id="6"/>
  </w:tbl>
  <w:p w14:paraId="100C8575" w14:textId="7109BC23" w:rsidR="005241AC" w:rsidRPr="00604865" w:rsidRDefault="005241AC" w:rsidP="00604865">
    <w:pPr>
      <w:pStyle w:val="a6"/>
      <w:rPr>
        <w:lang w:val="el-G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E833A4"/>
    <w:multiLevelType w:val="hybridMultilevel"/>
    <w:tmpl w:val="BA92EAFA"/>
    <w:lvl w:ilvl="0" w:tplc="DC9853B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AD6E4F"/>
    <w:multiLevelType w:val="hybridMultilevel"/>
    <w:tmpl w:val="7D0A8976"/>
    <w:lvl w:ilvl="0" w:tplc="E6E0D8B6">
      <w:start w:val="1"/>
      <w:numFmt w:val="lowerRoman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7065"/>
    <w:rsid w:val="000069B5"/>
    <w:rsid w:val="00007EAE"/>
    <w:rsid w:val="00017D40"/>
    <w:rsid w:val="0005466A"/>
    <w:rsid w:val="000C0EBE"/>
    <w:rsid w:val="000C57EE"/>
    <w:rsid w:val="001149D1"/>
    <w:rsid w:val="00121905"/>
    <w:rsid w:val="00135F84"/>
    <w:rsid w:val="001424A4"/>
    <w:rsid w:val="00150662"/>
    <w:rsid w:val="00173BD8"/>
    <w:rsid w:val="0019288D"/>
    <w:rsid w:val="001A188E"/>
    <w:rsid w:val="001C759E"/>
    <w:rsid w:val="001C7BF0"/>
    <w:rsid w:val="0020591C"/>
    <w:rsid w:val="0022474F"/>
    <w:rsid w:val="00230F5D"/>
    <w:rsid w:val="00270020"/>
    <w:rsid w:val="002719CD"/>
    <w:rsid w:val="00294315"/>
    <w:rsid w:val="002B6836"/>
    <w:rsid w:val="002C2CE5"/>
    <w:rsid w:val="002D624E"/>
    <w:rsid w:val="002E14E0"/>
    <w:rsid w:val="003035DC"/>
    <w:rsid w:val="00315E7F"/>
    <w:rsid w:val="003163B5"/>
    <w:rsid w:val="00321D69"/>
    <w:rsid w:val="003350E9"/>
    <w:rsid w:val="003652BF"/>
    <w:rsid w:val="003B16D3"/>
    <w:rsid w:val="003C33D8"/>
    <w:rsid w:val="003C4EC9"/>
    <w:rsid w:val="00400F13"/>
    <w:rsid w:val="00413D14"/>
    <w:rsid w:val="00421C87"/>
    <w:rsid w:val="005241AC"/>
    <w:rsid w:val="00524CB6"/>
    <w:rsid w:val="0055778B"/>
    <w:rsid w:val="00570765"/>
    <w:rsid w:val="005E2424"/>
    <w:rsid w:val="005E47E1"/>
    <w:rsid w:val="005F505F"/>
    <w:rsid w:val="00604865"/>
    <w:rsid w:val="0060624F"/>
    <w:rsid w:val="006167BB"/>
    <w:rsid w:val="0069609E"/>
    <w:rsid w:val="0069736E"/>
    <w:rsid w:val="006C20CD"/>
    <w:rsid w:val="006D270C"/>
    <w:rsid w:val="006E3246"/>
    <w:rsid w:val="006F0A6F"/>
    <w:rsid w:val="00717CA8"/>
    <w:rsid w:val="00720B9C"/>
    <w:rsid w:val="00754519"/>
    <w:rsid w:val="007801A7"/>
    <w:rsid w:val="007902B3"/>
    <w:rsid w:val="007B07C5"/>
    <w:rsid w:val="00822A53"/>
    <w:rsid w:val="00834D9D"/>
    <w:rsid w:val="00834FC4"/>
    <w:rsid w:val="0084070A"/>
    <w:rsid w:val="008634EA"/>
    <w:rsid w:val="00892B13"/>
    <w:rsid w:val="00895F7B"/>
    <w:rsid w:val="008A74D7"/>
    <w:rsid w:val="00913DC2"/>
    <w:rsid w:val="0091657F"/>
    <w:rsid w:val="0095074E"/>
    <w:rsid w:val="00951061"/>
    <w:rsid w:val="009D239E"/>
    <w:rsid w:val="00A1363E"/>
    <w:rsid w:val="00A57DDC"/>
    <w:rsid w:val="00A730D0"/>
    <w:rsid w:val="00A9085B"/>
    <w:rsid w:val="00AB1596"/>
    <w:rsid w:val="00AC3E43"/>
    <w:rsid w:val="00AE0C90"/>
    <w:rsid w:val="00B03C8B"/>
    <w:rsid w:val="00B0460E"/>
    <w:rsid w:val="00B53990"/>
    <w:rsid w:val="00B56348"/>
    <w:rsid w:val="00B958ED"/>
    <w:rsid w:val="00B95F95"/>
    <w:rsid w:val="00B96D27"/>
    <w:rsid w:val="00BC7150"/>
    <w:rsid w:val="00BD71A0"/>
    <w:rsid w:val="00C0039E"/>
    <w:rsid w:val="00C16BDC"/>
    <w:rsid w:val="00C211A2"/>
    <w:rsid w:val="00C52B85"/>
    <w:rsid w:val="00C618BC"/>
    <w:rsid w:val="00C70CD4"/>
    <w:rsid w:val="00C70EFC"/>
    <w:rsid w:val="00CA2DA2"/>
    <w:rsid w:val="00CB5D78"/>
    <w:rsid w:val="00D011FB"/>
    <w:rsid w:val="00D31B34"/>
    <w:rsid w:val="00D43334"/>
    <w:rsid w:val="00D84254"/>
    <w:rsid w:val="00DA79B0"/>
    <w:rsid w:val="00E00533"/>
    <w:rsid w:val="00E12863"/>
    <w:rsid w:val="00E634B6"/>
    <w:rsid w:val="00E76A10"/>
    <w:rsid w:val="00E84F4C"/>
    <w:rsid w:val="00EA2257"/>
    <w:rsid w:val="00EB7065"/>
    <w:rsid w:val="00EC1775"/>
    <w:rsid w:val="00ED2DA0"/>
    <w:rsid w:val="00EE024B"/>
    <w:rsid w:val="00EF2948"/>
    <w:rsid w:val="00F479A1"/>
    <w:rsid w:val="00F65BBC"/>
    <w:rsid w:val="00FA7755"/>
    <w:rsid w:val="00FC4D06"/>
    <w:rsid w:val="00FC6F80"/>
    <w:rsid w:val="00FF5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2E36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1C87"/>
    <w:rPr>
      <w:sz w:val="18"/>
    </w:rPr>
  </w:style>
  <w:style w:type="paragraph" w:styleId="1">
    <w:name w:val="heading 1"/>
    <w:basedOn w:val="a"/>
    <w:next w:val="a"/>
    <w:link w:val="1Char"/>
    <w:uiPriority w:val="9"/>
    <w:qFormat/>
    <w:rsid w:val="00D31B3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D31B3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D31B34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Char">
    <w:name w:val="Επικεφαλίδα 2 Char"/>
    <w:basedOn w:val="a0"/>
    <w:link w:val="2"/>
    <w:uiPriority w:val="9"/>
    <w:semiHidden/>
    <w:rsid w:val="00D31B34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table" w:styleId="a3">
    <w:name w:val="Table Grid"/>
    <w:basedOn w:val="a1"/>
    <w:uiPriority w:val="39"/>
    <w:rsid w:val="00EB70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a1"/>
    <w:next w:val="a3"/>
    <w:uiPriority w:val="39"/>
    <w:rsid w:val="00421C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P2">
    <w:name w:val="headingP2"/>
    <w:basedOn w:val="a"/>
    <w:rsid w:val="00D31B34"/>
    <w:pPr>
      <w:tabs>
        <w:tab w:val="left" w:pos="1701"/>
        <w:tab w:val="left" w:pos="1985"/>
        <w:tab w:val="left" w:pos="5954"/>
        <w:tab w:val="left" w:pos="6805"/>
      </w:tabs>
      <w:spacing w:after="120" w:line="360" w:lineRule="atLeast"/>
      <w:ind w:firstLine="720"/>
      <w:jc w:val="both"/>
    </w:pPr>
    <w:rPr>
      <w:rFonts w:ascii="Arial" w:eastAsia="Times New Roman" w:hAnsi="Arial" w:cs="Times New Roman"/>
      <w:b/>
      <w:sz w:val="24"/>
      <w:szCs w:val="20"/>
      <w:lang w:val="el-GR" w:eastAsia="el-GR"/>
    </w:rPr>
  </w:style>
  <w:style w:type="paragraph" w:customStyle="1" w:styleId="Default">
    <w:name w:val="Default"/>
    <w:rsid w:val="00D31B3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l-GR" w:eastAsia="el-GR"/>
    </w:rPr>
  </w:style>
  <w:style w:type="paragraph" w:styleId="a4">
    <w:name w:val="TOC Heading"/>
    <w:basedOn w:val="1"/>
    <w:next w:val="a"/>
    <w:uiPriority w:val="39"/>
    <w:unhideWhenUsed/>
    <w:qFormat/>
    <w:rsid w:val="00D31B34"/>
    <w:pPr>
      <w:spacing w:line="276" w:lineRule="auto"/>
      <w:outlineLvl w:val="9"/>
    </w:pPr>
    <w:rPr>
      <w:lang w:val="el-GR"/>
    </w:rPr>
  </w:style>
  <w:style w:type="paragraph" w:styleId="10">
    <w:name w:val="toc 1"/>
    <w:basedOn w:val="a"/>
    <w:next w:val="a"/>
    <w:autoRedefine/>
    <w:uiPriority w:val="39"/>
    <w:unhideWhenUsed/>
    <w:rsid w:val="00D31B34"/>
    <w:pPr>
      <w:spacing w:after="100"/>
    </w:pPr>
  </w:style>
  <w:style w:type="character" w:styleId="-">
    <w:name w:val="Hyperlink"/>
    <w:basedOn w:val="a0"/>
    <w:uiPriority w:val="99"/>
    <w:unhideWhenUsed/>
    <w:rsid w:val="00D31B34"/>
    <w:rPr>
      <w:color w:val="0563C1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D31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D31B34"/>
    <w:rPr>
      <w:rFonts w:ascii="Tahoma" w:hAnsi="Tahoma" w:cs="Tahoma"/>
      <w:sz w:val="16"/>
      <w:szCs w:val="16"/>
    </w:rPr>
  </w:style>
  <w:style w:type="paragraph" w:styleId="20">
    <w:name w:val="toc 2"/>
    <w:basedOn w:val="a"/>
    <w:next w:val="a"/>
    <w:autoRedefine/>
    <w:uiPriority w:val="39"/>
    <w:unhideWhenUsed/>
    <w:rsid w:val="00D31B34"/>
    <w:pPr>
      <w:spacing w:after="100"/>
      <w:ind w:left="180"/>
    </w:pPr>
  </w:style>
  <w:style w:type="paragraph" w:styleId="a6">
    <w:name w:val="header"/>
    <w:aliases w:val="hd"/>
    <w:basedOn w:val="a"/>
    <w:link w:val="Char0"/>
    <w:unhideWhenUsed/>
    <w:rsid w:val="003B16D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aliases w:val="hd Char"/>
    <w:basedOn w:val="a0"/>
    <w:link w:val="a6"/>
    <w:rsid w:val="003B16D3"/>
    <w:rPr>
      <w:sz w:val="18"/>
    </w:rPr>
  </w:style>
  <w:style w:type="paragraph" w:styleId="a7">
    <w:name w:val="footer"/>
    <w:basedOn w:val="a"/>
    <w:link w:val="Char1"/>
    <w:uiPriority w:val="99"/>
    <w:unhideWhenUsed/>
    <w:rsid w:val="003B16D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7"/>
    <w:uiPriority w:val="99"/>
    <w:rsid w:val="003B16D3"/>
    <w:rPr>
      <w:sz w:val="18"/>
    </w:rPr>
  </w:style>
  <w:style w:type="paragraph" w:styleId="a8">
    <w:name w:val="No Spacing"/>
    <w:uiPriority w:val="1"/>
    <w:qFormat/>
    <w:rsid w:val="00C211A2"/>
    <w:pPr>
      <w:spacing w:after="0" w:line="240" w:lineRule="auto"/>
    </w:pPr>
    <w:rPr>
      <w:sz w:val="18"/>
    </w:rPr>
  </w:style>
  <w:style w:type="paragraph" w:styleId="a9">
    <w:name w:val="List Paragraph"/>
    <w:basedOn w:val="a"/>
    <w:uiPriority w:val="34"/>
    <w:qFormat/>
    <w:rsid w:val="0020591C"/>
    <w:pPr>
      <w:ind w:left="720"/>
      <w:contextualSpacing/>
    </w:pPr>
  </w:style>
  <w:style w:type="character" w:customStyle="1" w:styleId="FontStyle66">
    <w:name w:val="Font Style66"/>
    <w:uiPriority w:val="99"/>
    <w:rsid w:val="00913DC2"/>
    <w:rPr>
      <w:rFonts w:ascii="Tahoma" w:hAnsi="Tahoma" w:cs="Tahoma"/>
      <w:b/>
      <w:bCs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8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6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1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1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1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1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9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2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6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5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3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6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8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5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hyperlink" Target="mailto:deyatrip@otenet.gr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4211</Words>
  <Characters>21565</Characters>
  <Application>Microsoft Office Word</Application>
  <DocSecurity>0</DocSecurity>
  <Lines>2396</Lines>
  <Paragraphs>2343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23433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2021-02-22T09:49:00Z</dcterms:created>
  <dcterms:modified xsi:type="dcterms:W3CDTF">2021-05-26T09:17:00Z</dcterms:modified>
</cp:coreProperties>
</file>